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B797" w14:textId="77777777" w:rsidR="002E0CA1" w:rsidRPr="00002E06" w:rsidRDefault="002E0CA1" w:rsidP="00D73F2C">
      <w:pPr>
        <w:tabs>
          <w:tab w:val="left" w:pos="9356"/>
        </w:tabs>
        <w:spacing w:after="0" w:line="240" w:lineRule="auto"/>
        <w:rPr>
          <w:rFonts w:ascii="Times New Roman" w:hAnsi="Times New Roman" w:cs="Times New Roman"/>
        </w:rPr>
      </w:pPr>
    </w:p>
    <w:p w14:paraId="158D953D" w14:textId="0C351A88" w:rsidR="00B71172" w:rsidRPr="00002E06" w:rsidRDefault="00B71172" w:rsidP="001762A0">
      <w:pPr>
        <w:pStyle w:val="Title"/>
        <w:ind w:right="-58"/>
        <w:rPr>
          <w:sz w:val="24"/>
          <w:szCs w:val="24"/>
        </w:rPr>
      </w:pPr>
      <w:r w:rsidRPr="00002E06">
        <w:rPr>
          <w:sz w:val="24"/>
          <w:szCs w:val="24"/>
        </w:rPr>
        <w:t>Līgums Nr.</w:t>
      </w:r>
      <w:r w:rsidR="002B6250" w:rsidRPr="00002E06">
        <w:rPr>
          <w:sz w:val="24"/>
          <w:szCs w:val="24"/>
        </w:rPr>
        <w:t xml:space="preserve"> </w:t>
      </w:r>
      <w:r w:rsidRPr="00002E06">
        <w:rPr>
          <w:sz w:val="24"/>
          <w:szCs w:val="24"/>
        </w:rPr>
        <w:t xml:space="preserve">FM VID </w:t>
      </w:r>
      <w:r w:rsidR="002B6250" w:rsidRPr="00002E06">
        <w:rPr>
          <w:sz w:val="24"/>
          <w:szCs w:val="24"/>
        </w:rPr>
        <w:t>2025/</w:t>
      </w:r>
      <w:r w:rsidR="00493823">
        <w:rPr>
          <w:sz w:val="24"/>
          <w:szCs w:val="24"/>
        </w:rPr>
        <w:t>238</w:t>
      </w:r>
      <w:r w:rsidR="00AA537C">
        <w:rPr>
          <w:sz w:val="24"/>
          <w:szCs w:val="24"/>
        </w:rPr>
        <w:t>-</w:t>
      </w:r>
      <w:r w:rsidR="001A7087">
        <w:rPr>
          <w:sz w:val="24"/>
          <w:szCs w:val="24"/>
        </w:rPr>
        <w:t>2</w:t>
      </w:r>
    </w:p>
    <w:p w14:paraId="3DE9ECAD" w14:textId="3250501C" w:rsidR="00BA3498" w:rsidRPr="00002E06" w:rsidRDefault="00BA3498" w:rsidP="00BA3498">
      <w:pPr>
        <w:pStyle w:val="Title"/>
        <w:ind w:right="-58"/>
        <w:rPr>
          <w:sz w:val="24"/>
          <w:szCs w:val="24"/>
        </w:rPr>
      </w:pPr>
      <w:r w:rsidRPr="00002E06">
        <w:rPr>
          <w:sz w:val="24"/>
          <w:szCs w:val="24"/>
        </w:rPr>
        <w:t>“</w:t>
      </w:r>
      <w:r w:rsidR="00793E5C" w:rsidRPr="001A7087">
        <w:rPr>
          <w:sz w:val="24"/>
          <w:szCs w:val="24"/>
          <w:lang w:eastAsia="lv-LV"/>
        </w:rPr>
        <w:t>Elektrisko instrumentu un to aksesuāru piegāde</w:t>
      </w:r>
      <w:r w:rsidR="001A7087" w:rsidRPr="001A7087">
        <w:rPr>
          <w:sz w:val="24"/>
          <w:szCs w:val="24"/>
          <w:lang w:eastAsia="lv-LV"/>
        </w:rPr>
        <w:t xml:space="preserve"> </w:t>
      </w:r>
      <w:r w:rsidR="00793E5C" w:rsidRPr="00793E5C">
        <w:rPr>
          <w:sz w:val="24"/>
        </w:rPr>
        <w:t xml:space="preserve">Nodokļu un muitas </w:t>
      </w:r>
      <w:r w:rsidR="00393185" w:rsidRPr="00793E5C">
        <w:rPr>
          <w:sz w:val="24"/>
        </w:rPr>
        <w:t>policija</w:t>
      </w:r>
      <w:r w:rsidR="00393185">
        <w:rPr>
          <w:sz w:val="24"/>
        </w:rPr>
        <w:t>s vajadzībām</w:t>
      </w:r>
      <w:r w:rsidRPr="00002E06">
        <w:rPr>
          <w:rFonts w:eastAsia="Calibri"/>
          <w:sz w:val="24"/>
          <w:szCs w:val="24"/>
        </w:rPr>
        <w:t>”</w:t>
      </w:r>
    </w:p>
    <w:p w14:paraId="4EC1B008" w14:textId="77777777" w:rsidR="00B71172" w:rsidRPr="00002E06" w:rsidRDefault="00B71172" w:rsidP="001762A0">
      <w:pPr>
        <w:pStyle w:val="Title"/>
        <w:ind w:right="-58"/>
        <w:rPr>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838"/>
      </w:tblGrid>
      <w:tr w:rsidR="00B71172" w:rsidRPr="00002E06" w14:paraId="7C1BC1E4" w14:textId="77777777" w:rsidTr="00273175">
        <w:tc>
          <w:tcPr>
            <w:tcW w:w="4518" w:type="dxa"/>
            <w:tcBorders>
              <w:top w:val="nil"/>
              <w:left w:val="nil"/>
              <w:bottom w:val="nil"/>
              <w:right w:val="nil"/>
            </w:tcBorders>
            <w:shd w:val="clear" w:color="auto" w:fill="auto"/>
          </w:tcPr>
          <w:p w14:paraId="778B0822" w14:textId="77777777" w:rsidR="00B71172" w:rsidRPr="00002E06" w:rsidRDefault="00B71172" w:rsidP="001762A0">
            <w:pPr>
              <w:widowControl w:val="0"/>
              <w:spacing w:after="0" w:line="240" w:lineRule="auto"/>
              <w:ind w:right="-2"/>
              <w:jc w:val="both"/>
              <w:rPr>
                <w:rFonts w:ascii="Times New Roman" w:hAnsi="Times New Roman" w:cs="Times New Roman"/>
                <w:sz w:val="24"/>
                <w:szCs w:val="24"/>
                <w:lang w:eastAsia="lv-LV"/>
              </w:rPr>
            </w:pPr>
            <w:r w:rsidRPr="00002E06">
              <w:rPr>
                <w:rFonts w:ascii="Times New Roman" w:hAnsi="Times New Roman" w:cs="Times New Roman"/>
                <w:sz w:val="24"/>
                <w:szCs w:val="24"/>
                <w:lang w:eastAsia="lv-LV"/>
              </w:rPr>
              <w:t>Rīgā</w:t>
            </w:r>
          </w:p>
        </w:tc>
        <w:tc>
          <w:tcPr>
            <w:tcW w:w="4838" w:type="dxa"/>
            <w:tcBorders>
              <w:top w:val="nil"/>
              <w:left w:val="nil"/>
              <w:bottom w:val="nil"/>
              <w:right w:val="nil"/>
            </w:tcBorders>
            <w:shd w:val="clear" w:color="auto" w:fill="auto"/>
          </w:tcPr>
          <w:p w14:paraId="2BC3E967" w14:textId="77777777" w:rsidR="00B71172" w:rsidRPr="00002E06" w:rsidRDefault="00B71172" w:rsidP="001762A0">
            <w:pPr>
              <w:widowControl w:val="0"/>
              <w:spacing w:after="0" w:line="240" w:lineRule="auto"/>
              <w:ind w:right="-2"/>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Dokumenta datums ir tā</w:t>
            </w:r>
          </w:p>
          <w:p w14:paraId="15DDE15F" w14:textId="77777777" w:rsidR="00B71172" w:rsidRPr="00002E06" w:rsidRDefault="00B71172" w:rsidP="001762A0">
            <w:pPr>
              <w:widowControl w:val="0"/>
              <w:spacing w:after="0" w:line="240" w:lineRule="auto"/>
              <w:ind w:right="-2"/>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elektroniskās parakstīšanas datums</w:t>
            </w:r>
          </w:p>
        </w:tc>
      </w:tr>
    </w:tbl>
    <w:p w14:paraId="4FEA3380" w14:textId="77777777" w:rsidR="00B71172" w:rsidRPr="00002E06" w:rsidRDefault="00B71172" w:rsidP="001762A0">
      <w:pPr>
        <w:spacing w:after="0" w:line="240" w:lineRule="auto"/>
        <w:rPr>
          <w:rFonts w:ascii="Times New Roman" w:hAnsi="Times New Roman" w:cs="Times New Roman"/>
          <w:sz w:val="24"/>
          <w:szCs w:val="24"/>
        </w:rPr>
      </w:pPr>
    </w:p>
    <w:p w14:paraId="691C9730" w14:textId="0574D76B" w:rsidR="00493823" w:rsidRPr="00493823" w:rsidRDefault="001E350C" w:rsidP="00493823">
      <w:pPr>
        <w:spacing w:after="0" w:line="240" w:lineRule="auto"/>
        <w:ind w:firstLine="567"/>
        <w:jc w:val="both"/>
        <w:rPr>
          <w:rFonts w:ascii="Times New Roman" w:eastAsia="Arial" w:hAnsi="Times New Roman" w:cs="Times New Roman"/>
          <w:bCs/>
          <w:color w:val="000000"/>
          <w:sz w:val="24"/>
          <w:lang w:eastAsia="zh-CN"/>
        </w:rPr>
      </w:pPr>
      <w:bookmarkStart w:id="0" w:name="_Hlk215062246"/>
      <w:r>
        <w:rPr>
          <w:rFonts w:ascii="Times New Roman" w:eastAsia="Arial" w:hAnsi="Times New Roman" w:cs="Times New Roman"/>
          <w:b/>
          <w:bCs/>
          <w:color w:val="000000"/>
          <w:sz w:val="24"/>
          <w:lang w:eastAsia="zh-CN"/>
        </w:rPr>
        <w:t>Nodokļu un muitas policija</w:t>
      </w:r>
      <w:r w:rsidR="00493823" w:rsidRPr="00493823">
        <w:rPr>
          <w:rFonts w:ascii="Times New Roman" w:eastAsia="Arial" w:hAnsi="Times New Roman" w:cs="Times New Roman"/>
          <w:bCs/>
          <w:color w:val="000000"/>
          <w:sz w:val="24"/>
          <w:lang w:eastAsia="zh-CN"/>
        </w:rPr>
        <w:t xml:space="preserve">, </w:t>
      </w:r>
      <w:r w:rsidR="00493823" w:rsidRPr="00493823">
        <w:rPr>
          <w:rFonts w:ascii="Times New Roman" w:eastAsia="Calibri" w:hAnsi="Times New Roman" w:cs="Times New Roman"/>
          <w:sz w:val="24"/>
          <w:lang w:eastAsia="lv-LV"/>
        </w:rPr>
        <w:t xml:space="preserve">tā </w:t>
      </w:r>
      <w:r>
        <w:rPr>
          <w:rFonts w:ascii="Times New Roman" w:eastAsia="Calibri" w:hAnsi="Times New Roman" w:cs="Times New Roman"/>
          <w:sz w:val="24"/>
        </w:rPr>
        <w:t>____________________</w:t>
      </w:r>
      <w:r w:rsidR="00493823" w:rsidRPr="00493823">
        <w:rPr>
          <w:rFonts w:ascii="Times New Roman" w:eastAsia="Calibri" w:hAnsi="Times New Roman" w:cs="Times New Roman"/>
          <w:sz w:val="24"/>
        </w:rPr>
        <w:t xml:space="preserve"> ________________________</w:t>
      </w:r>
      <w:r w:rsidR="00493823" w:rsidRPr="00493823">
        <w:rPr>
          <w:rFonts w:ascii="Times New Roman" w:eastAsia="Calibri" w:hAnsi="Times New Roman" w:cs="Times New Roman"/>
          <w:sz w:val="24"/>
          <w:lang w:eastAsia="lv-LV"/>
        </w:rPr>
        <w:t xml:space="preserve"> personā, kur_ rīkojas saskaņā ar </w:t>
      </w:r>
      <w:r w:rsidR="00493823" w:rsidRPr="00493823">
        <w:rPr>
          <w:rFonts w:ascii="Times New Roman" w:eastAsia="Calibri" w:hAnsi="Times New Roman" w:cs="Times New Roman"/>
          <w:sz w:val="24"/>
        </w:rPr>
        <w:t>___________________________</w:t>
      </w:r>
      <w:r w:rsidR="00493823" w:rsidRPr="00493823">
        <w:rPr>
          <w:rFonts w:ascii="Times New Roman" w:eastAsia="Arial" w:hAnsi="Times New Roman" w:cs="Times New Roman"/>
          <w:bCs/>
          <w:color w:val="000000"/>
          <w:sz w:val="24"/>
          <w:lang w:eastAsia="zh-CN"/>
        </w:rPr>
        <w:t xml:space="preserve"> (turpmāk – Pasūtītājs vai</w:t>
      </w:r>
      <w:r w:rsidR="001049EA">
        <w:rPr>
          <w:rFonts w:ascii="Times New Roman" w:eastAsia="Arial" w:hAnsi="Times New Roman" w:cs="Times New Roman"/>
          <w:bCs/>
          <w:color w:val="000000"/>
          <w:sz w:val="24"/>
          <w:lang w:eastAsia="zh-CN"/>
        </w:rPr>
        <w:t xml:space="preserve"> NMP</w:t>
      </w:r>
      <w:r w:rsidR="00493823" w:rsidRPr="00493823">
        <w:rPr>
          <w:rFonts w:ascii="Times New Roman" w:eastAsia="Arial" w:hAnsi="Times New Roman" w:cs="Times New Roman"/>
          <w:bCs/>
          <w:color w:val="000000"/>
          <w:sz w:val="24"/>
          <w:lang w:eastAsia="zh-CN"/>
        </w:rPr>
        <w:t>), no vienas puses, un</w:t>
      </w:r>
    </w:p>
    <w:p w14:paraId="5180C23C" w14:textId="77777777" w:rsidR="00AA537C" w:rsidRDefault="00493823" w:rsidP="00493823">
      <w:pPr>
        <w:autoSpaceDE w:val="0"/>
        <w:autoSpaceDN w:val="0"/>
        <w:adjustRightInd w:val="0"/>
        <w:spacing w:after="0" w:line="240" w:lineRule="auto"/>
        <w:ind w:firstLine="720"/>
        <w:jc w:val="both"/>
        <w:rPr>
          <w:rFonts w:ascii="Times New Roman" w:eastAsia="Calibri" w:hAnsi="Times New Roman" w:cs="Times New Roman"/>
          <w:sz w:val="24"/>
          <w:szCs w:val="24"/>
        </w:rPr>
      </w:pPr>
      <w:r w:rsidRPr="00493823">
        <w:rPr>
          <w:rFonts w:ascii="Times New Roman" w:eastAsia="Calibri" w:hAnsi="Times New Roman" w:cs="Times New Roman"/>
          <w:b/>
          <w:color w:val="000000"/>
          <w:sz w:val="24"/>
          <w:lang w:eastAsia="zh-CN"/>
        </w:rPr>
        <w:t>______________________</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tā/-s</w:t>
      </w:r>
      <w:r w:rsidRPr="00493823">
        <w:rPr>
          <w:rFonts w:ascii="Times New Roman" w:eastAsia="Arial" w:hAnsi="Times New Roman" w:cs="Times New Roman"/>
          <w:bCs/>
          <w:color w:val="000000"/>
          <w:sz w:val="24"/>
          <w:lang w:eastAsia="zh-CN"/>
        </w:rPr>
        <w:t xml:space="preserve"> _____________________ personā</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kur_</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rīkojas</w:t>
      </w:r>
      <w:r w:rsidRPr="00493823">
        <w:rPr>
          <w:rFonts w:ascii="Times New Roman" w:eastAsia="Arial" w:hAnsi="Times New Roman" w:cs="Times New Roman"/>
          <w:bCs/>
          <w:color w:val="000000"/>
          <w:sz w:val="24"/>
          <w:lang w:eastAsia="zh-CN"/>
        </w:rPr>
        <w:t xml:space="preserve"> saskaņā ar ____________</w:t>
      </w:r>
      <w:r w:rsidRPr="00493823">
        <w:rPr>
          <w:rFonts w:ascii="Times New Roman" w:eastAsia="Calibri" w:hAnsi="Times New Roman" w:cs="Times New Roman"/>
          <w:sz w:val="24"/>
          <w:szCs w:val="24"/>
        </w:rPr>
        <w:t xml:space="preserve"> (turpmāk – Piegādātājs), no otras puses</w:t>
      </w:r>
      <w:bookmarkEnd w:id="0"/>
      <w:r w:rsidRPr="00493823">
        <w:rPr>
          <w:rFonts w:ascii="Times New Roman" w:eastAsia="Calibri" w:hAnsi="Times New Roman" w:cs="Times New Roman"/>
          <w:sz w:val="24"/>
          <w:szCs w:val="24"/>
        </w:rPr>
        <w:t xml:space="preserve">, </w:t>
      </w:r>
    </w:p>
    <w:p w14:paraId="08E0EC93" w14:textId="698B6AD1" w:rsidR="00493823" w:rsidRPr="00493823" w:rsidRDefault="00493823" w:rsidP="00493823">
      <w:pPr>
        <w:autoSpaceDE w:val="0"/>
        <w:autoSpaceDN w:val="0"/>
        <w:adjustRightInd w:val="0"/>
        <w:spacing w:after="0" w:line="240" w:lineRule="auto"/>
        <w:ind w:firstLine="720"/>
        <w:jc w:val="both"/>
        <w:rPr>
          <w:rFonts w:ascii="Times New Roman" w:eastAsia="Calibri" w:hAnsi="Times New Roman" w:cs="Times New Roman"/>
          <w:sz w:val="24"/>
          <w:szCs w:val="24"/>
        </w:rPr>
      </w:pPr>
      <w:r w:rsidRPr="00493823">
        <w:rPr>
          <w:rFonts w:ascii="Times New Roman" w:eastAsia="Calibri" w:hAnsi="Times New Roman" w:cs="Times New Roman"/>
          <w:sz w:val="24"/>
          <w:szCs w:val="24"/>
        </w:rPr>
        <w:t>abi kopā saukti arī kā Puses, bet atsevišķi - Puse, pamatojoties uz publiskā iepirkuma Nr. FM VID 2025/</w:t>
      </w:r>
      <w:r>
        <w:rPr>
          <w:rFonts w:ascii="Times New Roman" w:eastAsia="Calibri" w:hAnsi="Times New Roman" w:cs="Times New Roman"/>
          <w:sz w:val="24"/>
          <w:szCs w:val="24"/>
        </w:rPr>
        <w:t xml:space="preserve">238 </w:t>
      </w:r>
      <w:r w:rsidRPr="00493823">
        <w:rPr>
          <w:rFonts w:ascii="Times New Roman" w:eastAsia="Calibri" w:hAnsi="Times New Roman" w:cs="Times New Roman"/>
          <w:sz w:val="24"/>
          <w:szCs w:val="24"/>
        </w:rPr>
        <w:t>“</w:t>
      </w:r>
      <w:r w:rsidRPr="00493823">
        <w:rPr>
          <w:rFonts w:ascii="Times New Roman" w:eastAsia="Times New Roman" w:hAnsi="Times New Roman" w:cs="Times New Roman"/>
          <w:sz w:val="24"/>
          <w:szCs w:val="24"/>
        </w:rPr>
        <w:t>Elektrisko instrumentu un to aksesuāru piegāde</w:t>
      </w:r>
      <w:r w:rsidRPr="00493823">
        <w:rPr>
          <w:rFonts w:ascii="Times New Roman" w:eastAsia="Calibri" w:hAnsi="Times New Roman" w:cs="Times New Roman"/>
          <w:sz w:val="24"/>
          <w:szCs w:val="24"/>
        </w:rPr>
        <w:t xml:space="preserve">” rezultātiem noslēdza šādu līgumu (turpmāk - Līgums): </w:t>
      </w:r>
    </w:p>
    <w:p w14:paraId="5D8EACAF" w14:textId="77777777" w:rsidR="00D40169" w:rsidRPr="00002E06" w:rsidRDefault="00D40169" w:rsidP="00603CCE">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6CC3BF6A" w14:textId="7EC0EE93" w:rsidR="00B71172" w:rsidRPr="00D40169" w:rsidRDefault="002B6250" w:rsidP="00D40169">
      <w:pPr>
        <w:pStyle w:val="Heading3"/>
        <w:spacing w:after="120"/>
        <w:rPr>
          <w:rFonts w:eastAsia="Calibri"/>
          <w:sz w:val="24"/>
        </w:rPr>
      </w:pPr>
      <w:r w:rsidRPr="00D40169">
        <w:rPr>
          <w:rFonts w:eastAsia="Calibri"/>
          <w:sz w:val="24"/>
        </w:rPr>
        <w:t xml:space="preserve">Līguma priekšmets </w:t>
      </w:r>
    </w:p>
    <w:p w14:paraId="07C8EB56" w14:textId="7B2F52E6" w:rsidR="00273175" w:rsidRPr="00002E06" w:rsidRDefault="00493823" w:rsidP="00D40169">
      <w:pPr>
        <w:pStyle w:val="ListParagraph"/>
        <w:numPr>
          <w:ilvl w:val="1"/>
          <w:numId w:val="3"/>
        </w:numPr>
        <w:autoSpaceDE w:val="0"/>
        <w:autoSpaceDN w:val="0"/>
        <w:adjustRightInd w:val="0"/>
        <w:ind w:left="567" w:hanging="567"/>
        <w:contextualSpacing w:val="0"/>
        <w:jc w:val="both"/>
        <w:rPr>
          <w:rFonts w:eastAsia="Calibri"/>
          <w:lang w:val="lv-LV"/>
        </w:rPr>
      </w:pPr>
      <w:r w:rsidRPr="00493823">
        <w:rPr>
          <w:rFonts w:eastAsia="Calibri"/>
          <w:lang w:val="lv-LV"/>
        </w:rPr>
        <w:t xml:space="preserve">Pasūtītājs uzdod un Piegādātājs apņemas nodrošināt savlaicīgu un kvalitatīvu elektrisko instrumentu un to aksesuāru </w:t>
      </w:r>
      <w:r w:rsidR="006B0036" w:rsidRPr="00002E06">
        <w:rPr>
          <w:rFonts w:eastAsia="Calibri"/>
          <w:lang w:val="lv-LV"/>
        </w:rPr>
        <w:t xml:space="preserve">(turpmāk </w:t>
      </w:r>
      <w:r w:rsidR="002F650C" w:rsidRPr="00886409">
        <w:rPr>
          <w:rFonts w:eastAsia="Calibri"/>
          <w:lang w:val="lv-LV"/>
        </w:rPr>
        <w:t>–</w:t>
      </w:r>
      <w:r w:rsidR="006B0036" w:rsidRPr="00002E06">
        <w:rPr>
          <w:rFonts w:eastAsia="Calibri"/>
          <w:lang w:val="lv-LV"/>
        </w:rPr>
        <w:t xml:space="preserve"> Prece) piegādi</w:t>
      </w:r>
      <w:r w:rsidR="00A14A45">
        <w:rPr>
          <w:rFonts w:eastAsia="Calibri"/>
          <w:lang w:val="lv-LV"/>
        </w:rPr>
        <w:t xml:space="preserve"> Nodokļu un muitas policijas vajadzībām</w:t>
      </w:r>
      <w:r w:rsidR="00273175" w:rsidRPr="00002E06">
        <w:rPr>
          <w:rFonts w:eastAsia="Calibri"/>
          <w:lang w:val="lv-LV"/>
        </w:rPr>
        <w:t>,</w:t>
      </w:r>
      <w:r w:rsidR="001A3E7F" w:rsidRPr="00002E06">
        <w:rPr>
          <w:lang w:val="lv-LV"/>
        </w:rPr>
        <w:t xml:space="preserve"> </w:t>
      </w:r>
      <w:r w:rsidR="00273175" w:rsidRPr="00002E06">
        <w:rPr>
          <w:lang w:val="lv-LV"/>
        </w:rPr>
        <w:t xml:space="preserve">saskaņā ar šī Līguma un tā 1. pielikuma prasībām. </w:t>
      </w:r>
    </w:p>
    <w:p w14:paraId="3A409AD2" w14:textId="3ADB3A5E" w:rsidR="009636D9" w:rsidRPr="00002E06" w:rsidRDefault="009636D9" w:rsidP="00D40169">
      <w:pPr>
        <w:pStyle w:val="ListParagraph"/>
        <w:numPr>
          <w:ilvl w:val="1"/>
          <w:numId w:val="3"/>
        </w:numPr>
        <w:autoSpaceDE w:val="0"/>
        <w:autoSpaceDN w:val="0"/>
        <w:adjustRightInd w:val="0"/>
        <w:ind w:left="567" w:hanging="567"/>
        <w:contextualSpacing w:val="0"/>
        <w:jc w:val="both"/>
        <w:rPr>
          <w:rFonts w:eastAsia="Calibri"/>
          <w:lang w:val="lv-LV"/>
        </w:rPr>
      </w:pPr>
      <w:r w:rsidRPr="00002E06">
        <w:rPr>
          <w:rFonts w:eastAsia="Calibri"/>
          <w:lang w:val="lv-LV"/>
        </w:rPr>
        <w:t xml:space="preserve">Piegādātājs piegādā Preci </w:t>
      </w:r>
      <w:r w:rsidRPr="00002E06">
        <w:rPr>
          <w:lang w:val="lv-LV"/>
        </w:rPr>
        <w:t>uz Talejas ie</w:t>
      </w:r>
      <w:r w:rsidR="00493823">
        <w:rPr>
          <w:lang w:val="lv-LV"/>
        </w:rPr>
        <w:t>lu</w:t>
      </w:r>
      <w:r w:rsidRPr="00002E06">
        <w:rPr>
          <w:lang w:val="lv-LV"/>
        </w:rPr>
        <w:t xml:space="preserve"> 1</w:t>
      </w:r>
      <w:r w:rsidRPr="00002E06">
        <w:rPr>
          <w:rFonts w:eastAsia="Calibri"/>
          <w:lang w:val="lv-LV"/>
        </w:rPr>
        <w:t>, Rīgā.</w:t>
      </w:r>
    </w:p>
    <w:p w14:paraId="1AA76A1C" w14:textId="764B62B7" w:rsidR="001A3E7F" w:rsidRPr="00002E06" w:rsidRDefault="003076F3" w:rsidP="00E805FB">
      <w:pPr>
        <w:pStyle w:val="ListParagraph"/>
        <w:numPr>
          <w:ilvl w:val="1"/>
          <w:numId w:val="3"/>
        </w:numPr>
        <w:autoSpaceDE w:val="0"/>
        <w:autoSpaceDN w:val="0"/>
        <w:adjustRightInd w:val="0"/>
        <w:ind w:left="567" w:hanging="567"/>
        <w:contextualSpacing w:val="0"/>
        <w:jc w:val="both"/>
        <w:rPr>
          <w:rFonts w:eastAsia="Calibri"/>
          <w:lang w:val="lv-LV"/>
        </w:rPr>
      </w:pPr>
      <w:r w:rsidRPr="00002E06">
        <w:rPr>
          <w:rFonts w:eastAsia="Calibri"/>
          <w:lang w:val="lv-LV"/>
        </w:rPr>
        <w:t>Preču tehniskā specifikācija tiek noteikta Līguma 1.</w:t>
      </w:r>
      <w:r w:rsidR="002B6250" w:rsidRPr="00002E06">
        <w:rPr>
          <w:rFonts w:eastAsia="Calibri"/>
          <w:lang w:val="lv-LV"/>
        </w:rPr>
        <w:t xml:space="preserve"> </w:t>
      </w:r>
      <w:r w:rsidRPr="00002E06">
        <w:rPr>
          <w:rFonts w:eastAsia="Calibri"/>
          <w:lang w:val="lv-LV"/>
        </w:rPr>
        <w:t>pielikumā</w:t>
      </w:r>
      <w:r w:rsidR="00604402" w:rsidRPr="00002E06">
        <w:rPr>
          <w:rFonts w:eastAsia="Calibri"/>
          <w:lang w:val="lv-LV"/>
        </w:rPr>
        <w:t>.</w:t>
      </w:r>
      <w:r w:rsidRPr="00002E06">
        <w:rPr>
          <w:rFonts w:eastAsia="Calibri"/>
          <w:lang w:val="lv-LV"/>
        </w:rPr>
        <w:t xml:space="preserve"> Preces cenas tiek noteiktas Līguma 2.</w:t>
      </w:r>
      <w:r w:rsidR="002B6250" w:rsidRPr="00002E06">
        <w:rPr>
          <w:rFonts w:eastAsia="Calibri"/>
          <w:lang w:val="lv-LV"/>
        </w:rPr>
        <w:t xml:space="preserve"> </w:t>
      </w:r>
      <w:r w:rsidRPr="00002E06">
        <w:rPr>
          <w:rFonts w:eastAsia="Calibri"/>
          <w:lang w:val="lv-LV"/>
        </w:rPr>
        <w:t xml:space="preserve">pielikumā. </w:t>
      </w:r>
      <w:r w:rsidR="00E26E38">
        <w:rPr>
          <w:rFonts w:eastAsia="Calibri"/>
          <w:lang w:val="lv-LV"/>
        </w:rPr>
        <w:softHyphen/>
      </w:r>
      <w:r w:rsidR="00E26E38">
        <w:rPr>
          <w:rFonts w:eastAsia="Calibri"/>
          <w:lang w:val="lv-LV"/>
        </w:rPr>
        <w:softHyphen/>
      </w:r>
      <w:r w:rsidR="00E26E38">
        <w:rPr>
          <w:rFonts w:eastAsia="Calibri"/>
          <w:lang w:val="lv-LV"/>
        </w:rPr>
        <w:softHyphen/>
      </w:r>
      <w:r w:rsidR="00E26E38">
        <w:rPr>
          <w:rFonts w:eastAsia="Calibri"/>
          <w:lang w:val="lv-LV"/>
        </w:rPr>
        <w:softHyphen/>
      </w:r>
    </w:p>
    <w:p w14:paraId="179289C7" w14:textId="6BD934F4" w:rsidR="00B71172" w:rsidRPr="00002E06" w:rsidRDefault="002B6250" w:rsidP="00B81071">
      <w:pPr>
        <w:pStyle w:val="Heading3"/>
        <w:keepNext w:val="0"/>
        <w:spacing w:before="120" w:after="120"/>
        <w:ind w:left="-284" w:right="0" w:firstLine="0"/>
        <w:jc w:val="center"/>
        <w:rPr>
          <w:rFonts w:eastAsia="Calibri"/>
          <w:sz w:val="24"/>
        </w:rPr>
      </w:pPr>
      <w:r w:rsidRPr="00002E06">
        <w:rPr>
          <w:rFonts w:eastAsia="Calibri"/>
          <w:sz w:val="24"/>
        </w:rPr>
        <w:t>Līguma summa un norēķinu kārtība</w:t>
      </w:r>
    </w:p>
    <w:p w14:paraId="445455F0" w14:textId="5BB6143D" w:rsidR="00037213" w:rsidRPr="003E201D" w:rsidRDefault="00B71172"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rFonts w:eastAsia="Calibri"/>
          <w:lang w:val="lv-LV"/>
        </w:rPr>
        <w:t xml:space="preserve">Līguma kopējā summa ir </w:t>
      </w:r>
      <w:r w:rsidR="002E2D9E">
        <w:rPr>
          <w:rFonts w:eastAsia="Calibri"/>
          <w:b/>
          <w:bCs/>
          <w:lang w:val="lv-LV"/>
        </w:rPr>
        <w:t>4</w:t>
      </w:r>
      <w:r w:rsidR="003E201D" w:rsidRPr="003E201D">
        <w:rPr>
          <w:rFonts w:eastAsia="Calibri"/>
          <w:b/>
          <w:bCs/>
          <w:lang w:val="lv-LV"/>
        </w:rPr>
        <w:t> 999,00</w:t>
      </w:r>
      <w:r w:rsidR="009503DB" w:rsidRPr="003E201D">
        <w:rPr>
          <w:rFonts w:eastAsia="Calibri"/>
          <w:b/>
          <w:bCs/>
          <w:lang w:val="lv-LV"/>
        </w:rPr>
        <w:t xml:space="preserve"> </w:t>
      </w:r>
      <w:r w:rsidRPr="003E201D">
        <w:rPr>
          <w:rFonts w:eastAsia="Calibri"/>
          <w:b/>
          <w:bCs/>
          <w:lang w:val="lv-LV"/>
        </w:rPr>
        <w:t>EUR</w:t>
      </w:r>
      <w:r w:rsidRPr="003E201D">
        <w:rPr>
          <w:rFonts w:eastAsia="Calibri"/>
          <w:lang w:val="lv-LV"/>
        </w:rPr>
        <w:t xml:space="preserve"> </w:t>
      </w:r>
      <w:r w:rsidR="003E0245" w:rsidRPr="003E201D">
        <w:rPr>
          <w:rFonts w:eastAsia="Calibri"/>
          <w:lang w:val="lv-LV"/>
        </w:rPr>
        <w:t>(</w:t>
      </w:r>
      <w:r w:rsidR="002E2D9E">
        <w:rPr>
          <w:rFonts w:eastAsia="Calibri"/>
          <w:lang w:val="lv-LV"/>
        </w:rPr>
        <w:t>četri</w:t>
      </w:r>
      <w:r w:rsidR="00493823">
        <w:rPr>
          <w:rFonts w:eastAsia="Calibri"/>
          <w:lang w:val="lv-LV"/>
        </w:rPr>
        <w:t xml:space="preserve"> tūkstoši</w:t>
      </w:r>
      <w:r w:rsidR="003E201D" w:rsidRPr="003E201D">
        <w:rPr>
          <w:rFonts w:eastAsia="Calibri"/>
          <w:lang w:val="lv-LV"/>
        </w:rPr>
        <w:t xml:space="preserve"> deviņi simti deviņdesmit deviņi </w:t>
      </w:r>
      <w:proofErr w:type="spellStart"/>
      <w:r w:rsidRPr="003E201D">
        <w:rPr>
          <w:rFonts w:eastAsia="Calibri"/>
          <w:i/>
          <w:iCs/>
          <w:lang w:val="lv-LV"/>
        </w:rPr>
        <w:t>euro</w:t>
      </w:r>
      <w:proofErr w:type="spellEnd"/>
      <w:r w:rsidRPr="003E201D">
        <w:rPr>
          <w:rFonts w:eastAsia="Calibri"/>
          <w:lang w:val="lv-LV"/>
        </w:rPr>
        <w:t xml:space="preserve"> un </w:t>
      </w:r>
      <w:r w:rsidR="003E201D" w:rsidRPr="003E201D">
        <w:rPr>
          <w:rFonts w:eastAsia="Calibri"/>
          <w:lang w:val="lv-LV"/>
        </w:rPr>
        <w:t>00</w:t>
      </w:r>
      <w:r w:rsidR="003E0245" w:rsidRPr="003E201D">
        <w:rPr>
          <w:rFonts w:eastAsia="Calibri"/>
          <w:lang w:val="lv-LV"/>
        </w:rPr>
        <w:t xml:space="preserve"> </w:t>
      </w:r>
      <w:r w:rsidRPr="003E201D">
        <w:rPr>
          <w:rFonts w:eastAsia="Calibri"/>
          <w:lang w:val="lv-LV"/>
        </w:rPr>
        <w:t xml:space="preserve">centi), neieskaitot pievienotās vērtības nodokli (turpmāk </w:t>
      </w:r>
      <w:r w:rsidR="00C644E1">
        <w:rPr>
          <w:rFonts w:eastAsia="Calibri"/>
          <w:lang w:val="lv-LV"/>
        </w:rPr>
        <w:t>–</w:t>
      </w:r>
      <w:r w:rsidRPr="003E201D">
        <w:rPr>
          <w:rFonts w:eastAsia="Calibri"/>
          <w:lang w:val="lv-LV"/>
        </w:rPr>
        <w:t xml:space="preserve"> PVN). PVN tiek aprēķināts un maksāts papildus saskaņā ar Latvijas Republikā spēkā esošo nodokļa likmi. </w:t>
      </w:r>
    </w:p>
    <w:p w14:paraId="400E5802" w14:textId="49738709" w:rsidR="003E201D" w:rsidRPr="003E201D" w:rsidRDefault="003E201D"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lang w:val="lv-LV"/>
        </w:rPr>
        <w:t xml:space="preserve">Līguma 2. pielikumā norādītajās Preces cenās ir ietvertas visas izmaksas, </w:t>
      </w:r>
      <w:r w:rsidR="002E2D9E" w:rsidRPr="002E2D9E">
        <w:rPr>
          <w:lang w:val="lv-LV"/>
        </w:rPr>
        <w:t>kas saistītas ar Preces vērtību, piegādi, ieskaitot transporta izdevumus, komplektāciju, Preces neatbilstību novēršanu, Preces garantijas nodrošināšanu, nodokļiem (izņemot – PVN), nodevām, nepieciešamo atļauju saņemšanu no trešajām personām, un visām citām izmaksām, kas nepieciešamas Iepirkuma līguma savlaicīgai un kvalitatīvai izpildei</w:t>
      </w:r>
      <w:r w:rsidRPr="003E201D">
        <w:rPr>
          <w:lang w:val="lv-LV"/>
        </w:rPr>
        <w:t>.</w:t>
      </w:r>
    </w:p>
    <w:p w14:paraId="126C9DD6" w14:textId="167F0856" w:rsidR="003E201D" w:rsidRPr="003E201D" w:rsidRDefault="003E201D" w:rsidP="00E805FB">
      <w:pPr>
        <w:pStyle w:val="ListParagraph"/>
        <w:numPr>
          <w:ilvl w:val="1"/>
          <w:numId w:val="3"/>
        </w:numPr>
        <w:autoSpaceDE w:val="0"/>
        <w:autoSpaceDN w:val="0"/>
        <w:adjustRightInd w:val="0"/>
        <w:ind w:left="567" w:hanging="567"/>
        <w:jc w:val="both"/>
        <w:rPr>
          <w:color w:val="000000"/>
          <w:lang w:val="lv-LV"/>
        </w:rPr>
      </w:pPr>
      <w:r w:rsidRPr="003E201D">
        <w:rPr>
          <w:color w:val="000000"/>
          <w:lang w:val="lv-LV"/>
        </w:rPr>
        <w:t xml:space="preserve">Pasūtītājs par kvalitatīvas, Preces pieteikumam, Līguma un tā pielikumu nosacījumiem atbilstošas Preces piegādi veic samaksu, ar pārskaitījumu uz Piegādātāja Līgumā norādīto norēķinu kontu bankā, 30 (trīsdesmit) dienu laikā no dienas, kad Pasūtītājs saņēmis no Piegādātāja strukturētu elektronisko rēķinu (turpmāk - e-rēķins) un Līguma </w:t>
      </w:r>
      <w:r w:rsidR="001E4180">
        <w:rPr>
          <w:color w:val="000000"/>
          <w:lang w:val="lv-LV"/>
        </w:rPr>
        <w:t>9</w:t>
      </w:r>
      <w:r w:rsidRPr="003E201D">
        <w:rPr>
          <w:color w:val="000000"/>
          <w:lang w:val="lv-LV"/>
        </w:rPr>
        <w:t>.1</w:t>
      </w:r>
      <w:r w:rsidR="002E2D9E">
        <w:rPr>
          <w:color w:val="000000"/>
          <w:lang w:val="lv-LV"/>
        </w:rPr>
        <w:t>0</w:t>
      </w:r>
      <w:r w:rsidRPr="003E201D">
        <w:rPr>
          <w:color w:val="000000"/>
          <w:lang w:val="lv-LV"/>
        </w:rPr>
        <w:t>.</w:t>
      </w:r>
      <w:r w:rsidR="002E2D9E">
        <w:rPr>
          <w:color w:val="000000"/>
          <w:lang w:val="lv-LV"/>
        </w:rPr>
        <w:t> </w:t>
      </w:r>
      <w:r w:rsidRPr="003E201D">
        <w:rPr>
          <w:color w:val="000000"/>
          <w:lang w:val="lv-LV"/>
        </w:rPr>
        <w:t xml:space="preserve">apakšpunktā noteiktās Pušu pilnvarotās personas (turpmāk </w:t>
      </w:r>
      <w:r w:rsidR="002E2D9E">
        <w:rPr>
          <w:color w:val="000000"/>
          <w:lang w:val="lv-LV"/>
        </w:rPr>
        <w:t>-</w:t>
      </w:r>
      <w:r w:rsidRPr="003E201D">
        <w:rPr>
          <w:color w:val="000000"/>
          <w:lang w:val="lv-LV"/>
        </w:rPr>
        <w:t xml:space="preserve"> Pušu pilnvarotās personas) parakstījušas dokumentu, kas apliecina Preces piegādi.</w:t>
      </w:r>
    </w:p>
    <w:p w14:paraId="45E335F1" w14:textId="77777777" w:rsidR="003E201D" w:rsidRPr="003E201D" w:rsidRDefault="003E201D"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rFonts w:eastAsia="Calibri"/>
          <w:lang w:val="lv-LV"/>
        </w:rPr>
        <w:t>Par samaksas brīdi uzskatāms naudas pārskaitīšanas datums no Pasūtītāja norēķinu kontā.</w:t>
      </w:r>
    </w:p>
    <w:p w14:paraId="3899329F" w14:textId="7877AA22" w:rsidR="003E201D" w:rsidRPr="003E201D" w:rsidRDefault="003E201D" w:rsidP="00E805FB">
      <w:pPr>
        <w:pStyle w:val="ListParagraph"/>
        <w:numPr>
          <w:ilvl w:val="1"/>
          <w:numId w:val="3"/>
        </w:numPr>
        <w:autoSpaceDE w:val="0"/>
        <w:autoSpaceDN w:val="0"/>
        <w:adjustRightInd w:val="0"/>
        <w:ind w:left="567" w:hanging="567"/>
        <w:jc w:val="both"/>
        <w:rPr>
          <w:color w:val="000000"/>
          <w:lang w:val="lv-LV"/>
        </w:rPr>
      </w:pPr>
      <w:r w:rsidRPr="003E201D">
        <w:rPr>
          <w:color w:val="000000"/>
          <w:lang w:val="lv-LV"/>
        </w:rPr>
        <w:t xml:space="preserve">Piegādātājs sagatavo e-rēķinu atbilstoši normatīvo aktu prasībām, un </w:t>
      </w:r>
      <w:proofErr w:type="spellStart"/>
      <w:r w:rsidRPr="003E201D">
        <w:rPr>
          <w:color w:val="000000"/>
          <w:lang w:val="lv-LV"/>
        </w:rPr>
        <w:t>nosūta</w:t>
      </w:r>
      <w:proofErr w:type="spellEnd"/>
      <w:r w:rsidRPr="003E201D">
        <w:rPr>
          <w:color w:val="000000"/>
          <w:lang w:val="lv-LV"/>
        </w:rPr>
        <w:t xml:space="preserve"> to Pasūtītājam uz </w:t>
      </w:r>
      <w:proofErr w:type="spellStart"/>
      <w:r w:rsidRPr="003E201D">
        <w:rPr>
          <w:color w:val="000000"/>
          <w:lang w:val="lv-LV"/>
        </w:rPr>
        <w:t>eAdresi</w:t>
      </w:r>
      <w:proofErr w:type="spellEnd"/>
      <w:r w:rsidRPr="003E201D">
        <w:rPr>
          <w:color w:val="000000"/>
          <w:lang w:val="lv-LV"/>
        </w:rPr>
        <w:t xml:space="preserve">: </w:t>
      </w:r>
      <w:r w:rsidR="001A7087">
        <w:rPr>
          <w:color w:val="000000"/>
          <w:lang w:val="lv-LV"/>
        </w:rPr>
        <w:t>______________</w:t>
      </w:r>
      <w:r w:rsidRPr="003E201D">
        <w:rPr>
          <w:color w:val="000000"/>
          <w:lang w:val="lv-LV"/>
        </w:rPr>
        <w:t xml:space="preserve">. E-rēķins tiek uzskatīts par saņemtu nākamajā darbdienā pēc tā nosūtīšanas uz šajā apakšpunktā norādīto </w:t>
      </w:r>
      <w:proofErr w:type="spellStart"/>
      <w:r w:rsidRPr="003E201D">
        <w:rPr>
          <w:color w:val="000000"/>
          <w:lang w:val="lv-LV"/>
        </w:rPr>
        <w:t>eAdresi</w:t>
      </w:r>
      <w:proofErr w:type="spellEnd"/>
      <w:r w:rsidRPr="003E201D">
        <w:rPr>
          <w:color w:val="000000"/>
          <w:lang w:val="lv-LV"/>
        </w:rPr>
        <w:t>.</w:t>
      </w:r>
    </w:p>
    <w:p w14:paraId="574428C4" w14:textId="78B7E6D7" w:rsidR="003E201D" w:rsidRPr="003E201D" w:rsidRDefault="003E201D" w:rsidP="00E805FB">
      <w:pPr>
        <w:pStyle w:val="ListParagraph"/>
        <w:numPr>
          <w:ilvl w:val="1"/>
          <w:numId w:val="3"/>
        </w:numPr>
        <w:autoSpaceDE w:val="0"/>
        <w:autoSpaceDN w:val="0"/>
        <w:adjustRightInd w:val="0"/>
        <w:ind w:left="567" w:hanging="567"/>
        <w:contextualSpacing w:val="0"/>
        <w:jc w:val="both"/>
        <w:rPr>
          <w:rFonts w:eastAsia="Calibri"/>
          <w:lang w:val="lv-LV"/>
        </w:rPr>
      </w:pPr>
      <w:r w:rsidRPr="003E201D">
        <w:rPr>
          <w:lang w:val="lv-LV"/>
        </w:rPr>
        <w:t>Ja piemēroto sankciju dēļ Pasūtītājam nav tiesības veikt samaksu Piegādātājam par faktiski piegādāto Preču apjomu</w:t>
      </w:r>
      <w:r w:rsidRPr="003E201D">
        <w:rPr>
          <w:rFonts w:eastAsia="Calibri"/>
          <w:lang w:val="lv-LV"/>
        </w:rPr>
        <w:t xml:space="preserve">, Pasūtītājs atliek samaksas veikšanu un samaksai noteiktie termiņi tiek apturēti līdz brīdim, kad pret Līguma </w:t>
      </w:r>
      <w:r w:rsidR="001C61EE" w:rsidRPr="00334D21">
        <w:rPr>
          <w:rFonts w:eastAsia="Calibri"/>
          <w:lang w:val="lv-LV"/>
        </w:rPr>
        <w:t>9.5.1</w:t>
      </w:r>
      <w:r w:rsidRPr="00334D21">
        <w:rPr>
          <w:rFonts w:eastAsia="Calibri"/>
          <w:lang w:val="lv-LV"/>
        </w:rPr>
        <w:t>.</w:t>
      </w:r>
      <w:r w:rsidRPr="003E201D">
        <w:rPr>
          <w:rFonts w:eastAsia="Calibri"/>
          <w:lang w:val="lv-LV"/>
        </w:rPr>
        <w:t xml:space="preserve"> apakšpunktā norādītajiem sankciju subjektiem tiek atceltas sankcijas un maksājumus ir iespējams veikt.</w:t>
      </w:r>
    </w:p>
    <w:p w14:paraId="0D011B06" w14:textId="5CA72BE7" w:rsidR="00037213" w:rsidRPr="00B24496" w:rsidRDefault="003E201D" w:rsidP="00B24496">
      <w:pPr>
        <w:pStyle w:val="ListParagraph"/>
        <w:numPr>
          <w:ilvl w:val="1"/>
          <w:numId w:val="3"/>
        </w:numPr>
        <w:autoSpaceDE w:val="0"/>
        <w:autoSpaceDN w:val="0"/>
        <w:adjustRightInd w:val="0"/>
        <w:ind w:left="567" w:hanging="567"/>
        <w:contextualSpacing w:val="0"/>
        <w:jc w:val="both"/>
        <w:rPr>
          <w:rFonts w:eastAsia="Calibri"/>
          <w:lang w:val="lv-LV"/>
        </w:rPr>
      </w:pPr>
      <w:r w:rsidRPr="003E201D">
        <w:rPr>
          <w:lang w:val="lv-LV"/>
        </w:rPr>
        <w:t>Pasūtītājam nav pienākuma izlietot visu Līguma 2.1. apakšpunktā norādīto Līguma kopējo summu bez PVN, pasūtot Preci Līguma darbības laikā.</w:t>
      </w:r>
    </w:p>
    <w:p w14:paraId="7BE881B2" w14:textId="6F14F437" w:rsidR="00AD27D4" w:rsidRPr="00132C27" w:rsidRDefault="002B6250" w:rsidP="00B81071">
      <w:pPr>
        <w:pStyle w:val="Heading3"/>
        <w:spacing w:before="120" w:after="120"/>
        <w:ind w:left="-284" w:right="0" w:firstLine="0"/>
        <w:jc w:val="center"/>
        <w:rPr>
          <w:sz w:val="24"/>
        </w:rPr>
      </w:pPr>
      <w:r w:rsidRPr="00132C27">
        <w:rPr>
          <w:sz w:val="24"/>
        </w:rPr>
        <w:lastRenderedPageBreak/>
        <w:t>Preces piegādes kārtība</w:t>
      </w:r>
    </w:p>
    <w:p w14:paraId="5BFFD804" w14:textId="586076D5" w:rsidR="009E5D9B" w:rsidRPr="009E5D9B" w:rsidRDefault="009E5D9B" w:rsidP="009E5D9B">
      <w:pPr>
        <w:pStyle w:val="ListParagraph"/>
        <w:numPr>
          <w:ilvl w:val="1"/>
          <w:numId w:val="19"/>
        </w:numPr>
        <w:tabs>
          <w:tab w:val="num" w:pos="4184"/>
        </w:tabs>
        <w:suppressAutoHyphens/>
        <w:ind w:left="567" w:hanging="567"/>
        <w:jc w:val="both"/>
        <w:rPr>
          <w:lang w:val="lv-LV" w:eastAsia="lv-LV"/>
        </w:rPr>
      </w:pPr>
      <w:r w:rsidRPr="009E5D9B">
        <w:rPr>
          <w:color w:val="000000"/>
          <w:lang w:val="lv-LV" w:eastAsia="lv-LV"/>
        </w:rPr>
        <w:t>Piegādātājs piegādā Preci Pasūtītājam Pasūtītāja noteiktā apjomā un saskaņā ar Līguma un tehniskā piedāvājuma noteikumiem.</w:t>
      </w:r>
    </w:p>
    <w:p w14:paraId="0AE3BBD6" w14:textId="77777777" w:rsidR="002E2D9E" w:rsidRPr="002E2D9E" w:rsidRDefault="002E2D9E" w:rsidP="009E5D9B">
      <w:pPr>
        <w:numPr>
          <w:ilvl w:val="1"/>
          <w:numId w:val="19"/>
        </w:numPr>
        <w:tabs>
          <w:tab w:val="num" w:pos="4184"/>
        </w:tabs>
        <w:suppressAutoHyphens/>
        <w:spacing w:after="0" w:line="240" w:lineRule="auto"/>
        <w:ind w:left="567" w:hanging="567"/>
        <w:jc w:val="both"/>
        <w:rPr>
          <w:rFonts w:ascii="Times New Roman" w:hAnsi="Times New Roman" w:cs="Times New Roman"/>
          <w:sz w:val="24"/>
          <w:szCs w:val="24"/>
          <w:lang w:eastAsia="lv-LV"/>
        </w:rPr>
      </w:pPr>
      <w:r w:rsidRPr="002E2D9E">
        <w:rPr>
          <w:rFonts w:ascii="Times New Roman" w:hAnsi="Times New Roman" w:cs="Times New Roman"/>
          <w:color w:val="000000"/>
          <w:sz w:val="24"/>
          <w:szCs w:val="24"/>
          <w:lang w:eastAsia="lv-LV"/>
        </w:rPr>
        <w:t>Piegādātājs piegādā Preci Rīgā, Talejas ielā 1, darba laikā: darbadienās no pirmdienas līdz ceturtdienai no plkst.08.15 līdz plkst.17.00 un piektdienās no plkst. 08.15 līdz plkst.15.45.</w:t>
      </w:r>
    </w:p>
    <w:p w14:paraId="36F1F090" w14:textId="5C7B8D2C" w:rsidR="009E5D9B" w:rsidRPr="009E5D9B" w:rsidRDefault="009E5D9B" w:rsidP="009E5D9B">
      <w:pPr>
        <w:numPr>
          <w:ilvl w:val="1"/>
          <w:numId w:val="19"/>
        </w:numPr>
        <w:tabs>
          <w:tab w:val="num" w:pos="4184"/>
        </w:tabs>
        <w:suppressAutoHyphens/>
        <w:spacing w:after="0" w:line="240" w:lineRule="auto"/>
        <w:ind w:left="567" w:hanging="567"/>
        <w:jc w:val="both"/>
        <w:rPr>
          <w:rFonts w:ascii="Times New Roman" w:hAnsi="Times New Roman" w:cs="Times New Roman"/>
          <w:sz w:val="24"/>
          <w:szCs w:val="24"/>
          <w:lang w:eastAsia="lv-LV"/>
        </w:rPr>
      </w:pPr>
      <w:r w:rsidRPr="009E5D9B">
        <w:rPr>
          <w:rFonts w:ascii="Times New Roman" w:hAnsi="Times New Roman" w:cs="Times New Roman"/>
          <w:color w:val="000000"/>
          <w:sz w:val="24"/>
          <w:szCs w:val="24"/>
          <w:lang w:eastAsia="lv-LV"/>
        </w:rPr>
        <w:t>Prece tiek pieņemta ar dokumentu, kas apliecina Preces piegādi. Prece uzskatāma par piegādātu un nodotu Pasūtītājam dienā, kad Līdzēji ir parakstījuši dokumentu, kas apliecina Preces piegādi. Dokumentu, kas apliecina Preces piegādi Piegādātājs sagatavo un iesniedz Pasūtītājam un tam pievieno Līgumā noteikto rēķinu.</w:t>
      </w:r>
    </w:p>
    <w:p w14:paraId="7AA68EF0" w14:textId="77777777" w:rsidR="009E5D9B" w:rsidRPr="009E5D9B" w:rsidRDefault="009E5D9B" w:rsidP="009E5D9B">
      <w:pPr>
        <w:numPr>
          <w:ilvl w:val="1"/>
          <w:numId w:val="19"/>
        </w:numPr>
        <w:tabs>
          <w:tab w:val="num" w:pos="4184"/>
        </w:tabs>
        <w:suppressAutoHyphens/>
        <w:spacing w:after="0" w:line="240" w:lineRule="auto"/>
        <w:ind w:left="567" w:hanging="567"/>
        <w:jc w:val="both"/>
        <w:rPr>
          <w:rFonts w:ascii="Times New Roman" w:hAnsi="Times New Roman" w:cs="Times New Roman"/>
          <w:sz w:val="24"/>
          <w:szCs w:val="24"/>
          <w:lang w:eastAsia="lv-LV"/>
        </w:rPr>
      </w:pPr>
      <w:r w:rsidRPr="009E5D9B">
        <w:rPr>
          <w:rFonts w:ascii="Times New Roman" w:hAnsi="Times New Roman" w:cs="Times New Roman"/>
          <w:color w:val="000000"/>
          <w:sz w:val="24"/>
          <w:szCs w:val="24"/>
          <w:lang w:eastAsia="lv-LV"/>
        </w:rPr>
        <w:t xml:space="preserve">Līdz Preces pieņemšanai </w:t>
      </w:r>
      <w:r w:rsidRPr="009E5D9B">
        <w:rPr>
          <w:rFonts w:ascii="Times New Roman" w:hAnsi="Times New Roman" w:cs="Times New Roman"/>
          <w:sz w:val="24"/>
          <w:szCs w:val="24"/>
          <w:lang w:eastAsia="lv-LV"/>
        </w:rPr>
        <w:t xml:space="preserve">– </w:t>
      </w:r>
      <w:r w:rsidRPr="009E5D9B">
        <w:rPr>
          <w:rFonts w:ascii="Times New Roman" w:hAnsi="Times New Roman" w:cs="Times New Roman"/>
          <w:color w:val="000000"/>
          <w:sz w:val="24"/>
          <w:szCs w:val="24"/>
          <w:lang w:eastAsia="lv-LV"/>
        </w:rPr>
        <w:t>nodošanai visus riskus par Preci uzņemas Piegādātājs, bet pēc Preces</w:t>
      </w:r>
      <w:r w:rsidRPr="009E5D9B">
        <w:rPr>
          <w:rFonts w:ascii="Times New Roman" w:hAnsi="Times New Roman" w:cs="Times New Roman"/>
          <w:sz w:val="24"/>
          <w:szCs w:val="24"/>
          <w:lang w:eastAsia="lv-LV"/>
        </w:rPr>
        <w:t xml:space="preserve"> </w:t>
      </w:r>
      <w:r w:rsidRPr="009E5D9B">
        <w:rPr>
          <w:rFonts w:ascii="Times New Roman" w:hAnsi="Times New Roman" w:cs="Times New Roman"/>
          <w:color w:val="000000"/>
          <w:sz w:val="24"/>
          <w:szCs w:val="24"/>
          <w:lang w:eastAsia="lv-LV"/>
        </w:rPr>
        <w:t>nodošanas Pasūtītājam visi riski pāriet uz Pasūtītāju.</w:t>
      </w:r>
    </w:p>
    <w:p w14:paraId="62C6958E" w14:textId="77777777" w:rsidR="009E5D9B" w:rsidRPr="009E5D9B" w:rsidRDefault="009E5D9B" w:rsidP="009E5D9B">
      <w:pPr>
        <w:numPr>
          <w:ilvl w:val="1"/>
          <w:numId w:val="19"/>
        </w:numPr>
        <w:tabs>
          <w:tab w:val="num" w:pos="4184"/>
        </w:tabs>
        <w:suppressAutoHyphens/>
        <w:spacing w:after="0" w:line="240" w:lineRule="auto"/>
        <w:ind w:left="567" w:hanging="567"/>
        <w:jc w:val="both"/>
        <w:rPr>
          <w:rFonts w:ascii="Times New Roman" w:hAnsi="Times New Roman" w:cs="Times New Roman"/>
          <w:color w:val="000000"/>
          <w:sz w:val="24"/>
          <w:szCs w:val="24"/>
          <w:lang w:eastAsia="lv-LV"/>
        </w:rPr>
      </w:pPr>
      <w:r w:rsidRPr="009E5D9B">
        <w:rPr>
          <w:rFonts w:ascii="Times New Roman" w:hAnsi="Times New Roman" w:cs="Times New Roman"/>
          <w:color w:val="000000"/>
          <w:sz w:val="24"/>
          <w:szCs w:val="24"/>
          <w:lang w:eastAsia="lv-LV"/>
        </w:rPr>
        <w:t>Pasūtītājs kopā ar Piegādātāju pēc Preces piegādes veic Preces pārbaudi. Pēc Preces pārbaudes Pasūtītājs un Piegādātājs paraksta dokumentu, kas apliecina Preces piegādi.</w:t>
      </w:r>
    </w:p>
    <w:p w14:paraId="776458E6" w14:textId="43E11635" w:rsidR="009E5D9B" w:rsidRPr="009E5D9B" w:rsidRDefault="009E5D9B" w:rsidP="009E5D9B">
      <w:pPr>
        <w:numPr>
          <w:ilvl w:val="1"/>
          <w:numId w:val="19"/>
        </w:numPr>
        <w:tabs>
          <w:tab w:val="num" w:pos="4184"/>
        </w:tabs>
        <w:suppressAutoHyphens/>
        <w:spacing w:after="0" w:line="240" w:lineRule="auto"/>
        <w:ind w:left="567" w:right="-2" w:hanging="567"/>
        <w:jc w:val="both"/>
        <w:rPr>
          <w:rFonts w:ascii="Times New Roman" w:hAnsi="Times New Roman" w:cs="Times New Roman"/>
          <w:sz w:val="24"/>
          <w:szCs w:val="24"/>
        </w:rPr>
      </w:pPr>
      <w:r w:rsidRPr="009E5D9B">
        <w:rPr>
          <w:rFonts w:ascii="Times New Roman" w:hAnsi="Times New Roman" w:cs="Times New Roman"/>
          <w:sz w:val="24"/>
          <w:szCs w:val="24"/>
        </w:rPr>
        <w:t xml:space="preserve">Ja piegādātā Prece neatbilst Līguma, tā pielikumu nosacījumiem un/vai nosūtītajam Preces pieteikumam </w:t>
      </w:r>
      <w:r w:rsidRPr="009E5D9B">
        <w:rPr>
          <w:rFonts w:ascii="Times New Roman" w:hAnsi="Times New Roman" w:cs="Times New Roman"/>
          <w:sz w:val="24"/>
          <w:szCs w:val="24"/>
          <w:lang w:eastAsia="lv-LV"/>
        </w:rPr>
        <w:t xml:space="preserve">(neatbilstība Preces specifikācijai, kvantitātes u.c. neatbilstības) </w:t>
      </w:r>
      <w:r w:rsidRPr="009E5D9B">
        <w:rPr>
          <w:rFonts w:ascii="Times New Roman" w:hAnsi="Times New Roman" w:cs="Times New Roman"/>
          <w:sz w:val="24"/>
          <w:szCs w:val="24"/>
        </w:rPr>
        <w:t xml:space="preserve">Pasūtītāja pilnvarotā persona piegādāto Preci nepieņem un pavadzīmi neparaksta, un </w:t>
      </w:r>
      <w:proofErr w:type="spellStart"/>
      <w:r w:rsidRPr="009E5D9B">
        <w:rPr>
          <w:rFonts w:ascii="Times New Roman" w:hAnsi="Times New Roman" w:cs="Times New Roman"/>
          <w:sz w:val="24"/>
          <w:szCs w:val="24"/>
        </w:rPr>
        <w:t>nosūta</w:t>
      </w:r>
      <w:proofErr w:type="spellEnd"/>
      <w:r w:rsidRPr="009E5D9B">
        <w:rPr>
          <w:rFonts w:ascii="Times New Roman" w:hAnsi="Times New Roman" w:cs="Times New Roman"/>
          <w:sz w:val="24"/>
          <w:szCs w:val="24"/>
        </w:rPr>
        <w:t xml:space="preserve"> Piegādātāja pilnvarotajai personai </w:t>
      </w:r>
      <w:r w:rsidRPr="009E5D9B">
        <w:rPr>
          <w:rFonts w:ascii="Times New Roman" w:hAnsi="Times New Roman" w:cs="Times New Roman"/>
          <w:sz w:val="24"/>
          <w:szCs w:val="24"/>
          <w:lang w:eastAsia="lv-LV"/>
        </w:rPr>
        <w:t>uz  elektroniskā pasta adresi motivētu</w:t>
      </w:r>
      <w:r w:rsidRPr="009E5D9B">
        <w:rPr>
          <w:rFonts w:ascii="Times New Roman" w:hAnsi="Times New Roman" w:cs="Times New Roman"/>
          <w:sz w:val="24"/>
          <w:szCs w:val="24"/>
        </w:rPr>
        <w:t xml:space="preserve"> pretenziju. </w:t>
      </w:r>
    </w:p>
    <w:p w14:paraId="5FB37A78" w14:textId="77777777" w:rsidR="009E5D9B" w:rsidRPr="009E5D9B" w:rsidRDefault="009E5D9B" w:rsidP="009E5D9B">
      <w:pPr>
        <w:numPr>
          <w:ilvl w:val="1"/>
          <w:numId w:val="19"/>
        </w:numPr>
        <w:tabs>
          <w:tab w:val="num" w:pos="4184"/>
        </w:tabs>
        <w:suppressAutoHyphens/>
        <w:spacing w:after="0" w:line="240" w:lineRule="auto"/>
        <w:ind w:left="567" w:hanging="567"/>
        <w:jc w:val="both"/>
        <w:rPr>
          <w:rFonts w:ascii="Times New Roman" w:hAnsi="Times New Roman" w:cs="Times New Roman"/>
          <w:sz w:val="24"/>
          <w:szCs w:val="24"/>
          <w:lang w:eastAsia="lv-LV"/>
        </w:rPr>
      </w:pPr>
      <w:r w:rsidRPr="009E5D9B">
        <w:rPr>
          <w:rFonts w:ascii="Times New Roman" w:hAnsi="Times New Roman" w:cs="Times New Roman"/>
          <w:sz w:val="24"/>
          <w:szCs w:val="24"/>
          <w:lang w:eastAsia="lv-LV"/>
        </w:rPr>
        <w:t xml:space="preserve">Īpašuma tiesības uz Preci </w:t>
      </w:r>
      <w:r w:rsidRPr="009E5D9B">
        <w:rPr>
          <w:rFonts w:ascii="Times New Roman" w:hAnsi="Times New Roman" w:cs="Times New Roman"/>
          <w:color w:val="000000"/>
          <w:sz w:val="24"/>
          <w:szCs w:val="24"/>
          <w:lang w:eastAsia="lv-LV"/>
        </w:rPr>
        <w:t xml:space="preserve">Pasūtītājam </w:t>
      </w:r>
      <w:r w:rsidRPr="009E5D9B">
        <w:rPr>
          <w:rFonts w:ascii="Times New Roman" w:hAnsi="Times New Roman" w:cs="Times New Roman"/>
          <w:sz w:val="24"/>
          <w:szCs w:val="24"/>
          <w:lang w:eastAsia="lv-LV"/>
        </w:rPr>
        <w:t>pāriet ar Preces cenas samaksas dienu</w:t>
      </w:r>
      <w:r w:rsidRPr="009E5D9B">
        <w:rPr>
          <w:rFonts w:ascii="Times New Roman" w:hAnsi="Times New Roman" w:cs="Times New Roman"/>
          <w:color w:val="000000"/>
          <w:sz w:val="24"/>
          <w:szCs w:val="24"/>
          <w:lang w:eastAsia="lv-LV"/>
        </w:rPr>
        <w:t xml:space="preserve">. </w:t>
      </w:r>
    </w:p>
    <w:p w14:paraId="4A35008B" w14:textId="4D8F49F1" w:rsidR="000817E5" w:rsidRPr="000817E5" w:rsidRDefault="000817E5" w:rsidP="000817E5">
      <w:pPr>
        <w:spacing w:before="120" w:after="120"/>
        <w:jc w:val="center"/>
        <w:rPr>
          <w:rFonts w:ascii="Times New Roman" w:hAnsi="Times New Roman" w:cs="Times New Roman"/>
          <w:b/>
          <w:sz w:val="24"/>
          <w:szCs w:val="24"/>
        </w:rPr>
      </w:pPr>
      <w:r w:rsidRPr="000817E5">
        <w:rPr>
          <w:rFonts w:ascii="Times New Roman" w:hAnsi="Times New Roman" w:cs="Times New Roman"/>
          <w:b/>
          <w:sz w:val="24"/>
          <w:szCs w:val="24"/>
        </w:rPr>
        <w:t>4. Pušu atbildība</w:t>
      </w:r>
    </w:p>
    <w:p w14:paraId="5C257E64" w14:textId="77777777" w:rsidR="009E5D9B" w:rsidRPr="009E5D9B" w:rsidRDefault="009E5D9B" w:rsidP="009E5D9B">
      <w:pPr>
        <w:pStyle w:val="ListParagraph"/>
        <w:keepNext/>
        <w:numPr>
          <w:ilvl w:val="0"/>
          <w:numId w:val="9"/>
        </w:numPr>
        <w:ind w:right="-284"/>
        <w:contextualSpacing w:val="0"/>
        <w:outlineLvl w:val="2"/>
        <w:rPr>
          <w:b/>
          <w:vanish/>
          <w:sz w:val="28"/>
          <w:lang w:val="lv-LV"/>
        </w:rPr>
      </w:pPr>
    </w:p>
    <w:p w14:paraId="426BBDE0" w14:textId="77777777" w:rsidR="009E5D9B" w:rsidRPr="009E5D9B" w:rsidRDefault="009E5D9B" w:rsidP="00AA537C">
      <w:pPr>
        <w:pStyle w:val="Heading3"/>
        <w:numPr>
          <w:ilvl w:val="1"/>
          <w:numId w:val="9"/>
        </w:numPr>
        <w:ind w:left="567" w:right="-3" w:hanging="567"/>
        <w:jc w:val="both"/>
        <w:rPr>
          <w:b w:val="0"/>
          <w:bCs/>
          <w:sz w:val="24"/>
        </w:rPr>
      </w:pPr>
      <w:r w:rsidRPr="009E5D9B">
        <w:rPr>
          <w:b w:val="0"/>
          <w:bCs/>
          <w:sz w:val="24"/>
        </w:rPr>
        <w:t>Ja Pasūtītājs savlaicīgi neveic samaksu par veikto Preces piegādi, Piegādātājs piemēro Pasūtītājam 0,1 % (viena desmitā daļa procenta)  apmērā no savlaicīgi nesamaksātas summas bez PVN par katru nokavēto samaksas dienu. Saskaņā ar šo apakšpunktu aprēķinātais līgumsods katrā atsevišķā tā piemērošanas gadījumā nedrīkst pārsniegt 10% (desmit procentus) no kavētā maksājuma summas bez PVN.</w:t>
      </w:r>
    </w:p>
    <w:p w14:paraId="09102F99" w14:textId="77777777" w:rsidR="009E5D9B" w:rsidRPr="009E5D9B" w:rsidRDefault="009E5D9B" w:rsidP="00AA537C">
      <w:pPr>
        <w:pStyle w:val="Heading3"/>
        <w:numPr>
          <w:ilvl w:val="1"/>
          <w:numId w:val="9"/>
        </w:numPr>
        <w:ind w:left="567" w:right="-3" w:hanging="567"/>
        <w:jc w:val="both"/>
        <w:rPr>
          <w:b w:val="0"/>
          <w:bCs/>
          <w:sz w:val="24"/>
        </w:rPr>
      </w:pPr>
      <w:r w:rsidRPr="009E5D9B">
        <w:rPr>
          <w:b w:val="0"/>
          <w:bCs/>
          <w:sz w:val="24"/>
        </w:rPr>
        <w:t xml:space="preserve">Ja Piegādātājs pēc Līguma noslēgšanas atsakās veikt Preču piegādi atbilstoši Pasūtījumam, tad Pasūtītājs katrā atsevišķā gadījumā prasa Piegādātājam maksāt līgumsodu 300 EUR (trīs simti </w:t>
      </w:r>
      <w:proofErr w:type="spellStart"/>
      <w:r w:rsidRPr="009E5D9B">
        <w:rPr>
          <w:b w:val="0"/>
          <w:bCs/>
          <w:i/>
          <w:sz w:val="24"/>
        </w:rPr>
        <w:t>euro</w:t>
      </w:r>
      <w:proofErr w:type="spellEnd"/>
      <w:r w:rsidRPr="009E5D9B">
        <w:rPr>
          <w:b w:val="0"/>
          <w:bCs/>
          <w:sz w:val="24"/>
        </w:rPr>
        <w:t>) apmērā.</w:t>
      </w:r>
    </w:p>
    <w:p w14:paraId="66291C21" w14:textId="0CE4CCE6" w:rsidR="009E5D9B" w:rsidRPr="009E5D9B" w:rsidRDefault="009E5D9B" w:rsidP="00AA537C">
      <w:pPr>
        <w:pStyle w:val="Heading3"/>
        <w:numPr>
          <w:ilvl w:val="1"/>
          <w:numId w:val="9"/>
        </w:numPr>
        <w:ind w:left="567" w:right="-3" w:hanging="567"/>
        <w:jc w:val="both"/>
        <w:rPr>
          <w:b w:val="0"/>
          <w:bCs/>
          <w:sz w:val="24"/>
        </w:rPr>
      </w:pPr>
      <w:r w:rsidRPr="009E5D9B">
        <w:rPr>
          <w:b w:val="0"/>
          <w:bCs/>
          <w:sz w:val="24"/>
        </w:rPr>
        <w:t xml:space="preserve">Ja Piegādātājs neievēro </w:t>
      </w:r>
      <w:r w:rsidR="001E350C">
        <w:rPr>
          <w:b w:val="0"/>
          <w:bCs/>
          <w:sz w:val="24"/>
        </w:rPr>
        <w:t>Tehniskajā piedāvājumā</w:t>
      </w:r>
      <w:r w:rsidRPr="009E5D9B">
        <w:rPr>
          <w:b w:val="0"/>
          <w:bCs/>
          <w:sz w:val="24"/>
        </w:rPr>
        <w:t xml:space="preserve"> noteikto Preces piegādes termiņu, Pasūtītājs prasa Piegādātājam maksāt līgumsodu 0,1% (viena procenta desmitā daļa) apmērā no pasūtītās un nepiegādātās Preces vērtības bez PVN par katru kavēto darba dienu. Saskaņā ar šo apakšpunktu aprēķinātais līgumsods katrā atsevišķā tā piemērošanas gadījumā nedrīkst pārsniegt 10% (desmit procentus) no attiecīgā Preces pasūtījuma kopējās summas bez PVN.</w:t>
      </w:r>
    </w:p>
    <w:p w14:paraId="4CE45A9F" w14:textId="509F2284" w:rsidR="009E5D9B" w:rsidRPr="009E5D9B" w:rsidRDefault="009E5D9B" w:rsidP="00AA537C">
      <w:pPr>
        <w:pStyle w:val="Heading3"/>
        <w:numPr>
          <w:ilvl w:val="1"/>
          <w:numId w:val="9"/>
        </w:numPr>
        <w:ind w:left="567" w:right="-3" w:hanging="567"/>
        <w:jc w:val="both"/>
        <w:rPr>
          <w:b w:val="0"/>
          <w:bCs/>
          <w:sz w:val="24"/>
        </w:rPr>
      </w:pPr>
      <w:r w:rsidRPr="009E5D9B">
        <w:rPr>
          <w:b w:val="0"/>
          <w:bCs/>
          <w:sz w:val="24"/>
        </w:rPr>
        <w:t xml:space="preserve">Preces piegādes kavējuma laikā ieskaita visu laika periodu, kas pārsniedz Līguma </w:t>
      </w:r>
      <w:r w:rsidR="00C96D11">
        <w:rPr>
          <w:b w:val="0"/>
          <w:bCs/>
          <w:sz w:val="24"/>
        </w:rPr>
        <w:t>Tehniskajā piedāvājumā</w:t>
      </w:r>
      <w:r w:rsidRPr="009E5D9B">
        <w:rPr>
          <w:b w:val="0"/>
          <w:bCs/>
          <w:sz w:val="24"/>
        </w:rPr>
        <w:t xml:space="preserve"> norādīto Preces piegādes termiņu līdz dienai, kad Pretendents piegādā Līguma nosacījumiem atbilstošu Preci un Pasūtītāja pilnvarotā kontaktpersona paraksta</w:t>
      </w:r>
      <w:r w:rsidR="002E2D9E">
        <w:rPr>
          <w:b w:val="0"/>
          <w:bCs/>
          <w:sz w:val="24"/>
        </w:rPr>
        <w:t xml:space="preserve"> dokumentu, kas apliecina Preces</w:t>
      </w:r>
      <w:r w:rsidRPr="009E5D9B">
        <w:rPr>
          <w:b w:val="0"/>
          <w:bCs/>
          <w:sz w:val="24"/>
        </w:rPr>
        <w:t xml:space="preserve"> </w:t>
      </w:r>
      <w:r w:rsidR="002E2D9E">
        <w:rPr>
          <w:b w:val="0"/>
          <w:bCs/>
          <w:sz w:val="24"/>
        </w:rPr>
        <w:t>piegādi</w:t>
      </w:r>
      <w:r w:rsidRPr="009E5D9B">
        <w:rPr>
          <w:b w:val="0"/>
          <w:bCs/>
          <w:sz w:val="24"/>
        </w:rPr>
        <w:t>. Preces piegādes kavējuma laikā netiek ieskaitīts laika periods no Preces saņemšanas dienas līdz pretenzijas nosūtīšanas dienai.</w:t>
      </w:r>
    </w:p>
    <w:p w14:paraId="6461C783" w14:textId="7761709C" w:rsidR="009E5D9B" w:rsidRPr="009E5D9B" w:rsidRDefault="009E5D9B" w:rsidP="00AA537C">
      <w:pPr>
        <w:pStyle w:val="Heading3"/>
        <w:numPr>
          <w:ilvl w:val="1"/>
          <w:numId w:val="9"/>
        </w:numPr>
        <w:ind w:left="567" w:right="-3" w:hanging="567"/>
        <w:jc w:val="both"/>
        <w:rPr>
          <w:b w:val="0"/>
          <w:bCs/>
          <w:sz w:val="24"/>
        </w:rPr>
      </w:pPr>
      <w:r w:rsidRPr="009E5D9B">
        <w:rPr>
          <w:b w:val="0"/>
          <w:bCs/>
          <w:sz w:val="24"/>
        </w:rPr>
        <w:t xml:space="preserve">Ja Piegādātājs Līguma </w:t>
      </w:r>
      <w:r w:rsidR="002E2D9E">
        <w:rPr>
          <w:b w:val="0"/>
          <w:bCs/>
          <w:sz w:val="24"/>
        </w:rPr>
        <w:t>5</w:t>
      </w:r>
      <w:r w:rsidRPr="009E5D9B">
        <w:rPr>
          <w:b w:val="0"/>
          <w:bCs/>
          <w:sz w:val="24"/>
        </w:rPr>
        <w:t>.</w:t>
      </w:r>
      <w:r w:rsidR="001E350C">
        <w:rPr>
          <w:b w:val="0"/>
          <w:bCs/>
          <w:sz w:val="24"/>
        </w:rPr>
        <w:t>2</w:t>
      </w:r>
      <w:r w:rsidRPr="009E5D9B">
        <w:rPr>
          <w:b w:val="0"/>
          <w:bCs/>
          <w:sz w:val="24"/>
        </w:rPr>
        <w:t>.</w:t>
      </w:r>
      <w:r w:rsidR="002E2D9E">
        <w:rPr>
          <w:b w:val="0"/>
          <w:bCs/>
          <w:sz w:val="24"/>
        </w:rPr>
        <w:t xml:space="preserve"> </w:t>
      </w:r>
      <w:r w:rsidRPr="009E5D9B">
        <w:rPr>
          <w:b w:val="0"/>
          <w:bCs/>
          <w:sz w:val="24"/>
        </w:rPr>
        <w:t xml:space="preserve">apakšpunktā norādītajā Preces garantijas laikā neievēro Līguma </w:t>
      </w:r>
      <w:r w:rsidR="002E2D9E">
        <w:rPr>
          <w:b w:val="0"/>
          <w:bCs/>
          <w:sz w:val="24"/>
        </w:rPr>
        <w:t>5</w:t>
      </w:r>
      <w:r w:rsidRPr="009E5D9B">
        <w:rPr>
          <w:b w:val="0"/>
          <w:bCs/>
          <w:sz w:val="24"/>
        </w:rPr>
        <w:t>.</w:t>
      </w:r>
      <w:r w:rsidR="001E350C">
        <w:rPr>
          <w:b w:val="0"/>
          <w:bCs/>
          <w:sz w:val="24"/>
        </w:rPr>
        <w:t>3</w:t>
      </w:r>
      <w:r w:rsidRPr="009E5D9B">
        <w:rPr>
          <w:b w:val="0"/>
          <w:bCs/>
          <w:sz w:val="24"/>
        </w:rPr>
        <w:t>.</w:t>
      </w:r>
      <w:r w:rsidR="002E2D9E">
        <w:rPr>
          <w:b w:val="0"/>
          <w:bCs/>
          <w:sz w:val="24"/>
        </w:rPr>
        <w:t> </w:t>
      </w:r>
      <w:r w:rsidRPr="009E5D9B">
        <w:rPr>
          <w:b w:val="0"/>
          <w:bCs/>
          <w:sz w:val="24"/>
        </w:rPr>
        <w:t>apakšpunktā norādīto Preces neatbilstību vai bojājumu novēršanas termiņu, Pasūtītājs prasa Piegādātājam maksāt līgumsodu 0,5 % (piecas desmitās daļas procenta) apmērā no attiecīgās Preces (ar trūkumiem vai bojājumiem) vērtības bez PVN par katru nokavējuma dienu līdz pilnīgai neatbilstību vai bojājumu novēršanai. Saskaņā ar šo apakšpunktu, aprēķinātais līgumsods katrā atsevišķā tā piemērošanas gadījumā nedrīkst pārsniegt 10% (desmit procentus) no attiecīgās Preces (ar trūkumiem vai bojājumiem) vērtības bez PVN.</w:t>
      </w:r>
    </w:p>
    <w:p w14:paraId="4B1F15DA" w14:textId="77777777" w:rsidR="009E5D9B" w:rsidRPr="009E5D9B" w:rsidRDefault="009E5D9B" w:rsidP="00AA537C">
      <w:pPr>
        <w:pStyle w:val="Heading3"/>
        <w:numPr>
          <w:ilvl w:val="1"/>
          <w:numId w:val="9"/>
        </w:numPr>
        <w:ind w:left="567" w:right="-3" w:hanging="567"/>
        <w:jc w:val="both"/>
        <w:rPr>
          <w:b w:val="0"/>
          <w:bCs/>
          <w:sz w:val="24"/>
        </w:rPr>
      </w:pPr>
      <w:r w:rsidRPr="009E5D9B">
        <w:rPr>
          <w:b w:val="0"/>
          <w:bCs/>
          <w:sz w:val="24"/>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w:t>
      </w:r>
      <w:r w:rsidRPr="009E5D9B">
        <w:rPr>
          <w:b w:val="0"/>
          <w:bCs/>
          <w:sz w:val="24"/>
        </w:rPr>
        <w:lastRenderedPageBreak/>
        <w:t>zaudējumu esamības fakts un zaudējumu apmērs, kā arī cēloniskais sakars starp prettiesisko rīcību (darbību un bezdarbību) un nodarītajiem zaudējumiem.</w:t>
      </w:r>
    </w:p>
    <w:p w14:paraId="709D56CD" w14:textId="77777777" w:rsidR="009E5D9B" w:rsidRPr="009E5D9B" w:rsidRDefault="009E5D9B" w:rsidP="00AA537C">
      <w:pPr>
        <w:pStyle w:val="Heading3"/>
        <w:numPr>
          <w:ilvl w:val="1"/>
          <w:numId w:val="9"/>
        </w:numPr>
        <w:ind w:left="567" w:right="-3" w:hanging="567"/>
        <w:jc w:val="both"/>
        <w:rPr>
          <w:b w:val="0"/>
          <w:bCs/>
          <w:sz w:val="24"/>
        </w:rPr>
      </w:pPr>
      <w:r w:rsidRPr="009E5D9B">
        <w:rPr>
          <w:b w:val="0"/>
          <w:bCs/>
          <w:sz w:val="24"/>
        </w:rPr>
        <w:t>Ja nokavēta kādas Līgumā noteiktas saistības izpilde, līgumsods aprēķināms par periodu, kas sākas nākamajā kalendāra dienā pēc Līgumā noteiktā saistības izpildes termiņa, un ietver dienu, kurā saistība izpildīta. Līgumsods tiek aprēķināts no attiecīgās summas bez PVN.</w:t>
      </w:r>
    </w:p>
    <w:p w14:paraId="45C5E562" w14:textId="10643DA3" w:rsidR="009E5D9B" w:rsidRPr="009E5D9B" w:rsidRDefault="009E5D9B" w:rsidP="00AA537C">
      <w:pPr>
        <w:pStyle w:val="Heading3"/>
        <w:numPr>
          <w:ilvl w:val="1"/>
          <w:numId w:val="9"/>
        </w:numPr>
        <w:ind w:left="567" w:right="-3" w:hanging="567"/>
        <w:jc w:val="both"/>
        <w:rPr>
          <w:b w:val="0"/>
          <w:bCs/>
          <w:sz w:val="24"/>
        </w:rPr>
      </w:pPr>
      <w:r w:rsidRPr="009E5D9B">
        <w:rPr>
          <w:b w:val="0"/>
          <w:bCs/>
          <w:sz w:val="24"/>
        </w:rPr>
        <w:t>Līgumsoda samaksa neatbrīvo Puses no Līguma saistību izpildes un zaudējumu atlīdzināšanas.</w:t>
      </w:r>
    </w:p>
    <w:p w14:paraId="70990BC3" w14:textId="77777777" w:rsidR="009E5D9B" w:rsidRPr="009E5D9B" w:rsidRDefault="009E5D9B" w:rsidP="009E5D9B">
      <w:pPr>
        <w:pStyle w:val="Heading3"/>
        <w:numPr>
          <w:ilvl w:val="0"/>
          <w:numId w:val="0"/>
        </w:numPr>
        <w:ind w:left="4014"/>
        <w:rPr>
          <w:sz w:val="24"/>
        </w:rPr>
      </w:pPr>
    </w:p>
    <w:p w14:paraId="360E89D6" w14:textId="67B39CF3" w:rsidR="003076F3" w:rsidRPr="000817E5" w:rsidRDefault="00537F8C" w:rsidP="009E5D9B">
      <w:pPr>
        <w:pStyle w:val="Heading3"/>
        <w:rPr>
          <w:sz w:val="24"/>
        </w:rPr>
      </w:pPr>
      <w:r w:rsidRPr="000817E5">
        <w:rPr>
          <w:sz w:val="24"/>
        </w:rPr>
        <w:t>Garantijas nosacījumi</w:t>
      </w:r>
    </w:p>
    <w:p w14:paraId="335190E8" w14:textId="77777777" w:rsidR="000817E5" w:rsidRPr="000817E5" w:rsidRDefault="000817E5" w:rsidP="00E805FB">
      <w:pPr>
        <w:pStyle w:val="ListParagraph"/>
        <w:numPr>
          <w:ilvl w:val="1"/>
          <w:numId w:val="7"/>
        </w:numPr>
        <w:ind w:left="426" w:hanging="426"/>
        <w:contextualSpacing w:val="0"/>
        <w:jc w:val="both"/>
        <w:rPr>
          <w:lang w:val="lv-LV"/>
        </w:rPr>
      </w:pPr>
      <w:r w:rsidRPr="000817E5">
        <w:rPr>
          <w:lang w:val="lv-LV"/>
        </w:rPr>
        <w:t xml:space="preserve">Piegādātājs </w:t>
      </w:r>
      <w:r w:rsidRPr="000817E5">
        <w:rPr>
          <w:bCs/>
          <w:lang w:val="lv-LV"/>
        </w:rPr>
        <w:t xml:space="preserve">nodrošina un garantē piegādātās Preces kvalitātes atbilstību Latvijas Republikā spēkā esošo saistošo normatīvo aktu prasībām. </w:t>
      </w:r>
    </w:p>
    <w:p w14:paraId="5B30D59F" w14:textId="4C67D5D5" w:rsidR="000817E5" w:rsidRPr="000817E5" w:rsidRDefault="000817E5" w:rsidP="00E805FB">
      <w:pPr>
        <w:pStyle w:val="ListParagraph"/>
        <w:numPr>
          <w:ilvl w:val="1"/>
          <w:numId w:val="7"/>
        </w:numPr>
        <w:ind w:left="426" w:hanging="426"/>
        <w:contextualSpacing w:val="0"/>
        <w:jc w:val="both"/>
        <w:rPr>
          <w:lang w:val="lv-LV"/>
        </w:rPr>
      </w:pPr>
      <w:r w:rsidRPr="000817E5">
        <w:rPr>
          <w:bCs/>
          <w:lang w:val="lv-LV"/>
        </w:rPr>
        <w:t xml:space="preserve">Piegādātājs nodrošina </w:t>
      </w:r>
      <w:proofErr w:type="spellStart"/>
      <w:r w:rsidR="002E2D9E" w:rsidRPr="002E2D9E">
        <w:rPr>
          <w:bCs/>
          <w:lang w:val="lv-LV"/>
        </w:rPr>
        <w:t>nodrošina</w:t>
      </w:r>
      <w:proofErr w:type="spellEnd"/>
      <w:r w:rsidR="002E2D9E" w:rsidRPr="002E2D9E">
        <w:rPr>
          <w:bCs/>
          <w:lang w:val="lv-LV"/>
        </w:rPr>
        <w:t xml:space="preserve"> un garantē piegādātās Preces kvalitātes atbilstību Latvijas Republikā spēkā esošo saistošo normatīvo aktu prasībām. Pretendents nodrošina piegādātajai Precei ražotāja noteikto garantiju, kas ir ne īsāka par 12 (divpadsmit) mēnešiem no katra attiecīgā  dokumenta, kas apliecina Preces piegādi, abpusējas parakstīšanas dienas</w:t>
      </w:r>
      <w:r w:rsidRPr="000817E5">
        <w:rPr>
          <w:lang w:val="lv-LV"/>
        </w:rPr>
        <w:t>.</w:t>
      </w:r>
    </w:p>
    <w:p w14:paraId="7B800E39" w14:textId="4B709A78" w:rsidR="000817E5" w:rsidRPr="000817E5" w:rsidRDefault="002E2D9E" w:rsidP="00E805FB">
      <w:pPr>
        <w:pStyle w:val="ListParagraph"/>
        <w:numPr>
          <w:ilvl w:val="1"/>
          <w:numId w:val="7"/>
        </w:numPr>
        <w:ind w:left="426" w:hanging="426"/>
        <w:contextualSpacing w:val="0"/>
        <w:jc w:val="both"/>
        <w:rPr>
          <w:lang w:val="lv-LV"/>
        </w:rPr>
      </w:pPr>
      <w:r w:rsidRPr="002E2D9E">
        <w:rPr>
          <w:lang w:val="lv-LV"/>
        </w:rPr>
        <w:t xml:space="preserve">Ja garantijas laikā konstatēta Preces neatbilstība vai Precei konstatēts bojājums, kas nav radies pasūtītāja vainas dēļ (pasūtītājs ir ievērojis preces glabāšanas un/vai lietošanas prasības), Pasūtītāja pilnvarotā persona sastāda pretenziju un </w:t>
      </w:r>
      <w:proofErr w:type="spellStart"/>
      <w:r w:rsidRPr="002E2D9E">
        <w:rPr>
          <w:lang w:val="lv-LV"/>
        </w:rPr>
        <w:t>nosūta</w:t>
      </w:r>
      <w:proofErr w:type="spellEnd"/>
      <w:r w:rsidRPr="002E2D9E">
        <w:rPr>
          <w:lang w:val="lv-LV"/>
        </w:rPr>
        <w:t xml:space="preserve"> pa e-pastu, Piegādātāja pilnvarotajai personai. Piegādātājs 20 (divdesmit) darba dienu laikā no Pasūtītāja pilnvarotās personas pretenzijas elektroniskas nosūtīšanas dienas par saviem līdzekļiem novērš Preces trūkumus, nepieciešamības gadījumā apmainot neatbilstošo Preci pret iepirkuma līguma prasībām atbilstošu Preci</w:t>
      </w:r>
      <w:r w:rsidR="000817E5" w:rsidRPr="000817E5">
        <w:rPr>
          <w:lang w:val="lv-LV"/>
        </w:rPr>
        <w:t>.</w:t>
      </w:r>
    </w:p>
    <w:p w14:paraId="7AAE9C43" w14:textId="43131B34" w:rsidR="000817E5" w:rsidRPr="000817E5" w:rsidRDefault="000817E5" w:rsidP="00E805FB">
      <w:pPr>
        <w:pStyle w:val="ListParagraph"/>
        <w:numPr>
          <w:ilvl w:val="1"/>
          <w:numId w:val="7"/>
        </w:numPr>
        <w:ind w:left="426" w:hanging="426"/>
        <w:contextualSpacing w:val="0"/>
        <w:jc w:val="both"/>
        <w:rPr>
          <w:lang w:val="lv-LV"/>
        </w:rPr>
      </w:pPr>
      <w:r w:rsidRPr="000817E5">
        <w:rPr>
          <w:lang w:val="lv-LV"/>
        </w:rPr>
        <w:t xml:space="preserve">Preces derīguma termiņa laikā Piegādātājs par saviem līdzekļiem novērš piegādātās Preces (tās daļas) trūkumus, bojājumus, kas nav radušies Pasūtītāja vainas dēļ, un neatbilstību Līguma, tā pielikuma nosacījumiem, nepieciešamības gadījumā apmainot to pret jaunu, Līguma un tā pielikuma nosacījumiem atbilstošu Preci </w:t>
      </w:r>
      <w:r>
        <w:rPr>
          <w:lang w:val="lv-LV"/>
        </w:rPr>
        <w:t>20</w:t>
      </w:r>
      <w:r w:rsidRPr="000817E5">
        <w:rPr>
          <w:lang w:val="lv-LV"/>
        </w:rPr>
        <w:t xml:space="preserve"> (</w:t>
      </w:r>
      <w:r>
        <w:rPr>
          <w:lang w:val="lv-LV"/>
        </w:rPr>
        <w:t>div</w:t>
      </w:r>
      <w:r w:rsidRPr="000817E5">
        <w:rPr>
          <w:lang w:val="lv-LV"/>
        </w:rPr>
        <w:t>desmit) darba dienu laikā no dienas, kad Pasūtītāja pilnvarotā persona Līgumā noteikt</w:t>
      </w:r>
      <w:r w:rsidR="00C644E1">
        <w:rPr>
          <w:lang w:val="lv-LV"/>
        </w:rPr>
        <w:t>ajā</w:t>
      </w:r>
      <w:r w:rsidRPr="000817E5">
        <w:rPr>
          <w:lang w:val="lv-LV"/>
        </w:rPr>
        <w:t xml:space="preserve"> kārtībā ir nosūtījusi </w:t>
      </w:r>
      <w:r w:rsidR="00C644E1">
        <w:rPr>
          <w:lang w:val="lv-LV"/>
        </w:rPr>
        <w:t>argumentētu</w:t>
      </w:r>
      <w:r w:rsidR="00C644E1" w:rsidRPr="000817E5">
        <w:rPr>
          <w:lang w:val="lv-LV"/>
        </w:rPr>
        <w:t xml:space="preserve"> </w:t>
      </w:r>
      <w:r w:rsidRPr="000817E5">
        <w:rPr>
          <w:lang w:val="lv-LV"/>
        </w:rPr>
        <w:t>pretenziju Piegādātāja pilnvarotajai kontaktpersonai uz elektroniskā pasta adresi.</w:t>
      </w:r>
    </w:p>
    <w:p w14:paraId="599057DA" w14:textId="1630A982" w:rsidR="00A229CB" w:rsidRPr="00C419DA" w:rsidRDefault="0038269B" w:rsidP="00B81071">
      <w:pPr>
        <w:pStyle w:val="Heading3"/>
        <w:keepNext w:val="0"/>
        <w:spacing w:before="120" w:after="120"/>
        <w:ind w:left="1287" w:right="0" w:hanging="720"/>
        <w:jc w:val="center"/>
        <w:rPr>
          <w:sz w:val="24"/>
        </w:rPr>
      </w:pPr>
      <w:r w:rsidRPr="00C419DA">
        <w:rPr>
          <w:sz w:val="24"/>
        </w:rPr>
        <w:t>L</w:t>
      </w:r>
      <w:r w:rsidR="001A117D" w:rsidRPr="00C419DA">
        <w:rPr>
          <w:sz w:val="24"/>
        </w:rPr>
        <w:t>īguma darbības termiņš</w:t>
      </w:r>
    </w:p>
    <w:p w14:paraId="0C95B3B6" w14:textId="77777777" w:rsidR="00C419DA" w:rsidRPr="00C419DA" w:rsidRDefault="00C419DA" w:rsidP="00E805FB">
      <w:pPr>
        <w:pStyle w:val="ListParagraph"/>
        <w:numPr>
          <w:ilvl w:val="0"/>
          <w:numId w:val="1"/>
        </w:numPr>
        <w:autoSpaceDE w:val="0"/>
        <w:autoSpaceDN w:val="0"/>
        <w:adjustRightInd w:val="0"/>
        <w:ind w:left="567" w:hanging="567"/>
        <w:jc w:val="both"/>
        <w:rPr>
          <w:rFonts w:eastAsia="Calibri"/>
          <w:vanish/>
          <w:lang w:val="lv-LV"/>
        </w:rPr>
      </w:pPr>
    </w:p>
    <w:p w14:paraId="6512A88E" w14:textId="77777777" w:rsidR="00C419DA" w:rsidRPr="00C419DA" w:rsidRDefault="008E5CA0" w:rsidP="00E805FB">
      <w:pPr>
        <w:pStyle w:val="ListParagraph"/>
        <w:numPr>
          <w:ilvl w:val="1"/>
          <w:numId w:val="8"/>
        </w:numPr>
        <w:autoSpaceDE w:val="0"/>
        <w:autoSpaceDN w:val="0"/>
        <w:adjustRightInd w:val="0"/>
        <w:ind w:left="426" w:hanging="426"/>
        <w:jc w:val="both"/>
        <w:rPr>
          <w:rFonts w:eastAsia="Calibri"/>
          <w:lang w:val="lv-LV"/>
        </w:rPr>
      </w:pPr>
      <w:r w:rsidRPr="00C419DA">
        <w:rPr>
          <w:rFonts w:eastAsia="Calibri"/>
          <w:lang w:val="lv-LV"/>
        </w:rPr>
        <w:t>Līgums stājas spēkā ar pēdējā pievienotā droša elektroniskā paraksta un tā laika zīmoga datumu</w:t>
      </w:r>
      <w:r w:rsidR="00484E26" w:rsidRPr="00C419DA">
        <w:rPr>
          <w:rFonts w:eastAsia="Calibri"/>
          <w:lang w:val="lv-LV"/>
        </w:rPr>
        <w:t>.</w:t>
      </w:r>
    </w:p>
    <w:p w14:paraId="0BE9DCA5" w14:textId="0B981963" w:rsidR="00A229CB" w:rsidRPr="00C419DA" w:rsidRDefault="00A229CB" w:rsidP="00E805FB">
      <w:pPr>
        <w:pStyle w:val="ListParagraph"/>
        <w:numPr>
          <w:ilvl w:val="1"/>
          <w:numId w:val="8"/>
        </w:numPr>
        <w:autoSpaceDE w:val="0"/>
        <w:autoSpaceDN w:val="0"/>
        <w:adjustRightInd w:val="0"/>
        <w:ind w:left="426" w:hanging="426"/>
        <w:jc w:val="both"/>
        <w:rPr>
          <w:rStyle w:val="FontStyle43"/>
          <w:rFonts w:eastAsia="Calibri"/>
          <w:sz w:val="24"/>
          <w:szCs w:val="24"/>
          <w:lang w:val="lv-LV"/>
        </w:rPr>
      </w:pPr>
      <w:r w:rsidRPr="00C419DA">
        <w:rPr>
          <w:rStyle w:val="FontStyle43"/>
          <w:sz w:val="24"/>
          <w:szCs w:val="24"/>
          <w:lang w:val="lv-LV"/>
        </w:rPr>
        <w:t>Līgums ir spēkā līdz Pušu saistību pilnīgai izpildei.</w:t>
      </w:r>
    </w:p>
    <w:p w14:paraId="137DBB06" w14:textId="457AA4E2" w:rsidR="00C71722" w:rsidRPr="00C419DA" w:rsidRDefault="009625EF" w:rsidP="00002A32">
      <w:pPr>
        <w:pStyle w:val="Heading3"/>
        <w:numPr>
          <w:ilvl w:val="1"/>
          <w:numId w:val="8"/>
        </w:numPr>
        <w:ind w:left="426" w:right="0" w:hanging="426"/>
        <w:jc w:val="both"/>
        <w:rPr>
          <w:b w:val="0"/>
          <w:sz w:val="24"/>
        </w:rPr>
      </w:pPr>
      <w:r w:rsidRPr="00C419DA">
        <w:rPr>
          <w:rStyle w:val="FontStyle43"/>
          <w:b w:val="0"/>
          <w:sz w:val="24"/>
          <w:szCs w:val="24"/>
        </w:rPr>
        <w:t>Līguma termiņš ir 2</w:t>
      </w:r>
      <w:r w:rsidR="001A117D" w:rsidRPr="00C419DA">
        <w:rPr>
          <w:rStyle w:val="FontStyle43"/>
          <w:b w:val="0"/>
          <w:sz w:val="24"/>
          <w:szCs w:val="24"/>
        </w:rPr>
        <w:t>4</w:t>
      </w:r>
      <w:r w:rsidRPr="00C419DA">
        <w:rPr>
          <w:rStyle w:val="FontStyle43"/>
          <w:b w:val="0"/>
          <w:sz w:val="24"/>
          <w:szCs w:val="24"/>
        </w:rPr>
        <w:t xml:space="preserve"> (div</w:t>
      </w:r>
      <w:r w:rsidR="001A117D" w:rsidRPr="00C419DA">
        <w:rPr>
          <w:rStyle w:val="FontStyle43"/>
          <w:b w:val="0"/>
          <w:sz w:val="24"/>
          <w:szCs w:val="24"/>
        </w:rPr>
        <w:t>desmit četri</w:t>
      </w:r>
      <w:r w:rsidRPr="00C419DA">
        <w:rPr>
          <w:rStyle w:val="FontStyle43"/>
          <w:b w:val="0"/>
          <w:sz w:val="24"/>
          <w:szCs w:val="24"/>
        </w:rPr>
        <w:t xml:space="preserve">) </w:t>
      </w:r>
      <w:r w:rsidR="001A117D" w:rsidRPr="00C419DA">
        <w:rPr>
          <w:rStyle w:val="FontStyle43"/>
          <w:b w:val="0"/>
          <w:sz w:val="24"/>
          <w:szCs w:val="24"/>
        </w:rPr>
        <w:t>mēneši</w:t>
      </w:r>
      <w:r w:rsidRPr="00C419DA">
        <w:rPr>
          <w:rStyle w:val="FontStyle43"/>
          <w:b w:val="0"/>
          <w:sz w:val="24"/>
          <w:szCs w:val="24"/>
        </w:rPr>
        <w:t xml:space="preserve"> no Līguma spēkā stāšanās dienas vai līdz brīdim, kad Pasūtītājs ir izlietojis Līguma 2.1.</w:t>
      </w:r>
      <w:r w:rsidR="001A117D" w:rsidRPr="00C419DA">
        <w:rPr>
          <w:rStyle w:val="FontStyle43"/>
          <w:b w:val="0"/>
          <w:sz w:val="24"/>
          <w:szCs w:val="24"/>
        </w:rPr>
        <w:t xml:space="preserve"> </w:t>
      </w:r>
      <w:r w:rsidRPr="00C419DA">
        <w:rPr>
          <w:rStyle w:val="FontStyle43"/>
          <w:b w:val="0"/>
          <w:sz w:val="24"/>
          <w:szCs w:val="24"/>
        </w:rPr>
        <w:t>apakšpunktā noteikto Līguma summu (atkarībā no tā, kurš nosacījums iestājas pirmais).</w:t>
      </w:r>
    </w:p>
    <w:p w14:paraId="758AB129" w14:textId="10E3A558" w:rsidR="00C419DA" w:rsidRPr="00C419DA" w:rsidRDefault="00C419DA" w:rsidP="00002A32">
      <w:pPr>
        <w:pStyle w:val="Heading3"/>
        <w:numPr>
          <w:ilvl w:val="1"/>
          <w:numId w:val="8"/>
        </w:numPr>
        <w:ind w:left="426" w:right="0" w:hanging="426"/>
        <w:jc w:val="both"/>
        <w:rPr>
          <w:b w:val="0"/>
          <w:sz w:val="24"/>
        </w:rPr>
      </w:pPr>
      <w:r w:rsidRPr="00C419DA">
        <w:rPr>
          <w:b w:val="0"/>
          <w:sz w:val="24"/>
        </w:rPr>
        <w:t>Pasūtītājam ar rakstisku paziņojumu ir tiesības nekavējoties izbeigt Līguma darbību šādos gadījumos:</w:t>
      </w:r>
    </w:p>
    <w:p w14:paraId="528284B7" w14:textId="1702BC6C" w:rsidR="00C419DA" w:rsidRDefault="00C419DA" w:rsidP="00C419DA">
      <w:pPr>
        <w:pStyle w:val="Style20"/>
        <w:ind w:firstLine="426"/>
      </w:pPr>
      <w:r>
        <w:t>6.5.1. ja Piegādātājs pasludināts par maksātnespējīgu;</w:t>
      </w:r>
    </w:p>
    <w:p w14:paraId="1EFD1346" w14:textId="1A0C9E7E" w:rsidR="00C419DA" w:rsidRPr="00C419DA" w:rsidRDefault="00C419DA" w:rsidP="00C419DA">
      <w:pPr>
        <w:pStyle w:val="Style20"/>
        <w:ind w:left="993" w:hanging="567"/>
      </w:pPr>
      <w:r>
        <w:t>6.5.2. ja kompetentas valsts vai pašvaldību institūcijas Piegādātāja saimnieciskajā darbībā ir konstatējušas normatīvo aktu pārkāpumus un apturējušas tā darbību;</w:t>
      </w:r>
    </w:p>
    <w:p w14:paraId="5CCBD658" w14:textId="1B46D26C" w:rsidR="00C71722" w:rsidRPr="00C419DA" w:rsidRDefault="00C71722" w:rsidP="00002A32">
      <w:pPr>
        <w:pStyle w:val="Heading3"/>
        <w:numPr>
          <w:ilvl w:val="1"/>
          <w:numId w:val="8"/>
        </w:numPr>
        <w:ind w:left="426" w:right="0" w:hanging="426"/>
        <w:jc w:val="both"/>
        <w:rPr>
          <w:b w:val="0"/>
          <w:bCs/>
          <w:sz w:val="24"/>
        </w:rPr>
      </w:pPr>
      <w:r w:rsidRPr="00C419DA">
        <w:rPr>
          <w:b w:val="0"/>
          <w:bCs/>
          <w:sz w:val="24"/>
          <w:lang w:bidi="lv-LV"/>
        </w:rPr>
        <w:t xml:space="preserve">Pusēm ir tiesības vienpusēji izbeigt Līguma darbību, vismaz 30 (trīsdesmit) dienas iepriekš </w:t>
      </w:r>
      <w:proofErr w:type="spellStart"/>
      <w:r w:rsidRPr="00C419DA">
        <w:rPr>
          <w:b w:val="0"/>
          <w:bCs/>
          <w:sz w:val="24"/>
          <w:lang w:bidi="lv-LV"/>
        </w:rPr>
        <w:t>rakstveidā</w:t>
      </w:r>
      <w:proofErr w:type="spellEnd"/>
      <w:r w:rsidRPr="00C419DA">
        <w:rPr>
          <w:b w:val="0"/>
          <w:bCs/>
          <w:sz w:val="24"/>
          <w:lang w:bidi="lv-LV"/>
        </w:rPr>
        <w:t xml:space="preserve"> paziņojot par to otrai Pusei.</w:t>
      </w:r>
    </w:p>
    <w:p w14:paraId="442DAC21" w14:textId="3CF67861" w:rsidR="00C71722" w:rsidRPr="00C419DA" w:rsidRDefault="00C71722" w:rsidP="00002A32">
      <w:pPr>
        <w:pStyle w:val="Heading3"/>
        <w:numPr>
          <w:ilvl w:val="1"/>
          <w:numId w:val="8"/>
        </w:numPr>
        <w:ind w:left="426" w:right="0" w:hanging="426"/>
        <w:jc w:val="both"/>
        <w:rPr>
          <w:b w:val="0"/>
          <w:bCs/>
          <w:sz w:val="24"/>
        </w:rPr>
      </w:pPr>
      <w:r w:rsidRPr="00C419DA">
        <w:rPr>
          <w:b w:val="0"/>
          <w:bCs/>
          <w:sz w:val="24"/>
        </w:rPr>
        <w:t xml:space="preserve">Pasūtītājam ir tiesības vienpusēji izbeigt Līguma darbību, vismaz 1 (vienu) darbdienu iepriekš </w:t>
      </w:r>
      <w:proofErr w:type="spellStart"/>
      <w:r w:rsidRPr="00C419DA">
        <w:rPr>
          <w:b w:val="0"/>
          <w:bCs/>
          <w:sz w:val="24"/>
        </w:rPr>
        <w:t>rakstveidā</w:t>
      </w:r>
      <w:proofErr w:type="spellEnd"/>
      <w:r w:rsidRPr="00C419DA">
        <w:rPr>
          <w:b w:val="0"/>
          <w:bCs/>
          <w:sz w:val="24"/>
        </w:rPr>
        <w:t xml:space="preserve"> paziņojot par to Piegādātājam:</w:t>
      </w:r>
    </w:p>
    <w:p w14:paraId="3F314638" w14:textId="23CC87C3" w:rsidR="00C71722" w:rsidRPr="00C419DA" w:rsidRDefault="00C71722" w:rsidP="00E805FB">
      <w:pPr>
        <w:pStyle w:val="Style10"/>
        <w:numPr>
          <w:ilvl w:val="2"/>
          <w:numId w:val="8"/>
        </w:numPr>
        <w:tabs>
          <w:tab w:val="left" w:pos="426"/>
          <w:tab w:val="left" w:pos="993"/>
          <w:tab w:val="left" w:pos="1418"/>
          <w:tab w:val="left" w:pos="8931"/>
        </w:tabs>
        <w:spacing w:before="0" w:line="240" w:lineRule="auto"/>
        <w:ind w:left="993" w:hanging="567"/>
        <w:rPr>
          <w:rFonts w:ascii="Times New Roman" w:hAnsi="Times New Roman" w:cs="Times New Roman"/>
          <w:sz w:val="24"/>
          <w:szCs w:val="24"/>
        </w:rPr>
      </w:pPr>
      <w:r w:rsidRPr="00C419DA">
        <w:rPr>
          <w:rFonts w:ascii="Times New Roman" w:hAnsi="Times New Roman" w:cs="Times New Roman"/>
          <w:sz w:val="24"/>
          <w:szCs w:val="24"/>
        </w:rPr>
        <w:t xml:space="preserve">ja atbilstoši Starptautisko un Latvijas Republikas nacionālo sankciju likumam Līguma </w:t>
      </w:r>
      <w:r w:rsidRPr="00002E06">
        <w:rPr>
          <w:rFonts w:ascii="Times New Roman" w:hAnsi="Times New Roman" w:cs="Times New Roman"/>
          <w:sz w:val="24"/>
          <w:szCs w:val="24"/>
        </w:rPr>
        <w:t>9.</w:t>
      </w:r>
      <w:r w:rsidR="002E2D9E">
        <w:rPr>
          <w:rFonts w:ascii="Times New Roman" w:hAnsi="Times New Roman" w:cs="Times New Roman"/>
          <w:sz w:val="24"/>
          <w:szCs w:val="24"/>
        </w:rPr>
        <w:t>5</w:t>
      </w:r>
      <w:r w:rsidRPr="00002E06">
        <w:rPr>
          <w:rFonts w:ascii="Times New Roman" w:hAnsi="Times New Roman" w:cs="Times New Roman"/>
          <w:sz w:val="24"/>
          <w:szCs w:val="24"/>
        </w:rPr>
        <w:t>.1.</w:t>
      </w:r>
      <w:r w:rsidR="00C419DA" w:rsidRPr="00C419DA">
        <w:rPr>
          <w:rFonts w:ascii="Times New Roman" w:hAnsi="Times New Roman" w:cs="Times New Roman"/>
          <w:sz w:val="24"/>
          <w:szCs w:val="24"/>
        </w:rPr>
        <w:t xml:space="preserve"> </w:t>
      </w:r>
      <w:r w:rsidRPr="00C419DA">
        <w:rPr>
          <w:rFonts w:ascii="Times New Roman" w:hAnsi="Times New Roman" w:cs="Times New Roman"/>
          <w:sz w:val="24"/>
          <w:szCs w:val="24"/>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82D46BC" w14:textId="63457822" w:rsidR="00C71722" w:rsidRPr="00C419DA" w:rsidRDefault="00C71722" w:rsidP="00E805FB">
      <w:pPr>
        <w:pStyle w:val="Style10"/>
        <w:numPr>
          <w:ilvl w:val="2"/>
          <w:numId w:val="8"/>
        </w:numPr>
        <w:tabs>
          <w:tab w:val="left" w:pos="426"/>
          <w:tab w:val="left" w:pos="1289"/>
          <w:tab w:val="left" w:pos="1418"/>
          <w:tab w:val="left" w:pos="8931"/>
        </w:tabs>
        <w:spacing w:before="0" w:line="240" w:lineRule="auto"/>
        <w:ind w:left="993" w:hanging="567"/>
        <w:rPr>
          <w:rFonts w:ascii="Times New Roman" w:hAnsi="Times New Roman" w:cs="Times New Roman"/>
          <w:sz w:val="24"/>
          <w:szCs w:val="24"/>
        </w:rPr>
      </w:pPr>
      <w:r w:rsidRPr="00C419DA">
        <w:rPr>
          <w:rFonts w:ascii="Times New Roman" w:hAnsi="Times New Roman" w:cs="Times New Roman"/>
          <w:sz w:val="24"/>
          <w:szCs w:val="24"/>
        </w:rPr>
        <w:t>ja uz Piegādātāju attiecas  Padomes Regulas (ES) Nr. 833/2014 (2014. gada 31. jūlijs) 5.k. panta 1.</w:t>
      </w:r>
      <w:r w:rsidR="002E2D9E">
        <w:rPr>
          <w:rFonts w:ascii="Times New Roman" w:hAnsi="Times New Roman" w:cs="Times New Roman"/>
          <w:sz w:val="24"/>
          <w:szCs w:val="24"/>
        </w:rPr>
        <w:t xml:space="preserve"> </w:t>
      </w:r>
      <w:r w:rsidRPr="00C419DA">
        <w:rPr>
          <w:rFonts w:ascii="Times New Roman" w:hAnsi="Times New Roman" w:cs="Times New Roman"/>
          <w:sz w:val="24"/>
          <w:szCs w:val="24"/>
        </w:rPr>
        <w:t>punktā noteiktais.</w:t>
      </w:r>
    </w:p>
    <w:p w14:paraId="79D4383F" w14:textId="77777777" w:rsidR="00C419DA" w:rsidRDefault="00C419DA" w:rsidP="00E805FB">
      <w:pPr>
        <w:pStyle w:val="ListParagraph"/>
        <w:widowControl w:val="0"/>
        <w:numPr>
          <w:ilvl w:val="1"/>
          <w:numId w:val="8"/>
        </w:numPr>
        <w:tabs>
          <w:tab w:val="left" w:pos="426"/>
          <w:tab w:val="left" w:pos="851"/>
        </w:tabs>
        <w:ind w:left="426" w:hanging="426"/>
        <w:contextualSpacing w:val="0"/>
        <w:jc w:val="both"/>
        <w:rPr>
          <w:lang w:val="lv-LV"/>
        </w:rPr>
      </w:pPr>
      <w:r w:rsidRPr="00C419DA">
        <w:rPr>
          <w:lang w:val="lv-LV"/>
        </w:rPr>
        <w:lastRenderedPageBreak/>
        <w:t>Ja Pasūtītājs izbeidz Līguma darbību saskaņā ar Līguma 6.5 vai 6.6. apakšpunkta nosacījumiem, Piegādātājam nav tiesības celt nekādas pretenzijas un/vai pieprasīt zaudējumu segšanu no Pasūtītāja saistībā ar Līguma izbeigšanu.</w:t>
      </w:r>
    </w:p>
    <w:p w14:paraId="28DE2B62" w14:textId="2E01101F" w:rsidR="00C419DA" w:rsidRPr="00C419DA" w:rsidRDefault="00C419DA" w:rsidP="00E805FB">
      <w:pPr>
        <w:pStyle w:val="ListParagraph"/>
        <w:widowControl w:val="0"/>
        <w:numPr>
          <w:ilvl w:val="1"/>
          <w:numId w:val="8"/>
        </w:numPr>
        <w:tabs>
          <w:tab w:val="left" w:pos="426"/>
          <w:tab w:val="left" w:pos="851"/>
        </w:tabs>
        <w:ind w:left="426" w:hanging="426"/>
        <w:contextualSpacing w:val="0"/>
        <w:jc w:val="both"/>
        <w:rPr>
          <w:lang w:val="lv-LV"/>
        </w:rPr>
      </w:pPr>
      <w:r w:rsidRPr="00C419DA">
        <w:rPr>
          <w:iCs/>
          <w:lang w:val="lv-LV"/>
        </w:rPr>
        <w:t>Neskatoties uz Līguma izbeigšanu, Piegādātājs nodrošina piegādātajai Precei Līgumā noteikto garantijas nosacījumu savlaicīgu un kvalitatīvu izpildi, izņemot Līguma 6.6. apakšpunktā noteikto gadījumu.</w:t>
      </w:r>
    </w:p>
    <w:p w14:paraId="70164325" w14:textId="15196170" w:rsidR="00A229CB" w:rsidRPr="00C419DA" w:rsidRDefault="00C419DA" w:rsidP="00E67F53">
      <w:pPr>
        <w:pStyle w:val="Heading3"/>
        <w:keepNext w:val="0"/>
        <w:spacing w:before="120" w:after="120"/>
        <w:ind w:left="1287" w:right="0" w:hanging="720"/>
        <w:jc w:val="center"/>
        <w:rPr>
          <w:sz w:val="24"/>
        </w:rPr>
      </w:pPr>
      <w:r w:rsidRPr="00C419DA">
        <w:rPr>
          <w:sz w:val="24"/>
        </w:rPr>
        <w:t>Konfidencialitāte</w:t>
      </w:r>
    </w:p>
    <w:p w14:paraId="12530E11"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5856A7B2"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4432995B"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6EDFE1FE"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4594C2CA"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15627A3C"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2D43B5E1" w14:textId="77777777" w:rsidR="00C419DA" w:rsidRPr="00C419DA" w:rsidRDefault="00C419DA" w:rsidP="00E805FB">
      <w:pPr>
        <w:pStyle w:val="ListParagraph"/>
        <w:numPr>
          <w:ilvl w:val="0"/>
          <w:numId w:val="4"/>
        </w:numPr>
        <w:tabs>
          <w:tab w:val="left" w:pos="426"/>
        </w:tabs>
        <w:ind w:left="425" w:hanging="425"/>
        <w:contextualSpacing w:val="0"/>
        <w:jc w:val="both"/>
        <w:rPr>
          <w:vanish/>
          <w:lang w:val="lv-LV"/>
        </w:rPr>
      </w:pPr>
    </w:p>
    <w:p w14:paraId="5DAD0558" w14:textId="7DF7FA21" w:rsidR="00C71722" w:rsidRPr="00C419DA" w:rsidRDefault="00C71722" w:rsidP="00E805FB">
      <w:pPr>
        <w:pStyle w:val="ListParagraph"/>
        <w:numPr>
          <w:ilvl w:val="1"/>
          <w:numId w:val="4"/>
        </w:numPr>
        <w:tabs>
          <w:tab w:val="left" w:pos="426"/>
        </w:tabs>
        <w:ind w:left="425" w:hanging="425"/>
        <w:contextualSpacing w:val="0"/>
        <w:jc w:val="both"/>
        <w:rPr>
          <w:lang w:val="lv-LV"/>
        </w:rPr>
      </w:pPr>
      <w:r w:rsidRPr="00C419DA">
        <w:rPr>
          <w:lang w:val="lv-LV"/>
        </w:rPr>
        <w:t xml:space="preserve">Piegādātājs 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w:t>
      </w:r>
      <w:r w:rsidRPr="00C419DA">
        <w:rPr>
          <w:bCs/>
          <w:lang w:val="lv-LV"/>
        </w:rPr>
        <w:t>rakstveida</w:t>
      </w:r>
      <w:r w:rsidRPr="00C419DA">
        <w:rPr>
          <w:lang w:val="lv-LV"/>
        </w:rPr>
        <w:t xml:space="preserve"> piekrišanas.</w:t>
      </w:r>
    </w:p>
    <w:p w14:paraId="51B2DF87" w14:textId="702A0CC0" w:rsidR="00C71722" w:rsidRPr="00C419DA" w:rsidRDefault="00C71722" w:rsidP="00E805FB">
      <w:pPr>
        <w:pStyle w:val="ListParagraph"/>
        <w:numPr>
          <w:ilvl w:val="1"/>
          <w:numId w:val="4"/>
        </w:numPr>
        <w:tabs>
          <w:tab w:val="left" w:pos="426"/>
        </w:tabs>
        <w:ind w:left="425" w:hanging="425"/>
        <w:contextualSpacing w:val="0"/>
        <w:jc w:val="both"/>
        <w:rPr>
          <w:lang w:val="lv-LV"/>
        </w:rPr>
      </w:pPr>
      <w:r w:rsidRPr="00C419DA">
        <w:rPr>
          <w:lang w:val="lv-LV"/>
        </w:rPr>
        <w:t xml:space="preserve">Līguma </w:t>
      </w:r>
      <w:r w:rsidR="00AF7C60">
        <w:rPr>
          <w:lang w:val="lv-LV"/>
        </w:rPr>
        <w:t>7</w:t>
      </w:r>
      <w:r w:rsidRPr="00C419DA">
        <w:rPr>
          <w:lang w:val="lv-LV"/>
        </w:rPr>
        <w:t>.1. apakšpunktā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p w14:paraId="563620B9" w14:textId="169C75DD" w:rsidR="00C71722" w:rsidRDefault="00C71722" w:rsidP="00E805FB">
      <w:pPr>
        <w:pStyle w:val="ListParagraph"/>
        <w:numPr>
          <w:ilvl w:val="1"/>
          <w:numId w:val="4"/>
        </w:numPr>
        <w:tabs>
          <w:tab w:val="left" w:pos="426"/>
        </w:tabs>
        <w:ind w:left="425" w:hanging="425"/>
        <w:contextualSpacing w:val="0"/>
        <w:jc w:val="both"/>
        <w:rPr>
          <w:lang w:val="lv-LV"/>
        </w:rPr>
      </w:pPr>
      <w:r w:rsidRPr="00C419DA">
        <w:rPr>
          <w:lang w:val="lv-LV"/>
        </w:rPr>
        <w:t xml:space="preserve">Puses ar Līguma </w:t>
      </w:r>
      <w:r w:rsidR="002E2D9E">
        <w:rPr>
          <w:lang w:val="lv-LV"/>
        </w:rPr>
        <w:t>7</w:t>
      </w:r>
      <w:r w:rsidRPr="00C419DA">
        <w:rPr>
          <w:lang w:val="lv-LV"/>
        </w:rPr>
        <w:t xml:space="preserve">.1. apakšpunktā minētās informācijas prettiesisku izpaušanu Līguma ietvaros saprot – informācijas nodošana mutvārdos, </w:t>
      </w:r>
      <w:proofErr w:type="spellStart"/>
      <w:r w:rsidRPr="00C419DA">
        <w:rPr>
          <w:bCs/>
          <w:lang w:val="lv-LV"/>
        </w:rPr>
        <w:t>rakstveidā</w:t>
      </w:r>
      <w:proofErr w:type="spellEnd"/>
      <w:r w:rsidRPr="00C419DA">
        <w:rPr>
          <w:lang w:val="lv-LV"/>
        </w:rPr>
        <w:t>, elektroniski vai jebkādā citā tehniskā veidā, tās kopēšana, pavairošana, kopēšana datu nesējos, izplatīšana, pārdošana, dāvināšana, iznomāšana, izmainīšana, pārveidošana, labošana un nodošana trešajām personām vai citas līdzīgas darbības ar informāciju.</w:t>
      </w:r>
    </w:p>
    <w:p w14:paraId="1D36824D" w14:textId="77777777" w:rsidR="00C419DA" w:rsidRPr="00C419DA" w:rsidRDefault="00C419DA" w:rsidP="00C419DA">
      <w:pPr>
        <w:pStyle w:val="ListParagraph"/>
        <w:tabs>
          <w:tab w:val="left" w:pos="426"/>
        </w:tabs>
        <w:ind w:left="425"/>
        <w:contextualSpacing w:val="0"/>
        <w:jc w:val="both"/>
        <w:rPr>
          <w:lang w:val="lv-LV"/>
        </w:rPr>
      </w:pPr>
    </w:p>
    <w:p w14:paraId="4317DDB5" w14:textId="5B5E5FDE" w:rsidR="00A229CB" w:rsidRPr="00C419DA" w:rsidRDefault="00C71722" w:rsidP="00B81071">
      <w:pPr>
        <w:pStyle w:val="Heading3"/>
        <w:keepNext w:val="0"/>
        <w:spacing w:before="120" w:after="120"/>
        <w:ind w:left="1287" w:right="0" w:hanging="720"/>
        <w:jc w:val="center"/>
        <w:rPr>
          <w:sz w:val="24"/>
        </w:rPr>
      </w:pPr>
      <w:r w:rsidRPr="00C419DA">
        <w:rPr>
          <w:sz w:val="24"/>
        </w:rPr>
        <w:t xml:space="preserve">Nepārvarama vara </w:t>
      </w:r>
    </w:p>
    <w:p w14:paraId="4DEC8C8E" w14:textId="77777777" w:rsidR="00C71722" w:rsidRPr="00C419DA" w:rsidRDefault="00C71722" w:rsidP="00E805FB">
      <w:pPr>
        <w:pStyle w:val="ListParagraph"/>
        <w:numPr>
          <w:ilvl w:val="0"/>
          <w:numId w:val="4"/>
        </w:numPr>
        <w:ind w:left="425" w:hanging="425"/>
        <w:contextualSpacing w:val="0"/>
        <w:jc w:val="both"/>
        <w:rPr>
          <w:vanish/>
          <w:lang w:val="lv-LV"/>
        </w:rPr>
      </w:pPr>
    </w:p>
    <w:p w14:paraId="6A4B39B5" w14:textId="6E4B4372" w:rsidR="00D15E14" w:rsidRPr="00D15E14" w:rsidRDefault="00D15E14" w:rsidP="00D15E14">
      <w:pPr>
        <w:pStyle w:val="ListParagraph"/>
        <w:numPr>
          <w:ilvl w:val="1"/>
          <w:numId w:val="4"/>
        </w:numPr>
        <w:tabs>
          <w:tab w:val="left" w:pos="567"/>
        </w:tabs>
        <w:suppressAutoHyphens/>
        <w:ind w:left="426" w:hanging="426"/>
        <w:contextualSpacing w:val="0"/>
        <w:jc w:val="both"/>
        <w:rPr>
          <w:lang w:val="lv-LV"/>
        </w:rPr>
      </w:pPr>
      <w:r w:rsidRPr="00D15E14">
        <w:rPr>
          <w:lang w:val="lv-LV"/>
        </w:rPr>
        <w:t xml:space="preserve">Ja kāds Līdzējs nevar pilnīgi vai daļēji izpildīt savas saistības tādu apstākļu dēļ, kurus izraisījusi jebkāda veida dabas stihija, ugunsgrēks, militāras akcijas, blokāde vai eksporta aizliegums Preces piederumu ražotājvalsts, ja līdzējs tos nevarēja saprātīgi prognozēt un ietekmēt, saistību izpildes termiņš, </w:t>
      </w:r>
      <w:r w:rsidR="00002A32">
        <w:rPr>
          <w:lang w:val="lv-LV"/>
        </w:rPr>
        <w:t>Pusēm</w:t>
      </w:r>
      <w:r w:rsidRPr="00D15E14">
        <w:rPr>
          <w:lang w:val="lv-LV"/>
        </w:rPr>
        <w:t xml:space="preserve"> </w:t>
      </w:r>
      <w:proofErr w:type="spellStart"/>
      <w:r w:rsidRPr="00D15E14">
        <w:rPr>
          <w:lang w:val="lv-LV"/>
        </w:rPr>
        <w:t>rakstveidā</w:t>
      </w:r>
      <w:proofErr w:type="spellEnd"/>
      <w:r w:rsidRPr="00D15E14">
        <w:rPr>
          <w:lang w:val="lv-LV"/>
        </w:rPr>
        <w:t xml:space="preserve"> vienojoties, tiek pagarināts par laiku, kas vienāds ar minēto nepārvaramas varas apstākļu izraisīto aizkavēšanos.</w:t>
      </w:r>
    </w:p>
    <w:p w14:paraId="76E7C33A" w14:textId="0F7760E9" w:rsidR="00C419DA" w:rsidRPr="00D15E14" w:rsidRDefault="00D15E14" w:rsidP="00D15E14">
      <w:pPr>
        <w:pStyle w:val="ListParagraph"/>
        <w:numPr>
          <w:ilvl w:val="1"/>
          <w:numId w:val="4"/>
        </w:numPr>
        <w:tabs>
          <w:tab w:val="left" w:pos="567"/>
        </w:tabs>
        <w:suppressAutoHyphens/>
        <w:ind w:left="426" w:hanging="426"/>
        <w:contextualSpacing w:val="0"/>
        <w:jc w:val="both"/>
        <w:rPr>
          <w:lang w:val="lv-LV"/>
        </w:rPr>
      </w:pPr>
      <w:r w:rsidRPr="00D15E14">
        <w:rPr>
          <w:lang w:val="lv-LV"/>
        </w:rPr>
        <w:t xml:space="preserve">Līdzējam, kuram kļuvis neiespējami izpildīt saistības nepārvaramas varas apstākļu dēļ, 3 (trīs) dienu laikā jāpaziņo pārējiem </w:t>
      </w:r>
      <w:r w:rsidR="00002A32">
        <w:rPr>
          <w:lang w:val="lv-LV"/>
        </w:rPr>
        <w:t>Pusēm</w:t>
      </w:r>
      <w:r w:rsidR="00002A32" w:rsidRPr="00D15E14">
        <w:rPr>
          <w:lang w:val="lv-LV"/>
        </w:rPr>
        <w:t xml:space="preserve"> </w:t>
      </w:r>
      <w:r w:rsidRPr="00D15E14">
        <w:rPr>
          <w:lang w:val="lv-LV"/>
        </w:rPr>
        <w:t>par šādiem nepārvaramas varas apstākļiem. Minētajam paziņojumam jāpievieno atzinums, kuru izsniegusi kompetenta institūcija un kas satur nepārvaramas varas apstākļu darbības apstiprinājumu un to raksturojumu. Savlaicīga paziņojuma neiesniegšana Līdzējam liedz iespēju atsaukties uz nepārvaramas varas apstākļiem.</w:t>
      </w:r>
    </w:p>
    <w:p w14:paraId="22DFF04D" w14:textId="77777777" w:rsidR="00D15E14" w:rsidRPr="00D15E14" w:rsidRDefault="00D15E14" w:rsidP="00D15E14">
      <w:pPr>
        <w:pStyle w:val="ListParagraph"/>
        <w:tabs>
          <w:tab w:val="left" w:pos="567"/>
        </w:tabs>
        <w:suppressAutoHyphens/>
        <w:ind w:left="426"/>
        <w:contextualSpacing w:val="0"/>
        <w:jc w:val="both"/>
        <w:rPr>
          <w:lang w:val="lv-LV"/>
        </w:rPr>
      </w:pPr>
    </w:p>
    <w:p w14:paraId="4B60CA7B" w14:textId="5DE63544" w:rsidR="00A229CB" w:rsidRPr="00C419DA" w:rsidRDefault="00C419DA" w:rsidP="00B81071">
      <w:pPr>
        <w:pStyle w:val="Heading3"/>
        <w:keepNext w:val="0"/>
        <w:spacing w:after="120"/>
        <w:ind w:left="1287" w:right="0" w:hanging="720"/>
        <w:jc w:val="center"/>
        <w:rPr>
          <w:sz w:val="24"/>
        </w:rPr>
      </w:pPr>
      <w:r w:rsidRPr="00C419DA">
        <w:rPr>
          <w:sz w:val="24"/>
        </w:rPr>
        <w:t>Citi noteikumi</w:t>
      </w:r>
    </w:p>
    <w:p w14:paraId="4477EDCE" w14:textId="77777777" w:rsidR="00C419DA" w:rsidRDefault="00C419DA" w:rsidP="00E805FB">
      <w:pPr>
        <w:pStyle w:val="ListParagraph"/>
        <w:numPr>
          <w:ilvl w:val="1"/>
          <w:numId w:val="8"/>
        </w:numPr>
        <w:ind w:left="426" w:hanging="426"/>
        <w:contextualSpacing w:val="0"/>
        <w:jc w:val="both"/>
        <w:rPr>
          <w:lang w:val="lv-LV"/>
        </w:rPr>
      </w:pPr>
      <w:r w:rsidRPr="00C419DA">
        <w:rPr>
          <w:lang w:val="lv-LV"/>
        </w:rPr>
        <w:t>Līgums atspoguļo Pušu vienošanos attiecībā uz Līguma priekšmetu un atceļ visas iepriekšējās sarunas, saraksti un vienošanās attiecībā uz Līguma priekšmetu, kas pastāvējušas starp Pusēm līdz Līguma parakstīšanai.</w:t>
      </w:r>
    </w:p>
    <w:p w14:paraId="4A74518D" w14:textId="77777777" w:rsidR="00C419DA" w:rsidRDefault="00C419DA" w:rsidP="00E805FB">
      <w:pPr>
        <w:pStyle w:val="ListParagraph"/>
        <w:numPr>
          <w:ilvl w:val="1"/>
          <w:numId w:val="8"/>
        </w:numPr>
        <w:ind w:left="426" w:hanging="426"/>
        <w:contextualSpacing w:val="0"/>
        <w:jc w:val="both"/>
        <w:rPr>
          <w:lang w:val="lv-LV"/>
        </w:rPr>
      </w:pPr>
      <w:r w:rsidRPr="00C419DA">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02C0F1DA" w14:textId="18381A2A" w:rsidR="00C419DA" w:rsidRPr="00C419DA" w:rsidRDefault="00C419DA" w:rsidP="00E805FB">
      <w:pPr>
        <w:pStyle w:val="ListParagraph"/>
        <w:numPr>
          <w:ilvl w:val="1"/>
          <w:numId w:val="8"/>
        </w:numPr>
        <w:ind w:left="426" w:hanging="426"/>
        <w:contextualSpacing w:val="0"/>
        <w:jc w:val="both"/>
        <w:rPr>
          <w:lang w:val="lv-LV"/>
        </w:rPr>
      </w:pPr>
      <w:r w:rsidRPr="00C419DA">
        <w:rPr>
          <w:lang w:val="lv-LV"/>
        </w:rPr>
        <w:t xml:space="preserve">Ja kādai no Pusēm tiek mainītas Līgumā minētie Pušu rekvizīti - tālruņa, elektroniskā pasta adreses, adreses u.c. šāda veida informācija, Pušu pilnvarotās personas un to rekvizīti, tad tā nekavējoties, bet ne vēlāk kā 5 (piecu) darbdienu laikā </w:t>
      </w:r>
      <w:proofErr w:type="spellStart"/>
      <w:r w:rsidRPr="00C419DA">
        <w:rPr>
          <w:lang w:val="lv-LV"/>
        </w:rPr>
        <w:t>rakstveidā</w:t>
      </w:r>
      <w:proofErr w:type="spellEnd"/>
      <w:r w:rsidRPr="00C419DA">
        <w:rPr>
          <w:lang w:val="lv-LV"/>
        </w:rPr>
        <w:t xml:space="preserve">, nosūtot vēstuli, paziņo par to otrai Pusei. </w:t>
      </w:r>
      <w:r w:rsidRPr="00E805FB">
        <w:rPr>
          <w:lang w:val="lv-LV"/>
        </w:rPr>
        <w:t xml:space="preserve">Šāds rakstveida paziņojums kļūst saistošs otrai Pusei 7. (septītajā) darbdienā pēc vēstules nosūtīšanas dienas. Ja paziņojums nosūtīts ar elektroniskā pasta starpniecību, </w:t>
      </w:r>
      <w:r w:rsidRPr="00E805FB">
        <w:rPr>
          <w:lang w:val="lv-LV"/>
        </w:rPr>
        <w:lastRenderedPageBreak/>
        <w:t xml:space="preserve">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Vēstuli par Pasūtītāja pilnvaroto personu vai to rekvizītu maiņu ir tiesīgs parakstīt </w:t>
      </w:r>
      <w:r w:rsidR="001A7087">
        <w:rPr>
          <w:lang w:val="lv-LV"/>
        </w:rPr>
        <w:t xml:space="preserve">NMP priekšnieks </w:t>
      </w:r>
      <w:r w:rsidRPr="00E805FB">
        <w:rPr>
          <w:lang w:val="lv-LV"/>
        </w:rPr>
        <w:t xml:space="preserve"> vai persona, kura viņu aizvieto.</w:t>
      </w:r>
    </w:p>
    <w:p w14:paraId="534544AF" w14:textId="77777777" w:rsidR="00C419DA" w:rsidRPr="00002E06" w:rsidRDefault="00C419DA" w:rsidP="00E805FB">
      <w:pPr>
        <w:pStyle w:val="ListParagraph"/>
        <w:numPr>
          <w:ilvl w:val="1"/>
          <w:numId w:val="8"/>
        </w:numPr>
        <w:ind w:left="426" w:hanging="426"/>
        <w:contextualSpacing w:val="0"/>
        <w:jc w:val="both"/>
        <w:rPr>
          <w:lang w:val="lv-LV"/>
        </w:rPr>
      </w:pPr>
      <w:r w:rsidRPr="00002E06">
        <w:rPr>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4314E27" w14:textId="39B1BE74" w:rsidR="00C419DA" w:rsidRPr="00002E06" w:rsidRDefault="00C419DA" w:rsidP="00E805FB">
      <w:pPr>
        <w:pStyle w:val="ListParagraph"/>
        <w:numPr>
          <w:ilvl w:val="1"/>
          <w:numId w:val="8"/>
        </w:numPr>
        <w:ind w:left="426" w:hanging="426"/>
        <w:contextualSpacing w:val="0"/>
        <w:jc w:val="both"/>
        <w:rPr>
          <w:lang w:val="lv-LV"/>
        </w:rPr>
      </w:pPr>
      <w:r w:rsidRPr="00002E06">
        <w:rPr>
          <w:lang w:val="lv-LV"/>
        </w:rPr>
        <w:t xml:space="preserve">Piegādātājs 2 (divu) darbdienu laikā </w:t>
      </w:r>
      <w:proofErr w:type="spellStart"/>
      <w:r w:rsidRPr="00002E06">
        <w:rPr>
          <w:lang w:val="lv-LV"/>
        </w:rPr>
        <w:t>rakstveidā</w:t>
      </w:r>
      <w:proofErr w:type="spellEnd"/>
      <w:r w:rsidRPr="00002E06">
        <w:rPr>
          <w:lang w:val="lv-LV"/>
        </w:rPr>
        <w:t xml:space="preserve"> informē Pasūtītāju:</w:t>
      </w:r>
    </w:p>
    <w:p w14:paraId="569759E3" w14:textId="77777777" w:rsidR="00D15E14" w:rsidRPr="00D15E14" w:rsidRDefault="00D15E14" w:rsidP="00D15E14">
      <w:pPr>
        <w:pStyle w:val="ListParagraph"/>
        <w:numPr>
          <w:ilvl w:val="2"/>
          <w:numId w:val="8"/>
        </w:numPr>
        <w:tabs>
          <w:tab w:val="left" w:pos="567"/>
        </w:tabs>
        <w:ind w:left="993" w:hanging="567"/>
        <w:jc w:val="both"/>
        <w:rPr>
          <w:lang w:val="lv-LV"/>
        </w:rPr>
      </w:pPr>
      <w:r w:rsidRPr="00D15E14">
        <w:rPr>
          <w:lang w:val="lv-LV"/>
        </w:rPr>
        <w:t xml:space="preserve">par tam piemērotajām sankcijām Starptautisko un Latvijas Republikas nacionālo sankciju likuma izpratnē (tai skaitā arī, ja valdes vai padomes loceklim, patiesā labuma guvējam, </w:t>
      </w:r>
      <w:proofErr w:type="spellStart"/>
      <w:r w:rsidRPr="00D15E14">
        <w:rPr>
          <w:lang w:val="lv-LV"/>
        </w:rPr>
        <w:t>pārstāvēttiesīgajai</w:t>
      </w:r>
      <w:proofErr w:type="spellEnd"/>
      <w:r w:rsidRPr="00D15E14">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D15E14">
        <w:rPr>
          <w:lang w:val="lv-LV"/>
        </w:rPr>
        <w:t>pārstāvēttiesīgo</w:t>
      </w:r>
      <w:proofErr w:type="spellEnd"/>
      <w:r w:rsidRPr="00D15E14">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07604165" w14:textId="77777777" w:rsidR="00D15E14" w:rsidRPr="00D15E14" w:rsidRDefault="00D15E14" w:rsidP="00D15E14">
      <w:pPr>
        <w:pStyle w:val="ListParagraph"/>
        <w:numPr>
          <w:ilvl w:val="2"/>
          <w:numId w:val="8"/>
        </w:numPr>
        <w:tabs>
          <w:tab w:val="left" w:pos="567"/>
        </w:tabs>
        <w:ind w:left="993" w:hanging="567"/>
        <w:jc w:val="both"/>
        <w:rPr>
          <w:lang w:val="lv-LV"/>
        </w:rPr>
      </w:pPr>
      <w:r w:rsidRPr="00D15E14">
        <w:rPr>
          <w:lang w:val="lv-LV"/>
        </w:rPr>
        <w:t xml:space="preserve">ja mainās Izpildītāja valdes un padomes locekļi, </w:t>
      </w:r>
      <w:proofErr w:type="spellStart"/>
      <w:r w:rsidRPr="00D15E14">
        <w:rPr>
          <w:lang w:val="lv-LV"/>
        </w:rPr>
        <w:t>pārstāvēttiesīgās</w:t>
      </w:r>
      <w:proofErr w:type="spellEnd"/>
      <w:r w:rsidRPr="00D15E14">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D15E14">
        <w:rPr>
          <w:lang w:val="lv-LV"/>
        </w:rPr>
        <w:t>pārstāvēttiesīgās</w:t>
      </w:r>
      <w:proofErr w:type="spellEnd"/>
      <w:r w:rsidRPr="00D15E14">
        <w:rPr>
          <w:lang w:val="lv-LV"/>
        </w:rPr>
        <w:t xml:space="preserve"> personas vai prokūristi, ja Izpildītājs ir personālsabiedrība, un informācija par šajā apakšpunktā minētajām personām Uzņēmumu reģistra atvērto datu vietnē: </w:t>
      </w:r>
      <w:r>
        <w:fldChar w:fldCharType="begin"/>
      </w:r>
      <w:r w:rsidRPr="00D05B36">
        <w:rPr>
          <w:lang w:val="lv-LV"/>
        </w:rPr>
        <w:instrText>HYPERLINK "https://info.ur.gov.lv/" \l "/data-search"</w:instrText>
      </w:r>
      <w:r>
        <w:fldChar w:fldCharType="separate"/>
      </w:r>
      <w:r w:rsidRPr="00D15E14">
        <w:rPr>
          <w:rStyle w:val="Hyperlink"/>
          <w:lang w:val="lv-LV"/>
        </w:rPr>
        <w:t>https://info.ur.gov.lv/#/data-search</w:t>
      </w:r>
      <w:r>
        <w:fldChar w:fldCharType="end"/>
      </w:r>
      <w:r w:rsidRPr="00D15E14">
        <w:rPr>
          <w:lang w:val="lv-LV"/>
        </w:rPr>
        <w:t xml:space="preserve"> nav publicēta;</w:t>
      </w:r>
      <w:bookmarkStart w:id="1" w:name="_Hlk103009075"/>
    </w:p>
    <w:p w14:paraId="77DD0B4A" w14:textId="373AAC99" w:rsidR="00C419DA" w:rsidRPr="00D15E14" w:rsidRDefault="00D15E14" w:rsidP="00D15E14">
      <w:pPr>
        <w:pStyle w:val="ListParagraph"/>
        <w:numPr>
          <w:ilvl w:val="2"/>
          <w:numId w:val="8"/>
        </w:numPr>
        <w:tabs>
          <w:tab w:val="left" w:pos="567"/>
        </w:tabs>
        <w:ind w:left="993" w:hanging="567"/>
        <w:jc w:val="both"/>
        <w:rPr>
          <w:lang w:val="lv-LV"/>
        </w:rPr>
      </w:pPr>
      <w:r w:rsidRPr="00D15E14">
        <w:rPr>
          <w:lang w:val="lv-LV"/>
        </w:rPr>
        <w:t>ja uz Izpildītāju Līguma spēkā esības laikā iestājas kāds no nosacījumiem, kas izriet no Padomes Regulas (ES) Nr. 833/2014 (2014. gada 31. jūlijs) 5.k. panta 1.</w:t>
      </w:r>
      <w:r w:rsidR="00002A32">
        <w:rPr>
          <w:lang w:val="lv-LV"/>
        </w:rPr>
        <w:t xml:space="preserve"> </w:t>
      </w:r>
      <w:r w:rsidRPr="00D15E14">
        <w:rPr>
          <w:lang w:val="lv-LV"/>
        </w:rPr>
        <w:t>punktā noteiktā.</w:t>
      </w:r>
      <w:bookmarkEnd w:id="1"/>
    </w:p>
    <w:p w14:paraId="69EBAF9D" w14:textId="77777777" w:rsidR="00002E06" w:rsidRPr="00002E06" w:rsidRDefault="00C419DA" w:rsidP="00E805FB">
      <w:pPr>
        <w:pStyle w:val="ListParagraph"/>
        <w:numPr>
          <w:ilvl w:val="1"/>
          <w:numId w:val="8"/>
        </w:numPr>
        <w:ind w:hanging="582"/>
        <w:contextualSpacing w:val="0"/>
        <w:jc w:val="both"/>
        <w:rPr>
          <w:lang w:val="lv-LV"/>
        </w:rPr>
      </w:pPr>
      <w:r w:rsidRPr="00002E06">
        <w:rPr>
          <w:lang w:val="lv-LV"/>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6EE80AA2" w14:textId="77777777" w:rsidR="00002E06" w:rsidRPr="00002E06" w:rsidRDefault="00C419DA" w:rsidP="00E805FB">
      <w:pPr>
        <w:pStyle w:val="ListParagraph"/>
        <w:numPr>
          <w:ilvl w:val="1"/>
          <w:numId w:val="8"/>
        </w:numPr>
        <w:ind w:hanging="582"/>
        <w:contextualSpacing w:val="0"/>
        <w:jc w:val="both"/>
        <w:rPr>
          <w:lang w:val="lv-LV"/>
        </w:rPr>
      </w:pPr>
      <w:r w:rsidRPr="00002E06">
        <w:rPr>
          <w:lang w:val="lv-LV"/>
        </w:rPr>
        <w:t>Jautājumus, kas nav atrunāti Līgumā, Puses risina saskaņā ar Latvijas Republikā spēkā esošajiem normatīvajiem aktiem.</w:t>
      </w:r>
    </w:p>
    <w:p w14:paraId="3A4ECA71" w14:textId="100E3639" w:rsidR="00002E06" w:rsidRPr="00002E06" w:rsidRDefault="00C419DA" w:rsidP="00E805FB">
      <w:pPr>
        <w:pStyle w:val="ListParagraph"/>
        <w:numPr>
          <w:ilvl w:val="1"/>
          <w:numId w:val="8"/>
        </w:numPr>
        <w:ind w:hanging="582"/>
        <w:contextualSpacing w:val="0"/>
        <w:jc w:val="both"/>
        <w:rPr>
          <w:lang w:val="lv-LV"/>
        </w:rPr>
      </w:pPr>
      <w:r w:rsidRPr="00002E06">
        <w:rPr>
          <w:lang w:val="lv-LV"/>
        </w:rPr>
        <w:t>Par Līguma grozījumiem un papildinājumiem, izņemot Līguma 9.</w:t>
      </w:r>
      <w:r w:rsidR="0070416C">
        <w:rPr>
          <w:lang w:val="lv-LV"/>
        </w:rPr>
        <w:t>3</w:t>
      </w:r>
      <w:r w:rsidRPr="00002E06">
        <w:rPr>
          <w:lang w:val="lv-LV"/>
        </w:rPr>
        <w:t xml:space="preserve">. apakšpunktā noteiktos gadījumus, Puses vienojas </w:t>
      </w:r>
      <w:proofErr w:type="spellStart"/>
      <w:r w:rsidRPr="00002E06">
        <w:rPr>
          <w:lang w:val="lv-LV"/>
        </w:rPr>
        <w:t>rakstveidā</w:t>
      </w:r>
      <w:proofErr w:type="spellEnd"/>
      <w:r w:rsidRPr="00002E06">
        <w:rPr>
          <w:lang w:val="lv-LV"/>
        </w:rPr>
        <w:t xml:space="preserve">. Līguma grozījumi un papildinājumi pēc to parakstīšanas kļūst par Līguma neatņemamām sastāvdaļām. </w:t>
      </w:r>
    </w:p>
    <w:p w14:paraId="4087F8F1" w14:textId="77777777" w:rsidR="00002E06" w:rsidRPr="00002E06" w:rsidRDefault="00C419DA" w:rsidP="00E805FB">
      <w:pPr>
        <w:pStyle w:val="ListParagraph"/>
        <w:numPr>
          <w:ilvl w:val="1"/>
          <w:numId w:val="8"/>
        </w:numPr>
        <w:ind w:hanging="582"/>
        <w:contextualSpacing w:val="0"/>
        <w:jc w:val="both"/>
        <w:rPr>
          <w:lang w:val="lv-LV"/>
        </w:rPr>
      </w:pPr>
      <w:r w:rsidRPr="00002E06">
        <w:rPr>
          <w:lang w:val="lv-LV"/>
        </w:rPr>
        <w:t>Neviena no Pusēm nedrīkst nodot savas tiesības, kas saistītas ar Līgumu un izriet no tā, trešajām personām bez otras Puses rakstveida piekrišanas.</w:t>
      </w:r>
    </w:p>
    <w:p w14:paraId="487F04C3" w14:textId="1AD034D8" w:rsidR="00C419DA" w:rsidRPr="00002E06" w:rsidRDefault="00C419DA" w:rsidP="00E805FB">
      <w:pPr>
        <w:pStyle w:val="ListParagraph"/>
        <w:numPr>
          <w:ilvl w:val="1"/>
          <w:numId w:val="8"/>
        </w:numPr>
        <w:ind w:hanging="582"/>
        <w:contextualSpacing w:val="0"/>
        <w:jc w:val="both"/>
        <w:rPr>
          <w:lang w:val="lv-LV"/>
        </w:rPr>
      </w:pPr>
      <w:r w:rsidRPr="00002E06">
        <w:rPr>
          <w:lang w:val="lv-LV"/>
        </w:rPr>
        <w:t>Puses vienojas, ka Līguma izpildē tiek norīkotas šādas Pušu pilnvarotās personas:</w:t>
      </w:r>
    </w:p>
    <w:p w14:paraId="23E4B517" w14:textId="5067F0C0" w:rsidR="00002E06" w:rsidRPr="00002E06" w:rsidRDefault="00C419DA" w:rsidP="00E805FB">
      <w:pPr>
        <w:pStyle w:val="ListParagraph"/>
        <w:numPr>
          <w:ilvl w:val="2"/>
          <w:numId w:val="8"/>
        </w:numPr>
        <w:ind w:left="1418" w:hanging="709"/>
        <w:contextualSpacing w:val="0"/>
        <w:jc w:val="both"/>
        <w:rPr>
          <w:lang w:val="lv-LV"/>
        </w:rPr>
      </w:pPr>
      <w:r w:rsidRPr="00002E06">
        <w:rPr>
          <w:lang w:val="lv-LV"/>
        </w:rPr>
        <w:t xml:space="preserve">no Pasūtītāja puses: </w:t>
      </w:r>
      <w:r w:rsidR="002E2D9E">
        <w:rPr>
          <w:lang w:val="lv-LV"/>
        </w:rPr>
        <w:t>Amats, vārds, uzvārds</w:t>
      </w:r>
      <w:r w:rsidR="00AC7A97" w:rsidRPr="00AC7A97">
        <w:rPr>
          <w:lang w:val="lv-LV"/>
        </w:rPr>
        <w:t xml:space="preserve"> (tālr.</w:t>
      </w:r>
      <w:r w:rsidR="002E2D9E">
        <w:rPr>
          <w:lang w:val="lv-LV"/>
        </w:rPr>
        <w:t>___________</w:t>
      </w:r>
      <w:r w:rsidR="00AC7A97" w:rsidRPr="00AC7A97">
        <w:rPr>
          <w:lang w:val="lv-LV"/>
        </w:rPr>
        <w:t xml:space="preserve">, e- pasts: </w:t>
      </w:r>
      <w:r w:rsidR="002E2D9E">
        <w:rPr>
          <w:lang w:val="lv-LV"/>
        </w:rPr>
        <w:t>______________________________</w:t>
      </w:r>
      <w:r w:rsidR="00AC7A97" w:rsidRPr="00AC7A97">
        <w:rPr>
          <w:lang w:val="lv-LV"/>
        </w:rPr>
        <w:t>)</w:t>
      </w:r>
      <w:r w:rsidR="00AC7A97">
        <w:rPr>
          <w:lang w:val="lv-LV"/>
        </w:rPr>
        <w:t>;</w:t>
      </w:r>
    </w:p>
    <w:p w14:paraId="649EA055" w14:textId="1D9623B6" w:rsidR="00C419DA" w:rsidRPr="00002E06" w:rsidRDefault="00C419DA" w:rsidP="00E805FB">
      <w:pPr>
        <w:pStyle w:val="ListParagraph"/>
        <w:numPr>
          <w:ilvl w:val="2"/>
          <w:numId w:val="8"/>
        </w:numPr>
        <w:ind w:left="1418" w:hanging="709"/>
        <w:contextualSpacing w:val="0"/>
        <w:jc w:val="both"/>
        <w:rPr>
          <w:lang w:val="lv-LV"/>
        </w:rPr>
      </w:pPr>
      <w:r w:rsidRPr="00002E06">
        <w:rPr>
          <w:lang w:val="lv-LV"/>
        </w:rPr>
        <w:t xml:space="preserve">no </w:t>
      </w:r>
      <w:r w:rsidRPr="00002E06">
        <w:rPr>
          <w:bCs/>
          <w:lang w:val="lv-LV"/>
        </w:rPr>
        <w:t xml:space="preserve">Piegādātāja </w:t>
      </w:r>
      <w:r w:rsidRPr="00002E06">
        <w:rPr>
          <w:lang w:val="lv-LV"/>
        </w:rPr>
        <w:t>puses: Amats, vārds un uzvārds (tālr._______ e-pasta adrese:__________).</w:t>
      </w:r>
    </w:p>
    <w:p w14:paraId="0652111F" w14:textId="46E82846" w:rsidR="00002E06" w:rsidRPr="00002E06" w:rsidRDefault="00C419DA" w:rsidP="00E805FB">
      <w:pPr>
        <w:pStyle w:val="ListParagraph"/>
        <w:numPr>
          <w:ilvl w:val="1"/>
          <w:numId w:val="8"/>
        </w:numPr>
        <w:ind w:left="709" w:hanging="567"/>
        <w:contextualSpacing w:val="0"/>
        <w:jc w:val="both"/>
        <w:rPr>
          <w:lang w:val="lv-LV"/>
        </w:rPr>
      </w:pPr>
      <w:r w:rsidRPr="00002E06">
        <w:rPr>
          <w:lang w:val="lv-LV"/>
        </w:rPr>
        <w:t>Pušu pilnvarotās personas savstarpējā sarakstē (arī Preces pieteikumu un pretenziju nosūtīšanā), kas saistīta ar Līguma izpildi, izmanto elektronisko pastu, Līgumā norādītajā Pasūtītāja darba laikā. E-pasta vēstule Pusēm, ir saistoša tikai tad, ja vēstule sūtīta no Līguma 9.1</w:t>
      </w:r>
      <w:r w:rsidR="002E2D9E">
        <w:rPr>
          <w:lang w:val="lv-LV"/>
        </w:rPr>
        <w:t>0</w:t>
      </w:r>
      <w:r w:rsidRPr="00002E06">
        <w:rPr>
          <w:lang w:val="lv-LV"/>
        </w:rPr>
        <w:t>.</w:t>
      </w:r>
      <w:r w:rsidR="00002E06" w:rsidRPr="00002E06">
        <w:rPr>
          <w:lang w:val="lv-LV"/>
        </w:rPr>
        <w:t xml:space="preserve"> </w:t>
      </w:r>
      <w:r w:rsidRPr="00002E06">
        <w:rPr>
          <w:lang w:val="lv-LV"/>
        </w:rPr>
        <w:t xml:space="preserve">apakšpunktā vai rekvizītu zonā norādītajām e-pasta adresēm. Atbildot elektroniski uz otras Puses e-pastu, tiek lietota izvēlne “FORWARD”, atbildē saglabājot </w:t>
      </w:r>
      <w:r w:rsidRPr="00002E06">
        <w:rPr>
          <w:lang w:val="lv-LV"/>
        </w:rPr>
        <w:lastRenderedPageBreak/>
        <w:t>saņemto oriģinālo tekstu. Citā laikā nosūtītā sarakste uzskatāma par saņemtu nākamajā darbdienā.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FB1383">
        <w:rPr>
          <w:lang w:val="lv-LV"/>
        </w:rPr>
        <w:t>.</w:t>
      </w:r>
    </w:p>
    <w:p w14:paraId="660CFFC4" w14:textId="77777777" w:rsidR="00002E06" w:rsidRPr="00002E06" w:rsidRDefault="00C419DA" w:rsidP="00E805FB">
      <w:pPr>
        <w:pStyle w:val="ListParagraph"/>
        <w:numPr>
          <w:ilvl w:val="1"/>
          <w:numId w:val="8"/>
        </w:numPr>
        <w:ind w:left="709" w:hanging="567"/>
        <w:contextualSpacing w:val="0"/>
        <w:jc w:val="both"/>
        <w:rPr>
          <w:lang w:val="lv-LV"/>
        </w:rPr>
      </w:pPr>
      <w:r w:rsidRPr="00002E06">
        <w:rPr>
          <w:lang w:val="lv-LV"/>
        </w:rPr>
        <w:t>Pasūtītāja pilnvarotās personas nav pilnvarotas izdarīt grozījumus un labojumus Līgumā un tā pielikumos.</w:t>
      </w:r>
    </w:p>
    <w:p w14:paraId="2320C661" w14:textId="3F34C241" w:rsidR="00C419DA" w:rsidRPr="00002E06" w:rsidRDefault="00C419DA" w:rsidP="00E805FB">
      <w:pPr>
        <w:pStyle w:val="ListParagraph"/>
        <w:numPr>
          <w:ilvl w:val="1"/>
          <w:numId w:val="8"/>
        </w:numPr>
        <w:ind w:left="709" w:hanging="567"/>
        <w:contextualSpacing w:val="0"/>
        <w:jc w:val="both"/>
        <w:rPr>
          <w:lang w:val="lv-LV"/>
        </w:rPr>
      </w:pPr>
      <w:r w:rsidRPr="00002E06">
        <w:rPr>
          <w:lang w:val="lv-LV"/>
        </w:rPr>
        <w:t>Līgums sagatavots latviešu valodā elektroniska dokumenta veidā un parakstīts ar drošu elektronisko parakstu.</w:t>
      </w:r>
    </w:p>
    <w:p w14:paraId="3C9C46C2" w14:textId="77777777" w:rsidR="00002E06" w:rsidRPr="00E805FB" w:rsidRDefault="00002E06" w:rsidP="00002E06">
      <w:pPr>
        <w:pStyle w:val="ListParagraph"/>
        <w:ind w:left="709"/>
        <w:contextualSpacing w:val="0"/>
        <w:jc w:val="both"/>
        <w:rPr>
          <w:lang w:val="lv-LV"/>
        </w:rPr>
      </w:pPr>
    </w:p>
    <w:p w14:paraId="7033178C" w14:textId="6D3ACAA7" w:rsidR="00E67F53" w:rsidRPr="00EB0803" w:rsidRDefault="00DB691A" w:rsidP="00EB0803">
      <w:pPr>
        <w:pStyle w:val="Heading3"/>
        <w:rPr>
          <w:sz w:val="24"/>
        </w:rPr>
      </w:pPr>
      <w:r w:rsidRPr="00EB0803">
        <w:rPr>
          <w:sz w:val="24"/>
        </w:rPr>
        <w:t>P</w:t>
      </w:r>
      <w:r w:rsidR="00E67F53" w:rsidRPr="00EB0803">
        <w:rPr>
          <w:sz w:val="24"/>
        </w:rPr>
        <w:t>ušu rekvizīti un paraksti:</w:t>
      </w:r>
    </w:p>
    <w:p w14:paraId="587B868D" w14:textId="77777777" w:rsidR="00D15E14" w:rsidRPr="00D15E14" w:rsidRDefault="00D15E14" w:rsidP="00D15E14"/>
    <w:tbl>
      <w:tblPr>
        <w:tblW w:w="9781" w:type="dxa"/>
        <w:tblInd w:w="-142" w:type="dxa"/>
        <w:tblLook w:val="01E0" w:firstRow="1" w:lastRow="1" w:firstColumn="1" w:lastColumn="1" w:noHBand="0" w:noVBand="0"/>
      </w:tblPr>
      <w:tblGrid>
        <w:gridCol w:w="4820"/>
        <w:gridCol w:w="4961"/>
      </w:tblGrid>
      <w:tr w:rsidR="00E67F53" w:rsidRPr="00002E06" w14:paraId="3CA6C836" w14:textId="77777777" w:rsidTr="002D7CEB">
        <w:tc>
          <w:tcPr>
            <w:tcW w:w="4820" w:type="dxa"/>
            <w:hideMark/>
          </w:tcPr>
          <w:p w14:paraId="650614BD" w14:textId="77777777" w:rsidR="00E67F53" w:rsidRPr="00002E06" w:rsidRDefault="00E67F53" w:rsidP="00E67F53">
            <w:pPr>
              <w:widowControl w:val="0"/>
              <w:spacing w:after="0" w:line="240" w:lineRule="auto"/>
              <w:rPr>
                <w:rFonts w:ascii="Times New Roman" w:eastAsia="Times New Roman" w:hAnsi="Times New Roman" w:cs="Times New Roman"/>
                <w:b/>
                <w:color w:val="000000"/>
                <w:sz w:val="24"/>
                <w:szCs w:val="24"/>
                <w:lang w:eastAsia="lv-LV" w:bidi="lv-LV"/>
              </w:rPr>
            </w:pPr>
            <w:r w:rsidRPr="00002E06">
              <w:rPr>
                <w:rFonts w:ascii="Times New Roman" w:eastAsia="Times New Roman" w:hAnsi="Times New Roman" w:cs="Times New Roman"/>
                <w:b/>
                <w:color w:val="000000"/>
                <w:sz w:val="24"/>
                <w:szCs w:val="24"/>
                <w:lang w:eastAsia="lv-LV" w:bidi="lv-LV"/>
              </w:rPr>
              <w:t xml:space="preserve">  Pasūtītājs:</w:t>
            </w:r>
          </w:p>
          <w:tbl>
            <w:tblPr>
              <w:tblStyle w:val="TableGrid2"/>
              <w:tblW w:w="4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1A7087" w:rsidRPr="00002E06" w14:paraId="528534E2" w14:textId="77777777" w:rsidTr="002D7CEB">
              <w:tc>
                <w:tcPr>
                  <w:tcW w:w="4570" w:type="dxa"/>
                  <w:hideMark/>
                </w:tcPr>
                <w:p w14:paraId="3556804F" w14:textId="553374AA" w:rsidR="001A7087" w:rsidRPr="00002E06" w:rsidRDefault="001A7087" w:rsidP="001A7087">
                  <w:pPr>
                    <w:rPr>
                      <w:b/>
                      <w:color w:val="000000"/>
                    </w:rPr>
                  </w:pPr>
                  <w:r w:rsidRPr="009A3A54">
                    <w:rPr>
                      <w:b/>
                      <w:bCs/>
                    </w:rPr>
                    <w:t>Nodokļu un muitas policija</w:t>
                  </w:r>
                </w:p>
              </w:tc>
            </w:tr>
            <w:tr w:rsidR="001A7087" w:rsidRPr="00002E06" w14:paraId="5A2788E2" w14:textId="77777777" w:rsidTr="002D7CEB">
              <w:tc>
                <w:tcPr>
                  <w:tcW w:w="4570" w:type="dxa"/>
                  <w:hideMark/>
                </w:tcPr>
                <w:p w14:paraId="5B4AA84D" w14:textId="163DFC53" w:rsidR="001A7087" w:rsidRPr="00002E06" w:rsidRDefault="001A7087" w:rsidP="001A7087">
                  <w:pPr>
                    <w:rPr>
                      <w:bCs/>
                      <w:color w:val="000000"/>
                    </w:rPr>
                  </w:pPr>
                  <w:r w:rsidRPr="009A3A54">
                    <w:t>Adrese</w:t>
                  </w:r>
                </w:p>
              </w:tc>
            </w:tr>
            <w:tr w:rsidR="001A7087" w:rsidRPr="00002E06" w14:paraId="01466557" w14:textId="77777777" w:rsidTr="002D7CEB">
              <w:tc>
                <w:tcPr>
                  <w:tcW w:w="4570" w:type="dxa"/>
                  <w:hideMark/>
                </w:tcPr>
                <w:p w14:paraId="5C4940C3" w14:textId="70401657" w:rsidR="001A7087" w:rsidRPr="00002E06" w:rsidRDefault="001A7087" w:rsidP="001A7087">
                  <w:pPr>
                    <w:rPr>
                      <w:color w:val="000000"/>
                    </w:rPr>
                  </w:pPr>
                  <w:r w:rsidRPr="009A3A54">
                    <w:t xml:space="preserve">Vienotais </w:t>
                  </w:r>
                  <w:proofErr w:type="spellStart"/>
                  <w:r w:rsidRPr="009A3A54">
                    <w:t>reģ</w:t>
                  </w:r>
                  <w:proofErr w:type="spellEnd"/>
                  <w:r w:rsidRPr="009A3A54">
                    <w:t xml:space="preserve">. Nr.: </w:t>
                  </w:r>
                </w:p>
              </w:tc>
            </w:tr>
            <w:tr w:rsidR="001A7087" w:rsidRPr="00002E06" w14:paraId="1964EC45" w14:textId="77777777" w:rsidTr="002D7CEB">
              <w:tc>
                <w:tcPr>
                  <w:tcW w:w="4570" w:type="dxa"/>
                  <w:hideMark/>
                </w:tcPr>
                <w:p w14:paraId="04AA6EAF" w14:textId="2E1BDB39" w:rsidR="001A7087" w:rsidRPr="00002E06" w:rsidRDefault="001A7087" w:rsidP="001A7087">
                  <w:pPr>
                    <w:rPr>
                      <w:color w:val="000000"/>
                    </w:rPr>
                  </w:pPr>
                  <w:r w:rsidRPr="009A3A54">
                    <w:t xml:space="preserve">PVN </w:t>
                  </w:r>
                  <w:proofErr w:type="spellStart"/>
                  <w:r w:rsidRPr="009A3A54">
                    <w:t>reģ</w:t>
                  </w:r>
                  <w:proofErr w:type="spellEnd"/>
                  <w:r w:rsidRPr="009A3A54">
                    <w:t>. Nr.: LV</w:t>
                  </w:r>
                </w:p>
              </w:tc>
            </w:tr>
            <w:tr w:rsidR="001A7087" w:rsidRPr="00002E06" w14:paraId="1B65D266" w14:textId="77777777" w:rsidTr="002D7CEB">
              <w:tc>
                <w:tcPr>
                  <w:tcW w:w="4570" w:type="dxa"/>
                </w:tcPr>
                <w:p w14:paraId="143DA168" w14:textId="7DB5E395" w:rsidR="001A7087" w:rsidRPr="00002E06" w:rsidRDefault="001A7087" w:rsidP="001A7087">
                  <w:pPr>
                    <w:rPr>
                      <w:color w:val="000000"/>
                    </w:rPr>
                  </w:pPr>
                  <w:r w:rsidRPr="009A3A54">
                    <w:t xml:space="preserve">Tālr.: +371 </w:t>
                  </w:r>
                </w:p>
              </w:tc>
            </w:tr>
            <w:tr w:rsidR="001A7087" w:rsidRPr="00002E06" w14:paraId="79E8F2FA" w14:textId="77777777" w:rsidTr="002D7CEB">
              <w:tc>
                <w:tcPr>
                  <w:tcW w:w="4570" w:type="dxa"/>
                  <w:hideMark/>
                </w:tcPr>
                <w:p w14:paraId="2C454EB3" w14:textId="0F5D072A" w:rsidR="001A7087" w:rsidRPr="00002E06" w:rsidRDefault="001A7087" w:rsidP="001A7087">
                  <w:pPr>
                    <w:rPr>
                      <w:i/>
                      <w:iCs/>
                      <w:color w:val="000000"/>
                    </w:rPr>
                  </w:pPr>
                  <w:r w:rsidRPr="009A3A54">
                    <w:t xml:space="preserve">E-pasts: </w:t>
                  </w:r>
                </w:p>
              </w:tc>
            </w:tr>
            <w:tr w:rsidR="001A7087" w:rsidRPr="00002E06" w14:paraId="3C380282" w14:textId="77777777" w:rsidTr="002D7CEB">
              <w:tc>
                <w:tcPr>
                  <w:tcW w:w="4570" w:type="dxa"/>
                  <w:hideMark/>
                </w:tcPr>
                <w:p w14:paraId="78BE6BBC" w14:textId="38D0B04A" w:rsidR="001A7087" w:rsidRPr="00002E06" w:rsidRDefault="001A7087" w:rsidP="001A7087">
                  <w:pPr>
                    <w:rPr>
                      <w:color w:val="000000"/>
                    </w:rPr>
                  </w:pPr>
                  <w:r w:rsidRPr="009A3A54">
                    <w:t>E-Adrese: Aktīva</w:t>
                  </w:r>
                </w:p>
              </w:tc>
            </w:tr>
            <w:tr w:rsidR="001A7087" w:rsidRPr="00002E06" w14:paraId="61D4515D" w14:textId="77777777" w:rsidTr="002D7CEB">
              <w:tc>
                <w:tcPr>
                  <w:tcW w:w="4570" w:type="dxa"/>
                  <w:hideMark/>
                </w:tcPr>
                <w:p w14:paraId="4BC50EC4" w14:textId="3907E2D2" w:rsidR="001A7087" w:rsidRPr="00002E06" w:rsidRDefault="001A7087" w:rsidP="001A7087">
                  <w:pPr>
                    <w:rPr>
                      <w:color w:val="000000"/>
                    </w:rPr>
                  </w:pPr>
                </w:p>
              </w:tc>
            </w:tr>
            <w:tr w:rsidR="001A7087" w:rsidRPr="00002E06" w14:paraId="64485EFF" w14:textId="77777777" w:rsidTr="002D7CEB">
              <w:trPr>
                <w:trHeight w:val="80"/>
              </w:trPr>
              <w:tc>
                <w:tcPr>
                  <w:tcW w:w="4570" w:type="dxa"/>
                  <w:hideMark/>
                </w:tcPr>
                <w:p w14:paraId="6F8B2459" w14:textId="77777777" w:rsidR="001A7087" w:rsidRDefault="001A7087" w:rsidP="001A7087">
                  <w:pPr>
                    <w:rPr>
                      <w:i/>
                      <w:iCs/>
                    </w:rPr>
                  </w:pPr>
                </w:p>
                <w:p w14:paraId="21D43029" w14:textId="0AC62BCE" w:rsidR="001A7087" w:rsidRPr="00002E06" w:rsidRDefault="001A7087" w:rsidP="001A7087">
                  <w:pPr>
                    <w:rPr>
                      <w:color w:val="000000"/>
                    </w:rPr>
                  </w:pPr>
                  <w:r w:rsidRPr="009A3A54">
                    <w:rPr>
                      <w:i/>
                      <w:iCs/>
                    </w:rPr>
                    <w:t>Norēķinu rekvizīti:</w:t>
                  </w:r>
                </w:p>
              </w:tc>
            </w:tr>
          </w:tbl>
          <w:p w14:paraId="1144DA05" w14:textId="77777777" w:rsidR="001A7087" w:rsidRPr="001A7087" w:rsidRDefault="001A7087" w:rsidP="001A7087">
            <w:pPr>
              <w:widowControl w:val="0"/>
              <w:tabs>
                <w:tab w:val="left" w:pos="4153"/>
              </w:tabs>
              <w:spacing w:after="0" w:line="240" w:lineRule="auto"/>
              <w:ind w:left="38" w:right="-58"/>
              <w:jc w:val="both"/>
              <w:rPr>
                <w:rFonts w:ascii="Times New Roman" w:eastAsia="Times New Roman" w:hAnsi="Times New Roman" w:cs="Times New Roman"/>
                <w:color w:val="000000"/>
                <w:sz w:val="24"/>
                <w:szCs w:val="24"/>
                <w:lang w:eastAsia="lv-LV" w:bidi="lv-LV"/>
              </w:rPr>
            </w:pPr>
            <w:r w:rsidRPr="001A7087">
              <w:rPr>
                <w:rFonts w:ascii="Times New Roman" w:eastAsia="Times New Roman" w:hAnsi="Times New Roman" w:cs="Times New Roman"/>
                <w:color w:val="000000"/>
                <w:sz w:val="24"/>
                <w:szCs w:val="24"/>
                <w:lang w:eastAsia="lv-LV" w:bidi="lv-LV"/>
              </w:rPr>
              <w:t>Valsts kase</w:t>
            </w:r>
          </w:p>
          <w:p w14:paraId="196CA61E" w14:textId="77777777" w:rsidR="001A7087" w:rsidRPr="001A7087" w:rsidRDefault="001A7087" w:rsidP="001A7087">
            <w:pPr>
              <w:widowControl w:val="0"/>
              <w:tabs>
                <w:tab w:val="left" w:pos="4153"/>
              </w:tabs>
              <w:spacing w:after="0" w:line="240" w:lineRule="auto"/>
              <w:ind w:left="38" w:right="-58"/>
              <w:jc w:val="both"/>
              <w:rPr>
                <w:rFonts w:ascii="Times New Roman" w:eastAsia="Times New Roman" w:hAnsi="Times New Roman" w:cs="Times New Roman"/>
                <w:color w:val="000000"/>
                <w:sz w:val="24"/>
                <w:szCs w:val="24"/>
                <w:lang w:eastAsia="lv-LV" w:bidi="lv-LV"/>
              </w:rPr>
            </w:pPr>
            <w:r w:rsidRPr="001A7087">
              <w:rPr>
                <w:rFonts w:ascii="Times New Roman" w:eastAsia="Times New Roman" w:hAnsi="Times New Roman" w:cs="Times New Roman"/>
                <w:color w:val="000000"/>
                <w:sz w:val="24"/>
                <w:szCs w:val="24"/>
                <w:lang w:eastAsia="lv-LV" w:bidi="lv-LV"/>
              </w:rPr>
              <w:t>Kods: TRELLV22</w:t>
            </w:r>
          </w:p>
          <w:p w14:paraId="782D9E7E" w14:textId="77777777" w:rsidR="001A7087" w:rsidRPr="001A7087" w:rsidRDefault="001A7087" w:rsidP="001A7087">
            <w:pPr>
              <w:widowControl w:val="0"/>
              <w:tabs>
                <w:tab w:val="left" w:pos="4153"/>
              </w:tabs>
              <w:spacing w:after="0" w:line="240" w:lineRule="auto"/>
              <w:ind w:left="38" w:right="-58"/>
              <w:jc w:val="both"/>
              <w:rPr>
                <w:rFonts w:ascii="Times New Roman" w:eastAsia="Times New Roman" w:hAnsi="Times New Roman" w:cs="Times New Roman"/>
                <w:color w:val="000000"/>
                <w:sz w:val="24"/>
                <w:szCs w:val="24"/>
                <w:lang w:eastAsia="lv-LV" w:bidi="lv-LV"/>
              </w:rPr>
            </w:pPr>
            <w:r w:rsidRPr="001A7087">
              <w:rPr>
                <w:rFonts w:ascii="Times New Roman" w:eastAsia="Times New Roman" w:hAnsi="Times New Roman" w:cs="Times New Roman"/>
                <w:color w:val="000000"/>
                <w:sz w:val="24"/>
                <w:szCs w:val="24"/>
                <w:lang w:eastAsia="lv-LV" w:bidi="lv-LV"/>
              </w:rPr>
              <w:t>Konta Nr.:</w:t>
            </w:r>
          </w:p>
          <w:p w14:paraId="09264090" w14:textId="77777777" w:rsidR="001A7087" w:rsidRPr="001A7087" w:rsidRDefault="001A7087" w:rsidP="001A7087">
            <w:pPr>
              <w:widowControl w:val="0"/>
              <w:tabs>
                <w:tab w:val="left" w:pos="4153"/>
              </w:tabs>
              <w:spacing w:after="0" w:line="240" w:lineRule="auto"/>
              <w:ind w:left="38" w:right="-58"/>
              <w:jc w:val="both"/>
              <w:rPr>
                <w:rFonts w:ascii="Times New Roman" w:eastAsia="Times New Roman" w:hAnsi="Times New Roman" w:cs="Times New Roman"/>
                <w:color w:val="000000"/>
                <w:sz w:val="24"/>
                <w:szCs w:val="24"/>
                <w:lang w:eastAsia="lv-LV" w:bidi="lv-LV"/>
              </w:rPr>
            </w:pPr>
          </w:p>
          <w:p w14:paraId="47714F21" w14:textId="2D2E5A2C" w:rsidR="00E67F53" w:rsidRPr="00002E06" w:rsidRDefault="001049EA" w:rsidP="001A7087">
            <w:pPr>
              <w:widowControl w:val="0"/>
              <w:spacing w:after="0" w:line="240" w:lineRule="auto"/>
              <w:ind w:left="38"/>
              <w:rPr>
                <w:rFonts w:ascii="Times New Roman" w:eastAsia="Times New Roman" w:hAnsi="Times New Roman" w:cs="Times New Roman"/>
                <w:color w:val="000000"/>
                <w:sz w:val="24"/>
                <w:szCs w:val="24"/>
                <w:lang w:eastAsia="lv-LV" w:bidi="lv-LV"/>
              </w:rPr>
            </w:pPr>
            <w:r w:rsidRPr="001049EA">
              <w:rPr>
                <w:rFonts w:ascii="Times New Roman" w:eastAsia="Times New Roman" w:hAnsi="Times New Roman" w:cs="Times New Roman"/>
                <w:color w:val="000000"/>
                <w:sz w:val="24"/>
                <w:szCs w:val="24"/>
                <w:lang w:eastAsia="lv-LV" w:bidi="lv-LV"/>
              </w:rPr>
              <w:t>Amats, vārds, uzvārds</w:t>
            </w:r>
            <w:r w:rsidRPr="001049EA" w:rsidDel="001049EA">
              <w:rPr>
                <w:rFonts w:ascii="Times New Roman" w:eastAsia="Times New Roman" w:hAnsi="Times New Roman" w:cs="Times New Roman"/>
                <w:color w:val="000000"/>
                <w:sz w:val="24"/>
                <w:szCs w:val="24"/>
                <w:lang w:eastAsia="lv-LV" w:bidi="lv-LV"/>
              </w:rPr>
              <w:t xml:space="preserve"> </w:t>
            </w:r>
          </w:p>
        </w:tc>
        <w:tc>
          <w:tcPr>
            <w:tcW w:w="4961" w:type="dxa"/>
          </w:tcPr>
          <w:p w14:paraId="60F56D71" w14:textId="77777777" w:rsidR="00E67F53" w:rsidRPr="00002E06" w:rsidRDefault="00E67F53" w:rsidP="00E67F53">
            <w:pPr>
              <w:widowControl w:val="0"/>
              <w:spacing w:after="0" w:line="240" w:lineRule="auto"/>
              <w:ind w:right="-96"/>
              <w:rPr>
                <w:rFonts w:ascii="Times New Roman" w:eastAsia="Times New Roman" w:hAnsi="Times New Roman" w:cs="Times New Roman"/>
                <w:b/>
                <w:color w:val="000000"/>
                <w:sz w:val="24"/>
                <w:szCs w:val="24"/>
                <w:lang w:eastAsia="lv-LV" w:bidi="lv-LV"/>
              </w:rPr>
            </w:pPr>
            <w:r w:rsidRPr="00002E06">
              <w:rPr>
                <w:rFonts w:ascii="Times New Roman" w:eastAsia="Times New Roman" w:hAnsi="Times New Roman" w:cs="Times New Roman"/>
                <w:b/>
                <w:color w:val="000000"/>
                <w:sz w:val="24"/>
                <w:szCs w:val="24"/>
                <w:lang w:eastAsia="lv-LV" w:bidi="lv-LV"/>
              </w:rPr>
              <w:t xml:space="preserve">  Piegādātājs: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AA537C" w:rsidRPr="00002E06" w14:paraId="0993AEB2" w14:textId="77777777" w:rsidTr="002D7CEB">
              <w:tc>
                <w:tcPr>
                  <w:tcW w:w="4672" w:type="dxa"/>
                  <w:hideMark/>
                </w:tcPr>
                <w:p w14:paraId="42747AB1" w14:textId="7D7530FD" w:rsidR="00AA537C" w:rsidRPr="00002E06" w:rsidRDefault="00AA537C" w:rsidP="00AA537C">
                  <w:pPr>
                    <w:rPr>
                      <w:b/>
                      <w:color w:val="000000"/>
                    </w:rPr>
                  </w:pPr>
                  <w:r w:rsidRPr="000A08A4">
                    <w:t>Nosaukums</w:t>
                  </w:r>
                </w:p>
              </w:tc>
            </w:tr>
            <w:tr w:rsidR="00AA537C" w:rsidRPr="00002E06" w14:paraId="3184F82C" w14:textId="77777777" w:rsidTr="002D7CEB">
              <w:tc>
                <w:tcPr>
                  <w:tcW w:w="4672" w:type="dxa"/>
                  <w:hideMark/>
                </w:tcPr>
                <w:p w14:paraId="01A1A6B4" w14:textId="5DF8DC26" w:rsidR="00AA537C" w:rsidRPr="00002E06" w:rsidRDefault="00AA537C" w:rsidP="00AA537C">
                  <w:pPr>
                    <w:rPr>
                      <w:bCs/>
                      <w:color w:val="000000"/>
                    </w:rPr>
                  </w:pPr>
                  <w:r w:rsidRPr="000A08A4">
                    <w:t>Adrese</w:t>
                  </w:r>
                </w:p>
              </w:tc>
            </w:tr>
            <w:tr w:rsidR="00AA537C" w:rsidRPr="00002E06" w14:paraId="69BB86D2" w14:textId="77777777" w:rsidTr="002D7CEB">
              <w:tc>
                <w:tcPr>
                  <w:tcW w:w="4672" w:type="dxa"/>
                  <w:hideMark/>
                </w:tcPr>
                <w:p w14:paraId="642E929D" w14:textId="5B544415" w:rsidR="00AA537C" w:rsidRPr="00002E06" w:rsidRDefault="00AA537C" w:rsidP="00AA537C">
                  <w:pPr>
                    <w:rPr>
                      <w:bCs/>
                      <w:color w:val="000000"/>
                    </w:rPr>
                  </w:pPr>
                  <w:proofErr w:type="spellStart"/>
                  <w:r w:rsidRPr="000A08A4">
                    <w:t>Reģ</w:t>
                  </w:r>
                  <w:proofErr w:type="spellEnd"/>
                  <w:r w:rsidRPr="000A08A4">
                    <w:t>. Nr.:</w:t>
                  </w:r>
                </w:p>
              </w:tc>
            </w:tr>
            <w:tr w:rsidR="00AA537C" w:rsidRPr="00002E06" w14:paraId="019B1FF8" w14:textId="77777777" w:rsidTr="002D7CEB">
              <w:tc>
                <w:tcPr>
                  <w:tcW w:w="4672" w:type="dxa"/>
                  <w:hideMark/>
                </w:tcPr>
                <w:p w14:paraId="5A3014CF" w14:textId="78E91FF5" w:rsidR="00AA537C" w:rsidRPr="00002E06" w:rsidRDefault="00AA537C" w:rsidP="00AA537C">
                  <w:pPr>
                    <w:rPr>
                      <w:bCs/>
                      <w:color w:val="000000"/>
                    </w:rPr>
                  </w:pPr>
                  <w:r w:rsidRPr="000A08A4">
                    <w:t>PVN kods:</w:t>
                  </w:r>
                </w:p>
              </w:tc>
            </w:tr>
            <w:tr w:rsidR="00AA537C" w:rsidRPr="00002E06" w14:paraId="72374F5E" w14:textId="77777777" w:rsidTr="002D7CEB">
              <w:tc>
                <w:tcPr>
                  <w:tcW w:w="4672" w:type="dxa"/>
                  <w:hideMark/>
                </w:tcPr>
                <w:p w14:paraId="5A693A59" w14:textId="77777777" w:rsidR="00AA537C" w:rsidRDefault="00AA537C" w:rsidP="00AA537C">
                  <w:r w:rsidRPr="000A08A4">
                    <w:t xml:space="preserve">Tālr.: </w:t>
                  </w:r>
                </w:p>
                <w:p w14:paraId="33BDDB92" w14:textId="77777777" w:rsidR="00AA537C" w:rsidRDefault="00AA537C" w:rsidP="00AA537C">
                  <w:pPr>
                    <w:rPr>
                      <w:bCs/>
                      <w:color w:val="000000"/>
                    </w:rPr>
                  </w:pPr>
                  <w:r>
                    <w:rPr>
                      <w:bCs/>
                      <w:color w:val="000000"/>
                    </w:rPr>
                    <w:t>E-pasts:</w:t>
                  </w:r>
                </w:p>
                <w:p w14:paraId="64940F66" w14:textId="77777777" w:rsidR="00AA537C" w:rsidRDefault="00AA537C" w:rsidP="00AA537C">
                  <w:pPr>
                    <w:rPr>
                      <w:bCs/>
                      <w:color w:val="000000"/>
                    </w:rPr>
                  </w:pPr>
                  <w:r>
                    <w:rPr>
                      <w:bCs/>
                      <w:color w:val="000000"/>
                    </w:rPr>
                    <w:t>E-Adrese:</w:t>
                  </w:r>
                </w:p>
                <w:p w14:paraId="234A3DF3" w14:textId="57A9F147" w:rsidR="00AA537C" w:rsidRPr="00002E06" w:rsidRDefault="00AA537C" w:rsidP="00AA537C">
                  <w:pPr>
                    <w:rPr>
                      <w:bCs/>
                      <w:color w:val="000000"/>
                    </w:rPr>
                  </w:pPr>
                </w:p>
              </w:tc>
            </w:tr>
            <w:tr w:rsidR="00E67F53" w:rsidRPr="00002E06" w14:paraId="6B1828E8" w14:textId="77777777" w:rsidTr="002D7CEB">
              <w:tc>
                <w:tcPr>
                  <w:tcW w:w="4672" w:type="dxa"/>
                  <w:hideMark/>
                </w:tcPr>
                <w:p w14:paraId="4EECBCE9" w14:textId="77777777" w:rsidR="00E67F53" w:rsidRPr="00002E06" w:rsidRDefault="00E67F53" w:rsidP="00E67F53">
                  <w:pPr>
                    <w:rPr>
                      <w:bCs/>
                      <w:i/>
                      <w:iCs/>
                      <w:color w:val="000000"/>
                    </w:rPr>
                  </w:pPr>
                  <w:r w:rsidRPr="00002E06">
                    <w:rPr>
                      <w:bCs/>
                      <w:i/>
                      <w:iCs/>
                      <w:color w:val="000000"/>
                    </w:rPr>
                    <w:t>Norēķinu rekvizīti</w:t>
                  </w:r>
                </w:p>
              </w:tc>
            </w:tr>
            <w:tr w:rsidR="00E67F53" w:rsidRPr="00002E06" w14:paraId="5613E297" w14:textId="77777777" w:rsidTr="002D7CEB">
              <w:tc>
                <w:tcPr>
                  <w:tcW w:w="4672" w:type="dxa"/>
                  <w:hideMark/>
                </w:tcPr>
                <w:p w14:paraId="18E64C90" w14:textId="61C0262A" w:rsidR="00E67F53" w:rsidRPr="00002E06" w:rsidRDefault="00AA537C" w:rsidP="00E67F53">
                  <w:pPr>
                    <w:rPr>
                      <w:bCs/>
                      <w:color w:val="000000"/>
                    </w:rPr>
                  </w:pPr>
                  <w:r>
                    <w:rPr>
                      <w:bCs/>
                      <w:color w:val="000000"/>
                    </w:rPr>
                    <w:t>Kredītiestāde</w:t>
                  </w:r>
                </w:p>
              </w:tc>
            </w:tr>
            <w:tr w:rsidR="00E67F53" w:rsidRPr="00002E06" w14:paraId="1BEDEA3A" w14:textId="77777777" w:rsidTr="002D7CEB">
              <w:tc>
                <w:tcPr>
                  <w:tcW w:w="4672" w:type="dxa"/>
                  <w:hideMark/>
                </w:tcPr>
                <w:p w14:paraId="53E8901F" w14:textId="23480B80" w:rsidR="00E67F53" w:rsidRPr="00002E06" w:rsidRDefault="00E67F53" w:rsidP="00E67F53">
                  <w:pPr>
                    <w:rPr>
                      <w:bCs/>
                      <w:color w:val="000000"/>
                    </w:rPr>
                  </w:pPr>
                  <w:r w:rsidRPr="00002E06">
                    <w:rPr>
                      <w:bCs/>
                      <w:color w:val="000000"/>
                    </w:rPr>
                    <w:t>Kods:</w:t>
                  </w:r>
                </w:p>
              </w:tc>
            </w:tr>
            <w:tr w:rsidR="00E67F53" w:rsidRPr="00002E06" w14:paraId="1AE26436" w14:textId="77777777" w:rsidTr="002D7CEB">
              <w:tc>
                <w:tcPr>
                  <w:tcW w:w="4672" w:type="dxa"/>
                  <w:hideMark/>
                </w:tcPr>
                <w:p w14:paraId="113F7B4E" w14:textId="509FED0A" w:rsidR="00E67F53" w:rsidRPr="00002E06" w:rsidRDefault="00E67F53" w:rsidP="00E67F53">
                  <w:pPr>
                    <w:rPr>
                      <w:bCs/>
                      <w:color w:val="000000"/>
                    </w:rPr>
                  </w:pPr>
                  <w:r w:rsidRPr="00002E06">
                    <w:rPr>
                      <w:bCs/>
                      <w:color w:val="000000"/>
                    </w:rPr>
                    <w:t xml:space="preserve">Konta Nr.: </w:t>
                  </w:r>
                </w:p>
                <w:p w14:paraId="4B6A16B5" w14:textId="77777777" w:rsidR="00E67F53" w:rsidRPr="00002E06" w:rsidRDefault="00E67F53" w:rsidP="00E67F53">
                  <w:pPr>
                    <w:rPr>
                      <w:bCs/>
                      <w:color w:val="000000"/>
                    </w:rPr>
                  </w:pPr>
                </w:p>
                <w:p w14:paraId="3FF60082" w14:textId="77777777" w:rsidR="00E67F53" w:rsidRPr="00002E06" w:rsidRDefault="00E67F53" w:rsidP="00E67F53">
                  <w:pPr>
                    <w:rPr>
                      <w:bCs/>
                      <w:color w:val="000000"/>
                    </w:rPr>
                  </w:pPr>
                </w:p>
                <w:p w14:paraId="5B7E6480" w14:textId="77777777" w:rsidR="00E67F53" w:rsidRPr="00002E06" w:rsidRDefault="00E67F53" w:rsidP="00E67F53">
                  <w:pPr>
                    <w:rPr>
                      <w:bCs/>
                      <w:color w:val="000000"/>
                    </w:rPr>
                  </w:pPr>
                  <w:r w:rsidRPr="00002E06">
                    <w:rPr>
                      <w:bCs/>
                      <w:color w:val="000000"/>
                    </w:rPr>
                    <w:t>Amats, vārds, uzvārds</w:t>
                  </w:r>
                </w:p>
              </w:tc>
            </w:tr>
          </w:tbl>
          <w:p w14:paraId="6285B6B3" w14:textId="77777777" w:rsidR="00E67F53" w:rsidRPr="00002E06" w:rsidRDefault="00E67F53" w:rsidP="00E67F53">
            <w:pPr>
              <w:widowControl w:val="0"/>
              <w:spacing w:after="0" w:line="240" w:lineRule="auto"/>
              <w:ind w:right="601"/>
              <w:rPr>
                <w:rFonts w:ascii="Times New Roman" w:eastAsia="Times New Roman" w:hAnsi="Times New Roman" w:cs="Times New Roman"/>
                <w:bCs/>
                <w:color w:val="000000"/>
                <w:sz w:val="24"/>
                <w:szCs w:val="24"/>
                <w:lang w:eastAsia="x-none" w:bidi="lv-LV"/>
              </w:rPr>
            </w:pPr>
          </w:p>
          <w:p w14:paraId="3EBEE6BD" w14:textId="77777777" w:rsidR="00E67F53" w:rsidRPr="00002E06" w:rsidRDefault="00E67F53" w:rsidP="00E67F53">
            <w:pPr>
              <w:widowControl w:val="0"/>
              <w:spacing w:after="0" w:line="240" w:lineRule="auto"/>
              <w:ind w:right="601"/>
              <w:rPr>
                <w:rFonts w:ascii="Times New Roman" w:eastAsia="Times New Roman" w:hAnsi="Times New Roman" w:cs="Times New Roman"/>
                <w:color w:val="000000"/>
                <w:sz w:val="24"/>
                <w:szCs w:val="24"/>
                <w:lang w:eastAsia="lv-LV" w:bidi="lv-LV"/>
              </w:rPr>
            </w:pPr>
          </w:p>
        </w:tc>
      </w:tr>
    </w:tbl>
    <w:p w14:paraId="1936D3D3" w14:textId="77777777" w:rsidR="00C207A9" w:rsidRPr="00002E06" w:rsidRDefault="00C207A9" w:rsidP="00B8234F">
      <w:pPr>
        <w:spacing w:after="0" w:line="240" w:lineRule="auto"/>
        <w:rPr>
          <w:rFonts w:ascii="Times New Roman" w:eastAsia="Calibri" w:hAnsi="Times New Roman" w:cs="Times New Roman"/>
          <w:i/>
          <w:iCs/>
          <w:sz w:val="20"/>
          <w:szCs w:val="20"/>
        </w:rPr>
      </w:pPr>
    </w:p>
    <w:p w14:paraId="2B878C4D" w14:textId="77777777" w:rsidR="00C207A9" w:rsidRPr="00002E06" w:rsidRDefault="00C207A9" w:rsidP="009503DB">
      <w:pPr>
        <w:spacing w:after="0" w:line="240" w:lineRule="auto"/>
        <w:jc w:val="center"/>
        <w:rPr>
          <w:rFonts w:ascii="Times New Roman" w:eastAsia="Calibri" w:hAnsi="Times New Roman" w:cs="Times New Roman"/>
          <w:i/>
          <w:iCs/>
          <w:sz w:val="20"/>
          <w:szCs w:val="20"/>
        </w:rPr>
      </w:pPr>
    </w:p>
    <w:p w14:paraId="30D3AD69" w14:textId="09F73C66" w:rsidR="00527B20" w:rsidRPr="00002E06" w:rsidRDefault="00DB691A" w:rsidP="009503DB">
      <w:pPr>
        <w:spacing w:after="0" w:line="240" w:lineRule="auto"/>
        <w:jc w:val="center"/>
        <w:rPr>
          <w:rFonts w:ascii="Times New Roman" w:eastAsia="Calibri" w:hAnsi="Times New Roman" w:cs="Times New Roman"/>
          <w:i/>
          <w:iCs/>
          <w:sz w:val="20"/>
          <w:szCs w:val="20"/>
        </w:rPr>
      </w:pPr>
      <w:r w:rsidRPr="00002E06">
        <w:rPr>
          <w:rFonts w:ascii="Times New Roman" w:eastAsia="Calibri" w:hAnsi="Times New Roman" w:cs="Times New Roman"/>
          <w:i/>
          <w:iCs/>
          <w:sz w:val="20"/>
          <w:szCs w:val="20"/>
        </w:rPr>
        <w:t>*</w:t>
      </w:r>
      <w:r w:rsidR="00F05DDB" w:rsidRPr="00002E06">
        <w:rPr>
          <w:rFonts w:ascii="Times New Roman" w:eastAsia="Calibri" w:hAnsi="Times New Roman" w:cs="Times New Roman"/>
          <w:i/>
          <w:iCs/>
          <w:sz w:val="20"/>
          <w:szCs w:val="20"/>
        </w:rPr>
        <w:t>DOKUMENTS IR PARAKSTĪTS ELEKTRONISKI AR DROŠU ELEKTRONISKO PARAKSTU</w:t>
      </w:r>
    </w:p>
    <w:p w14:paraId="559E2C6E" w14:textId="6A86C69F" w:rsidR="00130946" w:rsidRPr="00002E06" w:rsidRDefault="00F05DDB" w:rsidP="009503DB">
      <w:pPr>
        <w:spacing w:after="0" w:line="240" w:lineRule="auto"/>
        <w:jc w:val="center"/>
        <w:rPr>
          <w:rFonts w:ascii="Times New Roman" w:eastAsia="Calibri" w:hAnsi="Times New Roman" w:cs="Times New Roman"/>
          <w:i/>
          <w:iCs/>
          <w:sz w:val="20"/>
          <w:szCs w:val="20"/>
        </w:rPr>
      </w:pPr>
      <w:r w:rsidRPr="00002E06">
        <w:rPr>
          <w:rFonts w:ascii="Times New Roman" w:eastAsia="Calibri" w:hAnsi="Times New Roman" w:cs="Times New Roman"/>
          <w:i/>
          <w:iCs/>
          <w:sz w:val="20"/>
          <w:szCs w:val="20"/>
        </w:rPr>
        <w:t xml:space="preserve"> UN SATUR LAIKA ZĪMOGU</w:t>
      </w:r>
    </w:p>
    <w:p w14:paraId="30DC4793" w14:textId="3FA4BA22" w:rsidR="00F05DDB" w:rsidRPr="003E201D" w:rsidRDefault="00F05DDB" w:rsidP="00B81071">
      <w:pPr>
        <w:pStyle w:val="Style4"/>
        <w:spacing w:line="240" w:lineRule="auto"/>
        <w:rPr>
          <w:rStyle w:val="FontStyle41"/>
          <w:sz w:val="24"/>
          <w:szCs w:val="24"/>
          <w:highlight w:val="yellow"/>
        </w:rPr>
        <w:sectPr w:rsidR="00F05DDB" w:rsidRPr="003E201D" w:rsidSect="00C71722">
          <w:headerReference w:type="default" r:id="rId11"/>
          <w:headerReference w:type="first" r:id="rId12"/>
          <w:type w:val="continuous"/>
          <w:pgSz w:w="11905" w:h="16837"/>
          <w:pgMar w:top="1134" w:right="851" w:bottom="1134" w:left="1701" w:header="720" w:footer="720" w:gutter="0"/>
          <w:cols w:space="60"/>
          <w:noEndnote/>
          <w:titlePg/>
          <w:docGrid w:linePitch="326"/>
        </w:sectPr>
      </w:pPr>
    </w:p>
    <w:p w14:paraId="0DB2A713" w14:textId="4BD5CCFF" w:rsidR="00A229CB" w:rsidRPr="00002E06" w:rsidRDefault="00A229CB" w:rsidP="00E805FB">
      <w:pPr>
        <w:pStyle w:val="Style7"/>
        <w:widowControl/>
        <w:numPr>
          <w:ilvl w:val="0"/>
          <w:numId w:val="5"/>
        </w:numPr>
        <w:spacing w:line="240" w:lineRule="auto"/>
        <w:jc w:val="right"/>
        <w:rPr>
          <w:rStyle w:val="FontStyle43"/>
          <w:b/>
          <w:bCs/>
          <w:sz w:val="24"/>
          <w:szCs w:val="24"/>
        </w:rPr>
      </w:pPr>
      <w:r w:rsidRPr="00002E06">
        <w:rPr>
          <w:rStyle w:val="FontStyle43"/>
          <w:b/>
          <w:bCs/>
          <w:sz w:val="24"/>
          <w:szCs w:val="24"/>
        </w:rPr>
        <w:lastRenderedPageBreak/>
        <w:t>pielikums</w:t>
      </w:r>
      <w:r w:rsidR="000620D7" w:rsidRPr="00002E06">
        <w:rPr>
          <w:rStyle w:val="FontStyle43"/>
          <w:b/>
          <w:bCs/>
          <w:sz w:val="24"/>
          <w:szCs w:val="24"/>
        </w:rPr>
        <w:t xml:space="preserve"> </w:t>
      </w:r>
    </w:p>
    <w:p w14:paraId="47C95567" w14:textId="77777777" w:rsidR="00002E06" w:rsidRPr="00002E06" w:rsidRDefault="00002E06" w:rsidP="00002E06">
      <w:pPr>
        <w:pStyle w:val="Style7"/>
        <w:widowControl/>
        <w:spacing w:line="240" w:lineRule="auto"/>
        <w:ind w:left="720"/>
        <w:jc w:val="center"/>
        <w:rPr>
          <w:rStyle w:val="FontStyle43"/>
          <w:b/>
          <w:bCs/>
          <w:sz w:val="24"/>
          <w:szCs w:val="24"/>
        </w:rPr>
      </w:pPr>
    </w:p>
    <w:p w14:paraId="2CC36AD2" w14:textId="4DD5475A" w:rsidR="00A229CB" w:rsidRPr="00002E06" w:rsidRDefault="00DB691A" w:rsidP="008B1520">
      <w:pPr>
        <w:spacing w:after="0" w:line="240" w:lineRule="auto"/>
        <w:ind w:right="-1"/>
        <w:jc w:val="right"/>
      </w:pPr>
      <w:r w:rsidRPr="00002E06">
        <w:rPr>
          <w:rFonts w:ascii="Times New Roman" w:hAnsi="Times New Roman" w:cs="Times New Roman"/>
          <w:sz w:val="24"/>
          <w:szCs w:val="24"/>
          <w:lang w:eastAsia="lv-LV"/>
        </w:rPr>
        <w:t>L</w:t>
      </w:r>
      <w:r w:rsidR="00A229CB" w:rsidRPr="00002E06">
        <w:rPr>
          <w:rFonts w:ascii="Times New Roman" w:hAnsi="Times New Roman" w:cs="Times New Roman"/>
          <w:sz w:val="24"/>
          <w:szCs w:val="24"/>
          <w:lang w:eastAsia="lv-LV"/>
        </w:rPr>
        <w:t xml:space="preserve">īgumam Nr. FM VID </w:t>
      </w:r>
      <w:r w:rsidR="00C71722" w:rsidRPr="00002E06">
        <w:rPr>
          <w:rFonts w:ascii="Times New Roman" w:eastAsia="Calibri" w:hAnsi="Times New Roman" w:cs="Times New Roman"/>
          <w:sz w:val="24"/>
          <w:szCs w:val="24"/>
        </w:rPr>
        <w:t>2025/</w:t>
      </w:r>
      <w:r w:rsidR="00AA537C">
        <w:rPr>
          <w:rFonts w:ascii="Times New Roman" w:eastAsia="Calibri" w:hAnsi="Times New Roman" w:cs="Times New Roman"/>
          <w:sz w:val="24"/>
          <w:szCs w:val="24"/>
        </w:rPr>
        <w:t>238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67"/>
      </w:tblGrid>
      <w:tr w:rsidR="00130946" w:rsidRPr="00002E06" w14:paraId="388A516E" w14:textId="77777777" w:rsidTr="0044546C">
        <w:tc>
          <w:tcPr>
            <w:tcW w:w="2452" w:type="pct"/>
            <w:tcBorders>
              <w:top w:val="nil"/>
              <w:left w:val="nil"/>
              <w:bottom w:val="nil"/>
              <w:right w:val="nil"/>
            </w:tcBorders>
            <w:shd w:val="clear" w:color="auto" w:fill="auto"/>
          </w:tcPr>
          <w:p w14:paraId="186852EE" w14:textId="6F2D18B8" w:rsidR="00130946" w:rsidRPr="00002E06" w:rsidRDefault="00130946" w:rsidP="004D06E0">
            <w:pPr>
              <w:widowControl w:val="0"/>
              <w:spacing w:after="0" w:line="240" w:lineRule="auto"/>
              <w:rPr>
                <w:rFonts w:ascii="Times New Roman" w:hAnsi="Times New Roman" w:cs="Times New Roman"/>
                <w:lang w:eastAsia="lv-LV"/>
              </w:rPr>
            </w:pPr>
          </w:p>
        </w:tc>
        <w:tc>
          <w:tcPr>
            <w:tcW w:w="2548" w:type="pct"/>
            <w:tcBorders>
              <w:top w:val="nil"/>
              <w:left w:val="nil"/>
              <w:bottom w:val="nil"/>
              <w:right w:val="nil"/>
            </w:tcBorders>
          </w:tcPr>
          <w:p w14:paraId="0E1A6CCD" w14:textId="77777777" w:rsidR="00130946" w:rsidRPr="00002E06" w:rsidRDefault="00130946" w:rsidP="004D06E0">
            <w:pPr>
              <w:widowControl w:val="0"/>
              <w:spacing w:after="0" w:line="240" w:lineRule="auto"/>
              <w:jc w:val="right"/>
              <w:rPr>
                <w:rFonts w:ascii="Times New Roman" w:hAnsi="Times New Roman" w:cs="Times New Roman"/>
                <w:sz w:val="24"/>
                <w:szCs w:val="24"/>
                <w:lang w:eastAsia="lv-LV"/>
              </w:rPr>
            </w:pPr>
          </w:p>
        </w:tc>
      </w:tr>
      <w:tr w:rsidR="00130946" w:rsidRPr="00002E06" w14:paraId="21DBB613" w14:textId="77777777" w:rsidTr="0044546C">
        <w:tc>
          <w:tcPr>
            <w:tcW w:w="2452" w:type="pct"/>
            <w:tcBorders>
              <w:top w:val="nil"/>
              <w:left w:val="nil"/>
              <w:bottom w:val="nil"/>
              <w:right w:val="nil"/>
            </w:tcBorders>
            <w:shd w:val="clear" w:color="auto" w:fill="auto"/>
          </w:tcPr>
          <w:p w14:paraId="6D8B41A0" w14:textId="77777777" w:rsidR="00130946" w:rsidRPr="00002E06" w:rsidRDefault="00130946" w:rsidP="00130946">
            <w:pPr>
              <w:widowControl w:val="0"/>
              <w:spacing w:after="0" w:line="240" w:lineRule="auto"/>
              <w:rPr>
                <w:rFonts w:ascii="Times New Roman" w:hAnsi="Times New Roman" w:cs="Times New Roman"/>
                <w:lang w:eastAsia="lv-LV"/>
              </w:rPr>
            </w:pPr>
            <w:r w:rsidRPr="00002E06">
              <w:rPr>
                <w:rFonts w:ascii="Times New Roman" w:hAnsi="Times New Roman" w:cs="Times New Roman"/>
                <w:lang w:eastAsia="lv-LV"/>
              </w:rPr>
              <w:t>Rīgā</w:t>
            </w:r>
          </w:p>
        </w:tc>
        <w:tc>
          <w:tcPr>
            <w:tcW w:w="2548" w:type="pct"/>
            <w:tcBorders>
              <w:top w:val="nil"/>
              <w:left w:val="nil"/>
              <w:bottom w:val="nil"/>
              <w:right w:val="nil"/>
            </w:tcBorders>
            <w:shd w:val="clear" w:color="auto" w:fill="auto"/>
          </w:tcPr>
          <w:p w14:paraId="12619455" w14:textId="77777777" w:rsidR="00130946" w:rsidRPr="00002E06" w:rsidRDefault="00130946" w:rsidP="00130946">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Dokumenta datums ir tā</w:t>
            </w:r>
          </w:p>
          <w:p w14:paraId="4484486F" w14:textId="77777777" w:rsidR="00130946" w:rsidRPr="00002E06" w:rsidRDefault="00130946" w:rsidP="00130946">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elektroniskās parakstīšanas datums</w:t>
            </w:r>
          </w:p>
        </w:tc>
      </w:tr>
    </w:tbl>
    <w:p w14:paraId="5FE5D2ED" w14:textId="77777777" w:rsidR="00A229CB" w:rsidRPr="003E201D" w:rsidRDefault="00A229CB" w:rsidP="006711B7">
      <w:pPr>
        <w:pStyle w:val="Style7"/>
        <w:widowControl/>
        <w:spacing w:line="240" w:lineRule="auto"/>
        <w:rPr>
          <w:highlight w:val="yellow"/>
        </w:rPr>
      </w:pPr>
    </w:p>
    <w:p w14:paraId="789F7F03" w14:textId="77777777" w:rsidR="008B1520" w:rsidRPr="003E201D" w:rsidRDefault="008B1520" w:rsidP="006711B7">
      <w:pPr>
        <w:pStyle w:val="Style7"/>
        <w:widowControl/>
        <w:spacing w:line="240" w:lineRule="auto"/>
        <w:rPr>
          <w:highlight w:val="yellow"/>
        </w:rPr>
      </w:pPr>
    </w:p>
    <w:p w14:paraId="2DD4EABB" w14:textId="23ACDB26" w:rsidR="008B1520" w:rsidRPr="00002E06" w:rsidRDefault="00AA537C" w:rsidP="00B81071">
      <w:pPr>
        <w:pStyle w:val="Style7"/>
        <w:widowControl/>
        <w:spacing w:line="240" w:lineRule="auto"/>
        <w:jc w:val="center"/>
        <w:rPr>
          <w:b/>
        </w:rPr>
      </w:pPr>
      <w:r>
        <w:rPr>
          <w:b/>
        </w:rPr>
        <w:t>Tehniskais piedāvājums</w:t>
      </w:r>
    </w:p>
    <w:p w14:paraId="3AF1516E" w14:textId="77777777" w:rsidR="008B1520" w:rsidRPr="00002E06" w:rsidRDefault="008B1520" w:rsidP="006711B7">
      <w:pPr>
        <w:pStyle w:val="Style7"/>
        <w:widowControl/>
        <w:spacing w:line="240" w:lineRule="auto"/>
      </w:pPr>
    </w:p>
    <w:p w14:paraId="28AFE82D" w14:textId="1D3DA8AD" w:rsidR="00AA537C" w:rsidRPr="00493823" w:rsidRDefault="001E350C" w:rsidP="00AA537C">
      <w:pPr>
        <w:spacing w:after="0" w:line="240" w:lineRule="auto"/>
        <w:ind w:firstLine="567"/>
        <w:jc w:val="both"/>
        <w:rPr>
          <w:rFonts w:ascii="Times New Roman" w:eastAsia="Arial" w:hAnsi="Times New Roman" w:cs="Times New Roman"/>
          <w:bCs/>
          <w:color w:val="000000"/>
          <w:sz w:val="24"/>
          <w:lang w:eastAsia="zh-CN"/>
        </w:rPr>
      </w:pPr>
      <w:r>
        <w:rPr>
          <w:rFonts w:ascii="Times New Roman" w:eastAsia="Arial" w:hAnsi="Times New Roman" w:cs="Times New Roman"/>
          <w:b/>
          <w:bCs/>
          <w:color w:val="000000"/>
          <w:sz w:val="24"/>
          <w:lang w:eastAsia="zh-CN"/>
        </w:rPr>
        <w:t>Nodokļu un muitas policija</w:t>
      </w:r>
      <w:r w:rsidR="00AA537C" w:rsidRPr="00493823">
        <w:rPr>
          <w:rFonts w:ascii="Times New Roman" w:eastAsia="Arial" w:hAnsi="Times New Roman" w:cs="Times New Roman"/>
          <w:bCs/>
          <w:color w:val="000000"/>
          <w:sz w:val="24"/>
          <w:lang w:eastAsia="zh-CN"/>
        </w:rPr>
        <w:t xml:space="preserve">, </w:t>
      </w:r>
      <w:r w:rsidR="00AA537C" w:rsidRPr="00493823">
        <w:rPr>
          <w:rFonts w:ascii="Times New Roman" w:eastAsia="Calibri" w:hAnsi="Times New Roman" w:cs="Times New Roman"/>
          <w:sz w:val="24"/>
          <w:lang w:eastAsia="lv-LV"/>
        </w:rPr>
        <w:t xml:space="preserve">tā </w:t>
      </w:r>
      <w:r>
        <w:rPr>
          <w:rFonts w:ascii="Times New Roman" w:eastAsia="Calibri" w:hAnsi="Times New Roman" w:cs="Times New Roman"/>
          <w:sz w:val="24"/>
        </w:rPr>
        <w:t>_________________</w:t>
      </w:r>
      <w:r w:rsidR="00AA537C" w:rsidRPr="00493823">
        <w:rPr>
          <w:rFonts w:ascii="Times New Roman" w:eastAsia="Calibri" w:hAnsi="Times New Roman" w:cs="Times New Roman"/>
          <w:sz w:val="24"/>
        </w:rPr>
        <w:t>_ ________________________</w:t>
      </w:r>
      <w:r w:rsidR="00AA537C" w:rsidRPr="00493823">
        <w:rPr>
          <w:rFonts w:ascii="Times New Roman" w:eastAsia="Calibri" w:hAnsi="Times New Roman" w:cs="Times New Roman"/>
          <w:sz w:val="24"/>
          <w:lang w:eastAsia="lv-LV"/>
        </w:rPr>
        <w:t xml:space="preserve"> personā, kur_ rīkojas saskaņā ar </w:t>
      </w:r>
      <w:r w:rsidR="00AA537C" w:rsidRPr="00493823">
        <w:rPr>
          <w:rFonts w:ascii="Times New Roman" w:eastAsia="Calibri" w:hAnsi="Times New Roman" w:cs="Times New Roman"/>
          <w:sz w:val="24"/>
        </w:rPr>
        <w:t>___________________________</w:t>
      </w:r>
      <w:r w:rsidR="00AA537C" w:rsidRPr="00493823">
        <w:rPr>
          <w:rFonts w:ascii="Times New Roman" w:eastAsia="Arial" w:hAnsi="Times New Roman" w:cs="Times New Roman"/>
          <w:bCs/>
          <w:color w:val="000000"/>
          <w:sz w:val="24"/>
          <w:lang w:eastAsia="zh-CN"/>
        </w:rPr>
        <w:t xml:space="preserve"> (turpmāk – Pasūtītājs vai </w:t>
      </w:r>
      <w:r>
        <w:rPr>
          <w:rFonts w:ascii="Times New Roman" w:eastAsia="Arial" w:hAnsi="Times New Roman" w:cs="Times New Roman"/>
          <w:bCs/>
          <w:color w:val="000000"/>
          <w:sz w:val="24"/>
          <w:lang w:eastAsia="zh-CN"/>
        </w:rPr>
        <w:t>NMP</w:t>
      </w:r>
      <w:r w:rsidR="00AA537C" w:rsidRPr="00493823">
        <w:rPr>
          <w:rFonts w:ascii="Times New Roman" w:eastAsia="Arial" w:hAnsi="Times New Roman" w:cs="Times New Roman"/>
          <w:bCs/>
          <w:color w:val="000000"/>
          <w:sz w:val="24"/>
          <w:lang w:eastAsia="zh-CN"/>
        </w:rPr>
        <w:t>), no vienas puses, un</w:t>
      </w:r>
    </w:p>
    <w:p w14:paraId="176B58B3" w14:textId="7F6ADB76" w:rsidR="008B1520" w:rsidRDefault="00AA537C" w:rsidP="00AA537C">
      <w:pPr>
        <w:autoSpaceDE w:val="0"/>
        <w:autoSpaceDN w:val="0"/>
        <w:adjustRightInd w:val="0"/>
        <w:spacing w:after="0" w:line="240" w:lineRule="auto"/>
        <w:ind w:firstLine="709"/>
        <w:jc w:val="both"/>
        <w:rPr>
          <w:rFonts w:ascii="Times New Roman" w:hAnsi="Times New Roman" w:cs="Times New Roman"/>
          <w:sz w:val="24"/>
          <w:szCs w:val="24"/>
        </w:rPr>
      </w:pPr>
      <w:r w:rsidRPr="00493823">
        <w:rPr>
          <w:rFonts w:ascii="Times New Roman" w:eastAsia="Calibri" w:hAnsi="Times New Roman" w:cs="Times New Roman"/>
          <w:b/>
          <w:color w:val="000000"/>
          <w:sz w:val="24"/>
          <w:lang w:eastAsia="zh-CN"/>
        </w:rPr>
        <w:t>______________________</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tā/-s</w:t>
      </w:r>
      <w:r w:rsidRPr="00493823">
        <w:rPr>
          <w:rFonts w:ascii="Times New Roman" w:eastAsia="Arial" w:hAnsi="Times New Roman" w:cs="Times New Roman"/>
          <w:bCs/>
          <w:color w:val="000000"/>
          <w:sz w:val="24"/>
          <w:lang w:eastAsia="zh-CN"/>
        </w:rPr>
        <w:t xml:space="preserve"> _____________________ personā</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kur_</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rīkojas</w:t>
      </w:r>
      <w:r w:rsidRPr="00493823">
        <w:rPr>
          <w:rFonts w:ascii="Times New Roman" w:eastAsia="Arial" w:hAnsi="Times New Roman" w:cs="Times New Roman"/>
          <w:bCs/>
          <w:color w:val="000000"/>
          <w:sz w:val="24"/>
          <w:lang w:eastAsia="zh-CN"/>
        </w:rPr>
        <w:t xml:space="preserve"> saskaņā ar ____________</w:t>
      </w:r>
      <w:r w:rsidRPr="00493823">
        <w:rPr>
          <w:rFonts w:ascii="Times New Roman" w:eastAsia="Calibri" w:hAnsi="Times New Roman" w:cs="Times New Roman"/>
          <w:sz w:val="24"/>
          <w:szCs w:val="24"/>
        </w:rPr>
        <w:t xml:space="preserve"> (turpmāk – Piegādātājs), no otras puses</w:t>
      </w:r>
      <w:r w:rsidR="00DB691A" w:rsidRPr="00002E06">
        <w:rPr>
          <w:rFonts w:ascii="Times New Roman" w:eastAsia="Calibri" w:hAnsi="Times New Roman" w:cs="Times New Roman"/>
          <w:sz w:val="24"/>
          <w:szCs w:val="24"/>
        </w:rPr>
        <w:t>, bet atsevišķi – Puse,</w:t>
      </w:r>
      <w:r w:rsidR="008B1520" w:rsidRPr="00002E06">
        <w:rPr>
          <w:rFonts w:ascii="Times New Roman" w:eastAsia="Calibri" w:hAnsi="Times New Roman" w:cs="Times New Roman"/>
          <w:sz w:val="24"/>
          <w:szCs w:val="24"/>
        </w:rPr>
        <w:t xml:space="preserve"> </w:t>
      </w:r>
      <w:r w:rsidR="00A229CB" w:rsidRPr="00002E06">
        <w:rPr>
          <w:rFonts w:ascii="Times New Roman" w:hAnsi="Times New Roman" w:cs="Times New Roman"/>
          <w:sz w:val="24"/>
          <w:szCs w:val="24"/>
        </w:rPr>
        <w:t xml:space="preserve">vienojas par šādu </w:t>
      </w:r>
      <w:r w:rsidR="00DB691A" w:rsidRPr="00AA537C">
        <w:rPr>
          <w:rFonts w:ascii="Times New Roman" w:hAnsi="Times New Roman" w:cs="Times New Roman"/>
          <w:sz w:val="24"/>
          <w:szCs w:val="24"/>
        </w:rPr>
        <w:t xml:space="preserve">Preces </w:t>
      </w:r>
      <w:r w:rsidR="00A229CB" w:rsidRPr="00AA537C">
        <w:rPr>
          <w:rFonts w:ascii="Times New Roman" w:hAnsi="Times New Roman" w:cs="Times New Roman"/>
          <w:sz w:val="24"/>
          <w:szCs w:val="24"/>
        </w:rPr>
        <w:t>tehnisko specifikāciju:</w:t>
      </w:r>
    </w:p>
    <w:p w14:paraId="044B4BC4" w14:textId="77777777" w:rsidR="00147B41" w:rsidRPr="00002E06" w:rsidRDefault="00147B41" w:rsidP="00147B41">
      <w:pPr>
        <w:autoSpaceDE w:val="0"/>
        <w:autoSpaceDN w:val="0"/>
        <w:adjustRightInd w:val="0"/>
        <w:spacing w:after="0" w:line="240" w:lineRule="auto"/>
        <w:ind w:firstLine="709"/>
        <w:jc w:val="both"/>
        <w:rPr>
          <w:lang w:eastAsia="lv-LV"/>
        </w:rPr>
      </w:pPr>
    </w:p>
    <w:p w14:paraId="01251BF9" w14:textId="77777777" w:rsidR="00AA537C" w:rsidRPr="00AA537C" w:rsidRDefault="00AA537C" w:rsidP="00AA537C">
      <w:pPr>
        <w:spacing w:line="256" w:lineRule="auto"/>
        <w:contextualSpacing/>
        <w:jc w:val="center"/>
        <w:rPr>
          <w:rFonts w:ascii="Times New Roman" w:eastAsia="Calibri" w:hAnsi="Times New Roman" w:cs="Times New Roman"/>
          <w:i/>
          <w:sz w:val="24"/>
          <w:szCs w:val="24"/>
        </w:rPr>
      </w:pPr>
      <w:r w:rsidRPr="00AA537C">
        <w:rPr>
          <w:rFonts w:ascii="Times New Roman" w:eastAsia="Calibri" w:hAnsi="Times New Roman" w:cs="Times New Roman"/>
          <w:i/>
          <w:sz w:val="24"/>
          <w:szCs w:val="24"/>
        </w:rPr>
        <w:t>Līguma pielikums tiks papildināts atbilstoši uzaicinājuma Tehniskā piedāvājuma prasībām un izvēlētā pretendenta piedāvājumam.</w:t>
      </w:r>
    </w:p>
    <w:p w14:paraId="07AECCCB" w14:textId="77777777" w:rsidR="00AA537C" w:rsidRDefault="00AA537C" w:rsidP="00AA537C">
      <w:pPr>
        <w:spacing w:after="0" w:line="240" w:lineRule="auto"/>
        <w:ind w:right="-284"/>
        <w:rPr>
          <w:rFonts w:ascii="Times New Roman" w:eastAsia="Times New Roman" w:hAnsi="Times New Roman" w:cs="Times New Roman"/>
          <w:b/>
          <w:sz w:val="24"/>
          <w:szCs w:val="24"/>
        </w:rPr>
      </w:pPr>
    </w:p>
    <w:p w14:paraId="23F159B1" w14:textId="77777777" w:rsidR="00AA537C" w:rsidRPr="00AA537C" w:rsidRDefault="00AA537C" w:rsidP="00AA537C">
      <w:pPr>
        <w:spacing w:after="0" w:line="240" w:lineRule="auto"/>
        <w:ind w:right="-284"/>
        <w:rPr>
          <w:rFonts w:ascii="Times New Roman" w:eastAsia="Times New Roman" w:hAnsi="Times New Roman" w:cs="Times New Roman"/>
          <w:b/>
          <w:sz w:val="24"/>
          <w:szCs w:val="24"/>
        </w:rPr>
      </w:pPr>
    </w:p>
    <w:p w14:paraId="37EFD54B" w14:textId="77777777" w:rsidR="001A7087" w:rsidRPr="00002E06" w:rsidRDefault="001A7087" w:rsidP="001A7087">
      <w:pPr>
        <w:pStyle w:val="Style4"/>
        <w:tabs>
          <w:tab w:val="left" w:pos="3750"/>
        </w:tabs>
        <w:spacing w:line="240" w:lineRule="auto"/>
        <w:ind w:firstLine="1134"/>
        <w:jc w:val="left"/>
        <w:rPr>
          <w:rStyle w:val="FontStyle41"/>
          <w:rFonts w:eastAsiaTheme="minorHAnsi"/>
          <w:sz w:val="24"/>
          <w:szCs w:val="24"/>
          <w:lang w:eastAsia="en-US"/>
        </w:rPr>
      </w:pPr>
      <w:r w:rsidRPr="00002E06">
        <w:rPr>
          <w:rStyle w:val="FontStyle41"/>
          <w:sz w:val="24"/>
          <w:szCs w:val="24"/>
        </w:rPr>
        <w:tab/>
        <w:t>Pušu paraksti:</w:t>
      </w:r>
    </w:p>
    <w:p w14:paraId="06D66AC0" w14:textId="77777777" w:rsidR="001A7087" w:rsidRPr="00002E06" w:rsidRDefault="001A7087" w:rsidP="001A7087">
      <w:pPr>
        <w:pStyle w:val="Style4"/>
        <w:tabs>
          <w:tab w:val="left" w:pos="3750"/>
        </w:tabs>
        <w:spacing w:line="240" w:lineRule="auto"/>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1A7087" w:rsidRPr="00002E06" w14:paraId="5E352E0E" w14:textId="77777777" w:rsidTr="00C3164D">
        <w:tc>
          <w:tcPr>
            <w:tcW w:w="4820" w:type="dxa"/>
            <w:hideMark/>
          </w:tcPr>
          <w:p w14:paraId="6ACA0CAF" w14:textId="77777777" w:rsidR="001A7087" w:rsidRPr="00002E06" w:rsidRDefault="001A7087" w:rsidP="00C3164D">
            <w:pPr>
              <w:widowControl w:val="0"/>
              <w:spacing w:after="0" w:line="240" w:lineRule="auto"/>
              <w:rPr>
                <w:rFonts w:ascii="Times New Roman" w:hAnsi="Times New Roman" w:cs="Times New Roman"/>
                <w:b/>
                <w:sz w:val="24"/>
                <w:szCs w:val="24"/>
              </w:rPr>
            </w:pPr>
            <w:r w:rsidRPr="00002E06">
              <w:rPr>
                <w:rFonts w:ascii="Times New Roman" w:hAnsi="Times New Roman" w:cs="Times New Roman"/>
                <w:b/>
                <w:sz w:val="24"/>
                <w:szCs w:val="24"/>
              </w:rPr>
              <w:t>Pasūtītājs:</w:t>
            </w:r>
          </w:p>
          <w:p w14:paraId="6455739B" w14:textId="77777777" w:rsidR="001A7087" w:rsidRPr="00002E06" w:rsidRDefault="001A7087" w:rsidP="00C3164D">
            <w:pPr>
              <w:widowControl w:val="0"/>
              <w:spacing w:after="0" w:line="240" w:lineRule="auto"/>
              <w:rPr>
                <w:rFonts w:ascii="Times New Roman" w:hAnsi="Times New Roman" w:cs="Times New Roman"/>
                <w:sz w:val="24"/>
                <w:szCs w:val="24"/>
              </w:rPr>
            </w:pPr>
          </w:p>
          <w:p w14:paraId="3D410003" w14:textId="080FD5C8" w:rsidR="001A7087" w:rsidRDefault="001E350C" w:rsidP="00C3164D">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Amats, vārds, uzvārds</w:t>
            </w:r>
          </w:p>
          <w:p w14:paraId="01AA52DA" w14:textId="77777777" w:rsidR="001A7087" w:rsidRPr="00002E06" w:rsidRDefault="001A7087" w:rsidP="00C3164D">
            <w:pPr>
              <w:spacing w:after="0" w:line="240" w:lineRule="auto"/>
              <w:ind w:right="-108"/>
              <w:rPr>
                <w:rFonts w:ascii="Times New Roman" w:hAnsi="Times New Roman" w:cs="Times New Roman"/>
                <w:sz w:val="24"/>
                <w:szCs w:val="24"/>
              </w:rPr>
            </w:pPr>
          </w:p>
        </w:tc>
        <w:tc>
          <w:tcPr>
            <w:tcW w:w="4678" w:type="dxa"/>
          </w:tcPr>
          <w:p w14:paraId="7E392DEA" w14:textId="77777777" w:rsidR="001A7087" w:rsidRPr="00002E06" w:rsidRDefault="001A7087" w:rsidP="00C3164D">
            <w:pPr>
              <w:widowControl w:val="0"/>
              <w:spacing w:after="0" w:line="240" w:lineRule="auto"/>
              <w:ind w:right="601"/>
              <w:rPr>
                <w:rFonts w:ascii="Times New Roman" w:hAnsi="Times New Roman" w:cs="Times New Roman"/>
                <w:sz w:val="24"/>
                <w:szCs w:val="24"/>
              </w:rPr>
            </w:pPr>
            <w:r w:rsidRPr="00002E06">
              <w:rPr>
                <w:rFonts w:ascii="Times New Roman" w:hAnsi="Times New Roman" w:cs="Times New Roman"/>
                <w:b/>
                <w:sz w:val="24"/>
                <w:szCs w:val="24"/>
              </w:rPr>
              <w:t>Piegādātājs:</w:t>
            </w:r>
          </w:p>
          <w:p w14:paraId="72A3571A" w14:textId="77777777" w:rsidR="001A7087" w:rsidRPr="00002E06" w:rsidRDefault="001A7087" w:rsidP="00C3164D">
            <w:pPr>
              <w:widowControl w:val="0"/>
              <w:tabs>
                <w:tab w:val="left" w:pos="317"/>
              </w:tabs>
              <w:spacing w:after="0" w:line="240" w:lineRule="auto"/>
              <w:ind w:right="601"/>
              <w:jc w:val="center"/>
              <w:rPr>
                <w:rFonts w:ascii="Times New Roman" w:hAnsi="Times New Roman" w:cs="Times New Roman"/>
                <w:i/>
                <w:iCs/>
                <w:sz w:val="24"/>
                <w:szCs w:val="24"/>
              </w:rPr>
            </w:pPr>
          </w:p>
          <w:p w14:paraId="7F5177CD" w14:textId="77777777" w:rsidR="001A7087" w:rsidRPr="00002E06" w:rsidRDefault="001A7087" w:rsidP="00C3164D">
            <w:pPr>
              <w:widowControl w:val="0"/>
              <w:spacing w:after="0" w:line="240" w:lineRule="auto"/>
              <w:ind w:right="601" w:firstLine="27"/>
              <w:rPr>
                <w:rFonts w:ascii="Times New Roman" w:hAnsi="Times New Roman" w:cs="Times New Roman"/>
                <w:sz w:val="24"/>
                <w:szCs w:val="24"/>
              </w:rPr>
            </w:pPr>
            <w:r w:rsidRPr="00002E06">
              <w:rPr>
                <w:rFonts w:ascii="Times New Roman" w:hAnsi="Times New Roman" w:cs="Times New Roman"/>
                <w:sz w:val="24"/>
                <w:szCs w:val="24"/>
              </w:rPr>
              <w:t>Amats, vārds un uzvārds</w:t>
            </w:r>
          </w:p>
          <w:p w14:paraId="736E014F" w14:textId="77777777" w:rsidR="001A7087" w:rsidRPr="00002E06" w:rsidRDefault="001A7087" w:rsidP="00C3164D">
            <w:pPr>
              <w:widowControl w:val="0"/>
              <w:spacing w:after="0" w:line="240" w:lineRule="auto"/>
              <w:ind w:right="601" w:firstLine="27"/>
              <w:rPr>
                <w:rFonts w:ascii="Times New Roman" w:hAnsi="Times New Roman" w:cs="Times New Roman"/>
                <w:sz w:val="24"/>
                <w:szCs w:val="24"/>
              </w:rPr>
            </w:pPr>
          </w:p>
        </w:tc>
      </w:tr>
    </w:tbl>
    <w:p w14:paraId="3934C0C1" w14:textId="77777777" w:rsidR="001A7087" w:rsidRPr="00002E06" w:rsidRDefault="001A7087" w:rsidP="001A7087">
      <w:pPr>
        <w:pStyle w:val="Style4"/>
        <w:tabs>
          <w:tab w:val="left" w:pos="3750"/>
        </w:tabs>
        <w:spacing w:line="240" w:lineRule="auto"/>
        <w:ind w:firstLine="1134"/>
        <w:jc w:val="left"/>
        <w:rPr>
          <w:rFonts w:eastAsia="Calibri"/>
          <w:b/>
          <w:bCs/>
          <w:sz w:val="20"/>
          <w:szCs w:val="20"/>
        </w:rPr>
      </w:pPr>
    </w:p>
    <w:p w14:paraId="37D374A5" w14:textId="77777777" w:rsidR="001A7087" w:rsidRPr="00002E06" w:rsidRDefault="001A7087" w:rsidP="001A7087">
      <w:pPr>
        <w:spacing w:after="0" w:line="240" w:lineRule="auto"/>
        <w:jc w:val="center"/>
        <w:rPr>
          <w:rFonts w:ascii="Times New Roman" w:eastAsia="Calibri" w:hAnsi="Times New Roman" w:cs="Times New Roman"/>
          <w:i/>
          <w:iCs/>
          <w:sz w:val="20"/>
          <w:szCs w:val="20"/>
        </w:rPr>
      </w:pPr>
      <w:r w:rsidRPr="00002E06">
        <w:rPr>
          <w:rFonts w:ascii="Times New Roman" w:eastAsia="Calibri" w:hAnsi="Times New Roman" w:cs="Times New Roman"/>
          <w:i/>
          <w:iCs/>
          <w:sz w:val="20"/>
          <w:szCs w:val="20"/>
        </w:rPr>
        <w:t>*DOKUMENTS IR PARAKSTĪTS ELEKTRONISKI AR DROŠU ELEKTRONISKO PARAKSTU</w:t>
      </w:r>
    </w:p>
    <w:p w14:paraId="462EB130" w14:textId="77777777" w:rsidR="001A7087" w:rsidRPr="00EA52A5" w:rsidRDefault="001A7087" w:rsidP="001A7087">
      <w:pPr>
        <w:spacing w:after="0" w:line="240" w:lineRule="auto"/>
        <w:jc w:val="center"/>
        <w:rPr>
          <w:rFonts w:ascii="Times New Roman" w:eastAsia="Calibri" w:hAnsi="Times New Roman" w:cs="Times New Roman"/>
          <w:sz w:val="24"/>
          <w:szCs w:val="24"/>
        </w:rPr>
      </w:pPr>
      <w:r w:rsidRPr="00002E06">
        <w:rPr>
          <w:rFonts w:ascii="Times New Roman" w:eastAsia="Calibri" w:hAnsi="Times New Roman" w:cs="Times New Roman"/>
          <w:i/>
          <w:iCs/>
          <w:sz w:val="20"/>
          <w:szCs w:val="20"/>
        </w:rPr>
        <w:t xml:space="preserve"> UN SATUR LAIKA ZĪMOGU</w:t>
      </w:r>
    </w:p>
    <w:p w14:paraId="572369D7"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13207FCD"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324D4D5A"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5DA287BA"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4367B67E"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733C0D93"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2BFA53D1"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4A33B45A"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17D0417C"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0FCD07E4"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727761A1"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5B68C4DF"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35B915F6"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572FC851"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1FE16577"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4CE0CDE9"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59ADACBE"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13AE83B0"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4FDED385"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798B5602"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5F5F9C23"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7F1D2F40"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37C1713C"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124AE10F" w14:textId="77777777" w:rsidR="00E67F53" w:rsidRPr="003E201D" w:rsidRDefault="00E67F53" w:rsidP="0092538A">
      <w:pPr>
        <w:spacing w:after="0" w:line="240" w:lineRule="auto"/>
        <w:jc w:val="center"/>
        <w:rPr>
          <w:rFonts w:ascii="Times New Roman" w:eastAsia="Calibri" w:hAnsi="Times New Roman" w:cs="Times New Roman"/>
          <w:i/>
          <w:iCs/>
          <w:sz w:val="20"/>
          <w:szCs w:val="20"/>
          <w:highlight w:val="yellow"/>
        </w:rPr>
      </w:pPr>
    </w:p>
    <w:p w14:paraId="067A1CD0" w14:textId="1321C9E4" w:rsidR="00E67F53" w:rsidRPr="003E201D" w:rsidRDefault="00E67F53" w:rsidP="00E67F53">
      <w:pPr>
        <w:spacing w:after="0" w:line="240" w:lineRule="auto"/>
        <w:rPr>
          <w:rFonts w:ascii="Times New Roman" w:eastAsiaTheme="minorEastAsia" w:hAnsi="Times New Roman" w:cs="Times New Roman"/>
          <w:i/>
          <w:iCs/>
          <w:sz w:val="24"/>
          <w:szCs w:val="24"/>
          <w:highlight w:val="yellow"/>
          <w:lang w:eastAsia="lv-LV"/>
        </w:rPr>
        <w:sectPr w:rsidR="00E67F53" w:rsidRPr="003E201D" w:rsidSect="00C71722">
          <w:headerReference w:type="even" r:id="rId13"/>
          <w:headerReference w:type="default" r:id="rId14"/>
          <w:type w:val="continuous"/>
          <w:pgSz w:w="11906" w:h="16838" w:code="9"/>
          <w:pgMar w:top="1134" w:right="851" w:bottom="1134" w:left="1701" w:header="720" w:footer="720" w:gutter="0"/>
          <w:cols w:space="720"/>
          <w:titlePg/>
        </w:sectPr>
      </w:pPr>
    </w:p>
    <w:p w14:paraId="419DA6D2" w14:textId="77777777" w:rsidR="00886409" w:rsidRPr="00AA537C" w:rsidRDefault="00886409">
      <w:pPr>
        <w:rPr>
          <w:rFonts w:ascii="Times New Roman" w:eastAsiaTheme="minorEastAsia" w:hAnsi="Times New Roman" w:cs="Times New Roman"/>
          <w:b/>
          <w:bCs/>
          <w:sz w:val="24"/>
          <w:szCs w:val="24"/>
          <w:lang w:val="nl-NL" w:eastAsia="lv-LV"/>
        </w:rPr>
      </w:pPr>
      <w:r>
        <w:rPr>
          <w:rFonts w:eastAsiaTheme="minorEastAsia"/>
          <w:b/>
          <w:bCs/>
          <w:lang w:eastAsia="lv-LV"/>
        </w:rPr>
        <w:br w:type="page"/>
      </w:r>
    </w:p>
    <w:p w14:paraId="05741B5E" w14:textId="1A8D8114" w:rsidR="00E67F53" w:rsidRPr="00002E06" w:rsidRDefault="005550C5" w:rsidP="00E805FB">
      <w:pPr>
        <w:pStyle w:val="ListParagraph"/>
        <w:numPr>
          <w:ilvl w:val="0"/>
          <w:numId w:val="5"/>
        </w:numPr>
        <w:jc w:val="right"/>
        <w:rPr>
          <w:rFonts w:eastAsiaTheme="minorEastAsia"/>
          <w:b/>
          <w:bCs/>
          <w:lang w:eastAsia="lv-LV"/>
        </w:rPr>
      </w:pPr>
      <w:proofErr w:type="spellStart"/>
      <w:r w:rsidRPr="00002E06">
        <w:rPr>
          <w:rFonts w:eastAsiaTheme="minorEastAsia"/>
          <w:b/>
          <w:bCs/>
          <w:lang w:eastAsia="lv-LV"/>
        </w:rPr>
        <w:lastRenderedPageBreak/>
        <w:t>pi</w:t>
      </w:r>
      <w:r w:rsidR="00BA2C6D" w:rsidRPr="00002E06">
        <w:rPr>
          <w:rFonts w:eastAsiaTheme="minorEastAsia"/>
          <w:b/>
          <w:bCs/>
          <w:lang w:eastAsia="lv-LV"/>
        </w:rPr>
        <w:t>e</w:t>
      </w:r>
      <w:r w:rsidRPr="00002E06">
        <w:rPr>
          <w:rFonts w:eastAsiaTheme="minorEastAsia"/>
          <w:b/>
          <w:bCs/>
          <w:lang w:eastAsia="lv-LV"/>
        </w:rPr>
        <w:t>likums</w:t>
      </w:r>
      <w:proofErr w:type="spellEnd"/>
      <w:r w:rsidRPr="00002E06">
        <w:rPr>
          <w:rFonts w:eastAsiaTheme="minorEastAsia"/>
          <w:b/>
          <w:bCs/>
          <w:lang w:eastAsia="lv-LV"/>
        </w:rPr>
        <w:t xml:space="preserve"> </w:t>
      </w:r>
    </w:p>
    <w:p w14:paraId="28188C61" w14:textId="77777777" w:rsidR="00002E06" w:rsidRPr="00002E06" w:rsidRDefault="00002E06" w:rsidP="00002E06">
      <w:pPr>
        <w:pStyle w:val="ListParagraph"/>
        <w:jc w:val="center"/>
        <w:rPr>
          <w:rFonts w:eastAsiaTheme="minorEastAsia"/>
          <w:b/>
          <w:bCs/>
          <w:lang w:eastAsia="lv-LV"/>
        </w:rPr>
      </w:pPr>
    </w:p>
    <w:p w14:paraId="3BC1A883" w14:textId="113D4883" w:rsidR="00B93172" w:rsidRPr="00002E06" w:rsidRDefault="008B1520" w:rsidP="00B93172">
      <w:pPr>
        <w:spacing w:after="0" w:line="240" w:lineRule="auto"/>
        <w:ind w:right="-1"/>
        <w:jc w:val="right"/>
        <w:rPr>
          <w:rStyle w:val="FontStyle43"/>
          <w:rFonts w:eastAsiaTheme="minorEastAsia"/>
          <w:sz w:val="24"/>
          <w:szCs w:val="24"/>
        </w:rPr>
      </w:pPr>
      <w:r w:rsidRPr="00002E06">
        <w:rPr>
          <w:rFonts w:ascii="Times New Roman" w:hAnsi="Times New Roman" w:cs="Times New Roman"/>
          <w:sz w:val="24"/>
          <w:szCs w:val="24"/>
          <w:lang w:eastAsia="lv-LV"/>
        </w:rPr>
        <w:t>L</w:t>
      </w:r>
      <w:r w:rsidR="00B93172" w:rsidRPr="00002E06">
        <w:rPr>
          <w:rFonts w:ascii="Times New Roman" w:hAnsi="Times New Roman" w:cs="Times New Roman"/>
          <w:sz w:val="24"/>
          <w:szCs w:val="24"/>
          <w:lang w:eastAsia="lv-LV"/>
        </w:rPr>
        <w:t xml:space="preserve">īgumam Nr. FM VID </w:t>
      </w:r>
      <w:r w:rsidR="00E67F53" w:rsidRPr="00002E06">
        <w:rPr>
          <w:rFonts w:ascii="Times New Roman" w:eastAsia="Calibri" w:hAnsi="Times New Roman" w:cs="Times New Roman"/>
          <w:sz w:val="24"/>
          <w:szCs w:val="24"/>
        </w:rPr>
        <w:t>2025/</w:t>
      </w:r>
      <w:r w:rsidR="00AA537C">
        <w:rPr>
          <w:rFonts w:ascii="Times New Roman" w:eastAsia="Calibri" w:hAnsi="Times New Roman" w:cs="Times New Roman"/>
          <w:sz w:val="24"/>
          <w:szCs w:val="24"/>
        </w:rPr>
        <w:t>238</w:t>
      </w:r>
    </w:p>
    <w:p w14:paraId="48253900" w14:textId="77777777" w:rsidR="00B93172" w:rsidRPr="00002E06" w:rsidRDefault="00B93172" w:rsidP="0079556C">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67"/>
      </w:tblGrid>
      <w:tr w:rsidR="008B1520" w:rsidRPr="00002E06" w14:paraId="6D82B94B" w14:textId="77777777" w:rsidTr="00A43918">
        <w:tc>
          <w:tcPr>
            <w:tcW w:w="2452" w:type="pct"/>
            <w:tcBorders>
              <w:top w:val="nil"/>
              <w:left w:val="nil"/>
              <w:bottom w:val="nil"/>
              <w:right w:val="nil"/>
            </w:tcBorders>
            <w:shd w:val="clear" w:color="auto" w:fill="auto"/>
          </w:tcPr>
          <w:p w14:paraId="723913F3" w14:textId="77777777" w:rsidR="008B1520" w:rsidRPr="00002E06" w:rsidRDefault="008B1520" w:rsidP="00A43918">
            <w:pPr>
              <w:widowControl w:val="0"/>
              <w:spacing w:after="0" w:line="240" w:lineRule="auto"/>
              <w:rPr>
                <w:rFonts w:ascii="Times New Roman" w:hAnsi="Times New Roman" w:cs="Times New Roman"/>
                <w:lang w:eastAsia="lv-LV"/>
              </w:rPr>
            </w:pPr>
            <w:r w:rsidRPr="00002E06">
              <w:rPr>
                <w:rFonts w:ascii="Times New Roman" w:hAnsi="Times New Roman" w:cs="Times New Roman"/>
                <w:lang w:eastAsia="lv-LV"/>
              </w:rPr>
              <w:t>Rīgā</w:t>
            </w:r>
          </w:p>
        </w:tc>
        <w:tc>
          <w:tcPr>
            <w:tcW w:w="2548" w:type="pct"/>
            <w:tcBorders>
              <w:top w:val="nil"/>
              <w:left w:val="nil"/>
              <w:bottom w:val="nil"/>
              <w:right w:val="nil"/>
            </w:tcBorders>
            <w:shd w:val="clear" w:color="auto" w:fill="auto"/>
          </w:tcPr>
          <w:p w14:paraId="12BF47D1" w14:textId="77777777" w:rsidR="008B1520" w:rsidRPr="00002E06" w:rsidRDefault="008B1520" w:rsidP="00A43918">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Dokumenta datums ir tā</w:t>
            </w:r>
          </w:p>
          <w:p w14:paraId="4F32DE30" w14:textId="77777777" w:rsidR="008B1520" w:rsidRPr="00002E06" w:rsidRDefault="008B1520" w:rsidP="00A43918">
            <w:pPr>
              <w:widowControl w:val="0"/>
              <w:spacing w:after="0" w:line="240" w:lineRule="auto"/>
              <w:jc w:val="right"/>
              <w:rPr>
                <w:rFonts w:ascii="Times New Roman" w:hAnsi="Times New Roman" w:cs="Times New Roman"/>
                <w:sz w:val="24"/>
                <w:szCs w:val="24"/>
                <w:lang w:eastAsia="lv-LV"/>
              </w:rPr>
            </w:pPr>
            <w:r w:rsidRPr="00002E06">
              <w:rPr>
                <w:rFonts w:ascii="Times New Roman" w:hAnsi="Times New Roman" w:cs="Times New Roman"/>
                <w:sz w:val="24"/>
                <w:szCs w:val="24"/>
                <w:lang w:eastAsia="lv-LV"/>
              </w:rPr>
              <w:t>elektroniskās parakstīšanas datums</w:t>
            </w:r>
          </w:p>
        </w:tc>
      </w:tr>
    </w:tbl>
    <w:p w14:paraId="0337099E" w14:textId="77777777" w:rsidR="005550C5" w:rsidRPr="00002E06" w:rsidRDefault="005550C5" w:rsidP="008B1520">
      <w:pPr>
        <w:spacing w:after="0" w:line="240" w:lineRule="auto"/>
        <w:rPr>
          <w:rFonts w:ascii="Times New Roman" w:eastAsiaTheme="minorEastAsia" w:hAnsi="Times New Roman" w:cs="Times New Roman"/>
          <w:sz w:val="24"/>
          <w:szCs w:val="24"/>
          <w:lang w:eastAsia="lv-LV"/>
        </w:rPr>
      </w:pPr>
    </w:p>
    <w:p w14:paraId="4F960BD2" w14:textId="67229B43" w:rsidR="005550C5" w:rsidRPr="00002E06" w:rsidRDefault="005550C5" w:rsidP="005550C5">
      <w:pPr>
        <w:spacing w:after="0" w:line="240" w:lineRule="auto"/>
        <w:jc w:val="center"/>
        <w:rPr>
          <w:rFonts w:ascii="Times New Roman" w:hAnsi="Times New Roman" w:cs="Times New Roman"/>
          <w:b/>
          <w:sz w:val="24"/>
          <w:szCs w:val="24"/>
        </w:rPr>
      </w:pPr>
      <w:r w:rsidRPr="00002E06">
        <w:rPr>
          <w:rFonts w:ascii="Times New Roman" w:hAnsi="Times New Roman" w:cs="Times New Roman"/>
          <w:b/>
          <w:sz w:val="24"/>
          <w:szCs w:val="24"/>
        </w:rPr>
        <w:t>Finanšu piedāvājums</w:t>
      </w:r>
    </w:p>
    <w:p w14:paraId="73C817F9" w14:textId="77777777" w:rsidR="008B1520" w:rsidRPr="00002E06" w:rsidRDefault="008B1520" w:rsidP="005550C5">
      <w:pPr>
        <w:spacing w:after="0" w:line="240" w:lineRule="auto"/>
        <w:jc w:val="center"/>
        <w:rPr>
          <w:rFonts w:ascii="Times New Roman" w:hAnsi="Times New Roman" w:cs="Times New Roman"/>
          <w:b/>
          <w:sz w:val="24"/>
          <w:szCs w:val="24"/>
        </w:rPr>
      </w:pPr>
    </w:p>
    <w:p w14:paraId="7521CF45" w14:textId="77777777" w:rsidR="005550C5" w:rsidRPr="00002E06" w:rsidRDefault="005550C5" w:rsidP="005550C5">
      <w:pPr>
        <w:spacing w:after="0" w:line="240" w:lineRule="auto"/>
        <w:jc w:val="center"/>
        <w:rPr>
          <w:rFonts w:ascii="Times New Roman" w:hAnsi="Times New Roman" w:cs="Times New Roman"/>
          <w:b/>
          <w:sz w:val="24"/>
          <w:szCs w:val="24"/>
        </w:rPr>
      </w:pPr>
    </w:p>
    <w:p w14:paraId="721C4FA3" w14:textId="7AB54057" w:rsidR="00AA537C" w:rsidRPr="00493823" w:rsidRDefault="001E350C" w:rsidP="00AA537C">
      <w:pPr>
        <w:spacing w:after="0" w:line="240" w:lineRule="auto"/>
        <w:ind w:firstLine="567"/>
        <w:jc w:val="both"/>
        <w:rPr>
          <w:rFonts w:ascii="Times New Roman" w:eastAsia="Arial" w:hAnsi="Times New Roman" w:cs="Times New Roman"/>
          <w:bCs/>
          <w:color w:val="000000"/>
          <w:sz w:val="24"/>
          <w:lang w:eastAsia="zh-CN"/>
        </w:rPr>
      </w:pPr>
      <w:r>
        <w:rPr>
          <w:rFonts w:ascii="Times New Roman" w:eastAsia="Arial" w:hAnsi="Times New Roman" w:cs="Times New Roman"/>
          <w:b/>
          <w:bCs/>
          <w:color w:val="000000"/>
          <w:sz w:val="24"/>
          <w:lang w:eastAsia="zh-CN"/>
        </w:rPr>
        <w:t>Nodokļu un muitas policija</w:t>
      </w:r>
      <w:r w:rsidR="00AA537C" w:rsidRPr="00493823">
        <w:rPr>
          <w:rFonts w:ascii="Times New Roman" w:eastAsia="Arial" w:hAnsi="Times New Roman" w:cs="Times New Roman"/>
          <w:bCs/>
          <w:color w:val="000000"/>
          <w:sz w:val="24"/>
          <w:lang w:eastAsia="zh-CN"/>
        </w:rPr>
        <w:t xml:space="preserve">, </w:t>
      </w:r>
      <w:r w:rsidR="00AA537C" w:rsidRPr="00493823">
        <w:rPr>
          <w:rFonts w:ascii="Times New Roman" w:eastAsia="Calibri" w:hAnsi="Times New Roman" w:cs="Times New Roman"/>
          <w:sz w:val="24"/>
          <w:lang w:eastAsia="lv-LV"/>
        </w:rPr>
        <w:t xml:space="preserve">tā </w:t>
      </w:r>
      <w:r>
        <w:rPr>
          <w:rFonts w:ascii="Times New Roman" w:eastAsia="Calibri" w:hAnsi="Times New Roman" w:cs="Times New Roman"/>
          <w:sz w:val="24"/>
        </w:rPr>
        <w:t>___________________</w:t>
      </w:r>
      <w:r w:rsidR="00AA537C" w:rsidRPr="00493823">
        <w:rPr>
          <w:rFonts w:ascii="Times New Roman" w:eastAsia="Calibri" w:hAnsi="Times New Roman" w:cs="Times New Roman"/>
          <w:sz w:val="24"/>
        </w:rPr>
        <w:t xml:space="preserve"> ________________________</w:t>
      </w:r>
      <w:r w:rsidR="00AA537C" w:rsidRPr="00493823">
        <w:rPr>
          <w:rFonts w:ascii="Times New Roman" w:eastAsia="Calibri" w:hAnsi="Times New Roman" w:cs="Times New Roman"/>
          <w:sz w:val="24"/>
          <w:lang w:eastAsia="lv-LV"/>
        </w:rPr>
        <w:t xml:space="preserve"> personā, kur_ rīkojas saskaņā ar </w:t>
      </w:r>
      <w:r w:rsidR="00AA537C" w:rsidRPr="00493823">
        <w:rPr>
          <w:rFonts w:ascii="Times New Roman" w:eastAsia="Calibri" w:hAnsi="Times New Roman" w:cs="Times New Roman"/>
          <w:sz w:val="24"/>
        </w:rPr>
        <w:t>___________________________</w:t>
      </w:r>
      <w:r w:rsidR="00AA537C" w:rsidRPr="00493823">
        <w:rPr>
          <w:rFonts w:ascii="Times New Roman" w:eastAsia="Arial" w:hAnsi="Times New Roman" w:cs="Times New Roman"/>
          <w:bCs/>
          <w:color w:val="000000"/>
          <w:sz w:val="24"/>
          <w:lang w:eastAsia="zh-CN"/>
        </w:rPr>
        <w:t xml:space="preserve"> (turpmāk – Pasūtītājs vai </w:t>
      </w:r>
      <w:r>
        <w:rPr>
          <w:rFonts w:ascii="Times New Roman" w:eastAsia="Arial" w:hAnsi="Times New Roman" w:cs="Times New Roman"/>
          <w:bCs/>
          <w:color w:val="000000"/>
          <w:sz w:val="24"/>
          <w:lang w:eastAsia="zh-CN"/>
        </w:rPr>
        <w:t>NMP</w:t>
      </w:r>
      <w:r w:rsidR="00AA537C" w:rsidRPr="00493823">
        <w:rPr>
          <w:rFonts w:ascii="Times New Roman" w:eastAsia="Arial" w:hAnsi="Times New Roman" w:cs="Times New Roman"/>
          <w:bCs/>
          <w:color w:val="000000"/>
          <w:sz w:val="24"/>
          <w:lang w:eastAsia="zh-CN"/>
        </w:rPr>
        <w:t>), no vienas puses, un</w:t>
      </w:r>
    </w:p>
    <w:p w14:paraId="49EF4426" w14:textId="43282763" w:rsidR="00BA2C6D" w:rsidRDefault="00AA537C" w:rsidP="00AA537C">
      <w:pPr>
        <w:autoSpaceDE w:val="0"/>
        <w:autoSpaceDN w:val="0"/>
        <w:adjustRightInd w:val="0"/>
        <w:spacing w:after="0" w:line="240" w:lineRule="auto"/>
        <w:ind w:firstLine="567"/>
        <w:jc w:val="both"/>
        <w:rPr>
          <w:rFonts w:ascii="Times New Roman" w:hAnsi="Times New Roman" w:cs="Times New Roman"/>
          <w:sz w:val="24"/>
          <w:szCs w:val="24"/>
        </w:rPr>
      </w:pPr>
      <w:r w:rsidRPr="00493823">
        <w:rPr>
          <w:rFonts w:ascii="Times New Roman" w:eastAsia="Calibri" w:hAnsi="Times New Roman" w:cs="Times New Roman"/>
          <w:b/>
          <w:color w:val="000000"/>
          <w:sz w:val="24"/>
          <w:lang w:eastAsia="zh-CN"/>
        </w:rPr>
        <w:t>______________________</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tā/-s</w:t>
      </w:r>
      <w:r w:rsidRPr="00493823">
        <w:rPr>
          <w:rFonts w:ascii="Times New Roman" w:eastAsia="Arial" w:hAnsi="Times New Roman" w:cs="Times New Roman"/>
          <w:bCs/>
          <w:color w:val="000000"/>
          <w:sz w:val="24"/>
          <w:lang w:eastAsia="zh-CN"/>
        </w:rPr>
        <w:t xml:space="preserve"> _____________________ personā</w:t>
      </w:r>
      <w:r w:rsidRPr="00493823">
        <w:rPr>
          <w:rFonts w:ascii="Times New Roman" w:eastAsia="Calibri" w:hAnsi="Times New Roman" w:cs="Times New Roman"/>
          <w:bCs/>
          <w:color w:val="000000"/>
          <w:sz w:val="24"/>
          <w:lang w:eastAsia="zh-CN"/>
        </w:rPr>
        <w:t>,</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kur_</w:t>
      </w:r>
      <w:r w:rsidRPr="00493823">
        <w:rPr>
          <w:rFonts w:ascii="Times New Roman" w:eastAsia="Arial" w:hAnsi="Times New Roman" w:cs="Times New Roman"/>
          <w:bCs/>
          <w:color w:val="000000"/>
          <w:sz w:val="24"/>
          <w:lang w:eastAsia="zh-CN"/>
        </w:rPr>
        <w:t xml:space="preserve"> </w:t>
      </w:r>
      <w:r w:rsidRPr="00493823">
        <w:rPr>
          <w:rFonts w:ascii="Times New Roman" w:eastAsia="Calibri" w:hAnsi="Times New Roman" w:cs="Times New Roman"/>
          <w:bCs/>
          <w:color w:val="000000"/>
          <w:sz w:val="24"/>
          <w:lang w:eastAsia="zh-CN"/>
        </w:rPr>
        <w:t>rīkojas</w:t>
      </w:r>
      <w:r w:rsidRPr="00493823">
        <w:rPr>
          <w:rFonts w:ascii="Times New Roman" w:eastAsia="Arial" w:hAnsi="Times New Roman" w:cs="Times New Roman"/>
          <w:bCs/>
          <w:color w:val="000000"/>
          <w:sz w:val="24"/>
          <w:lang w:eastAsia="zh-CN"/>
        </w:rPr>
        <w:t xml:space="preserve"> saskaņā ar ____________</w:t>
      </w:r>
      <w:r w:rsidRPr="00493823">
        <w:rPr>
          <w:rFonts w:ascii="Times New Roman" w:eastAsia="Calibri" w:hAnsi="Times New Roman" w:cs="Times New Roman"/>
          <w:sz w:val="24"/>
          <w:szCs w:val="24"/>
        </w:rPr>
        <w:t xml:space="preserve"> (turpmāk – Piegādātājs), no otras puses</w:t>
      </w:r>
      <w:r w:rsidR="008B1520" w:rsidRPr="00002E06">
        <w:rPr>
          <w:rFonts w:ascii="Times New Roman" w:eastAsia="Calibri" w:hAnsi="Times New Roman" w:cs="Times New Roman"/>
          <w:sz w:val="24"/>
          <w:szCs w:val="24"/>
        </w:rPr>
        <w:t xml:space="preserve">, abi kopā saukti arī kā Puses, bet atsevišķi – Puse, </w:t>
      </w:r>
      <w:r w:rsidR="00BA2C6D" w:rsidRPr="00002E06">
        <w:rPr>
          <w:rFonts w:ascii="Times New Roman" w:eastAsia="Calibri" w:hAnsi="Times New Roman" w:cs="Times New Roman"/>
          <w:sz w:val="24"/>
          <w:szCs w:val="24"/>
        </w:rPr>
        <w:t xml:space="preserve"> </w:t>
      </w:r>
      <w:r w:rsidR="00BA2C6D" w:rsidRPr="00002E06">
        <w:rPr>
          <w:rFonts w:ascii="Times New Roman" w:hAnsi="Times New Roman" w:cs="Times New Roman"/>
          <w:sz w:val="24"/>
          <w:szCs w:val="24"/>
        </w:rPr>
        <w:t>vienojas par šād</w:t>
      </w:r>
      <w:r w:rsidR="008B1520" w:rsidRPr="00002E06">
        <w:rPr>
          <w:rFonts w:ascii="Times New Roman" w:hAnsi="Times New Roman" w:cs="Times New Roman"/>
          <w:sz w:val="24"/>
          <w:szCs w:val="24"/>
        </w:rPr>
        <w:t>ām</w:t>
      </w:r>
      <w:r w:rsidR="0028287D" w:rsidRPr="00002E06">
        <w:rPr>
          <w:rFonts w:ascii="Times New Roman" w:hAnsi="Times New Roman" w:cs="Times New Roman"/>
          <w:sz w:val="24"/>
          <w:szCs w:val="24"/>
        </w:rPr>
        <w:t xml:space="preserve"> </w:t>
      </w:r>
      <w:r w:rsidR="008B1520" w:rsidRPr="00002E06">
        <w:rPr>
          <w:rFonts w:ascii="Times New Roman" w:hAnsi="Times New Roman" w:cs="Times New Roman"/>
          <w:sz w:val="24"/>
          <w:szCs w:val="24"/>
        </w:rPr>
        <w:t xml:space="preserve">Preču </w:t>
      </w:r>
      <w:r w:rsidR="0028287D" w:rsidRPr="00002E06">
        <w:rPr>
          <w:rFonts w:ascii="Times New Roman" w:hAnsi="Times New Roman" w:cs="Times New Roman"/>
          <w:sz w:val="24"/>
          <w:szCs w:val="24"/>
        </w:rPr>
        <w:t>cen</w:t>
      </w:r>
      <w:r w:rsidR="008B1520" w:rsidRPr="00002E06">
        <w:rPr>
          <w:rFonts w:ascii="Times New Roman" w:hAnsi="Times New Roman" w:cs="Times New Roman"/>
          <w:sz w:val="24"/>
          <w:szCs w:val="24"/>
        </w:rPr>
        <w:t>ām</w:t>
      </w:r>
      <w:r w:rsidR="00BA2C6D" w:rsidRPr="00002E06">
        <w:rPr>
          <w:rFonts w:ascii="Times New Roman" w:hAnsi="Times New Roman" w:cs="Times New Roman"/>
          <w:sz w:val="24"/>
          <w:szCs w:val="24"/>
        </w:rPr>
        <w:t>:</w:t>
      </w:r>
    </w:p>
    <w:p w14:paraId="23E4F69F" w14:textId="77777777" w:rsidR="00147B41" w:rsidRPr="00002E06" w:rsidRDefault="00147B41" w:rsidP="00147B41">
      <w:pPr>
        <w:autoSpaceDE w:val="0"/>
        <w:autoSpaceDN w:val="0"/>
        <w:adjustRightInd w:val="0"/>
        <w:spacing w:after="0" w:line="240" w:lineRule="auto"/>
        <w:ind w:firstLine="567"/>
        <w:jc w:val="both"/>
        <w:rPr>
          <w:rFonts w:ascii="Times New Roman" w:hAnsi="Times New Roman" w:cs="Times New Roman"/>
          <w:sz w:val="24"/>
          <w:szCs w:val="24"/>
        </w:rPr>
      </w:pPr>
    </w:p>
    <w:p w14:paraId="60EB07A8" w14:textId="77777777" w:rsidR="005550C5" w:rsidRPr="00002E06" w:rsidRDefault="005550C5" w:rsidP="005550C5">
      <w:pPr>
        <w:spacing w:after="0" w:line="240" w:lineRule="auto"/>
        <w:jc w:val="center"/>
        <w:rPr>
          <w:rFonts w:ascii="Times New Roman" w:hAnsi="Times New Roman" w:cs="Times New Roman"/>
          <w:b/>
          <w:sz w:val="24"/>
          <w:szCs w:val="24"/>
        </w:rPr>
      </w:pPr>
    </w:p>
    <w:p w14:paraId="7450BA25" w14:textId="77777777" w:rsidR="00AA537C" w:rsidRDefault="00AA537C" w:rsidP="00AA537C">
      <w:pPr>
        <w:spacing w:after="0" w:line="240" w:lineRule="auto"/>
        <w:jc w:val="center"/>
        <w:rPr>
          <w:rFonts w:ascii="Times New Roman" w:eastAsia="Times New Roman" w:hAnsi="Times New Roman" w:cs="Times New Roman"/>
          <w:i/>
          <w:iCs/>
          <w:noProof/>
          <w:sz w:val="24"/>
          <w:szCs w:val="24"/>
        </w:rPr>
      </w:pPr>
      <w:r w:rsidRPr="00AA537C">
        <w:rPr>
          <w:rFonts w:ascii="Times New Roman" w:eastAsia="Times New Roman" w:hAnsi="Times New Roman" w:cs="Times New Roman"/>
          <w:i/>
          <w:iCs/>
          <w:noProof/>
          <w:sz w:val="24"/>
          <w:szCs w:val="24"/>
        </w:rPr>
        <w:t xml:space="preserve">/Līguma pielikums tiks papildināts atbilstoši uzaicinājuma izvēlētā </w:t>
      </w:r>
    </w:p>
    <w:p w14:paraId="1C24898A" w14:textId="7C934337" w:rsidR="00AA537C" w:rsidRPr="00AA537C" w:rsidRDefault="00AA537C" w:rsidP="00AA537C">
      <w:pPr>
        <w:spacing w:after="0" w:line="240" w:lineRule="auto"/>
        <w:jc w:val="center"/>
        <w:rPr>
          <w:rFonts w:ascii="Times New Roman" w:eastAsia="Times New Roman" w:hAnsi="Times New Roman" w:cs="Times New Roman"/>
          <w:i/>
          <w:iCs/>
          <w:noProof/>
          <w:sz w:val="24"/>
          <w:szCs w:val="24"/>
        </w:rPr>
      </w:pPr>
      <w:r w:rsidRPr="00AA537C">
        <w:rPr>
          <w:rFonts w:ascii="Times New Roman" w:eastAsia="Times New Roman" w:hAnsi="Times New Roman" w:cs="Times New Roman"/>
          <w:i/>
          <w:iCs/>
          <w:noProof/>
          <w:sz w:val="24"/>
          <w:szCs w:val="24"/>
        </w:rPr>
        <w:t xml:space="preserve">pretendenta </w:t>
      </w:r>
      <w:r>
        <w:rPr>
          <w:rFonts w:ascii="Times New Roman" w:eastAsia="Times New Roman" w:hAnsi="Times New Roman" w:cs="Times New Roman"/>
          <w:i/>
          <w:iCs/>
          <w:noProof/>
          <w:sz w:val="24"/>
          <w:szCs w:val="24"/>
        </w:rPr>
        <w:t xml:space="preserve">finanšu </w:t>
      </w:r>
      <w:r w:rsidRPr="00AA537C">
        <w:rPr>
          <w:rFonts w:ascii="Times New Roman" w:eastAsia="Times New Roman" w:hAnsi="Times New Roman" w:cs="Times New Roman"/>
          <w:i/>
          <w:iCs/>
          <w:noProof/>
          <w:sz w:val="24"/>
          <w:szCs w:val="24"/>
        </w:rPr>
        <w:t>piedāvājumam</w:t>
      </w:r>
      <w:r>
        <w:rPr>
          <w:rFonts w:ascii="Times New Roman" w:eastAsia="Times New Roman" w:hAnsi="Times New Roman" w:cs="Times New Roman"/>
          <w:i/>
          <w:iCs/>
          <w:noProof/>
          <w:sz w:val="24"/>
          <w:szCs w:val="24"/>
        </w:rPr>
        <w:t>.</w:t>
      </w:r>
    </w:p>
    <w:p w14:paraId="0F21FEE2" w14:textId="77777777" w:rsidR="005550C5" w:rsidRPr="00002E06" w:rsidRDefault="005550C5" w:rsidP="005550C5">
      <w:pPr>
        <w:spacing w:after="0" w:line="240" w:lineRule="auto"/>
        <w:jc w:val="center"/>
        <w:rPr>
          <w:rFonts w:ascii="Times New Roman" w:hAnsi="Times New Roman" w:cs="Times New Roman"/>
          <w:b/>
          <w:sz w:val="24"/>
          <w:szCs w:val="24"/>
        </w:rPr>
      </w:pPr>
    </w:p>
    <w:p w14:paraId="796BF528" w14:textId="77777777" w:rsidR="008B1520" w:rsidRPr="00002E06" w:rsidRDefault="005550C5" w:rsidP="00B81071">
      <w:pPr>
        <w:spacing w:after="0" w:line="240" w:lineRule="auto"/>
        <w:rPr>
          <w:lang w:eastAsia="lv-LV"/>
        </w:rPr>
      </w:pPr>
      <w:r w:rsidRPr="00002E06">
        <w:rPr>
          <w:rStyle w:val="FontStyle41"/>
          <w:sz w:val="24"/>
          <w:szCs w:val="24"/>
        </w:rPr>
        <w:tab/>
      </w:r>
    </w:p>
    <w:p w14:paraId="3DA905CE" w14:textId="77777777" w:rsidR="008B1520" w:rsidRPr="00002E06" w:rsidRDefault="008B1520" w:rsidP="00B81071">
      <w:pPr>
        <w:pStyle w:val="Style4"/>
        <w:tabs>
          <w:tab w:val="left" w:pos="3750"/>
        </w:tabs>
        <w:spacing w:line="240" w:lineRule="auto"/>
        <w:ind w:firstLine="1134"/>
        <w:jc w:val="left"/>
        <w:rPr>
          <w:rStyle w:val="FontStyle41"/>
          <w:rFonts w:eastAsiaTheme="minorHAnsi"/>
          <w:sz w:val="24"/>
          <w:szCs w:val="24"/>
          <w:lang w:eastAsia="en-US"/>
        </w:rPr>
      </w:pPr>
      <w:r w:rsidRPr="00002E06">
        <w:rPr>
          <w:rStyle w:val="FontStyle41"/>
          <w:sz w:val="24"/>
          <w:szCs w:val="24"/>
        </w:rPr>
        <w:tab/>
        <w:t>Pušu paraksti:</w:t>
      </w:r>
    </w:p>
    <w:p w14:paraId="378AF717" w14:textId="77777777" w:rsidR="008B1520" w:rsidRPr="00002E06" w:rsidRDefault="008B1520" w:rsidP="00B81071">
      <w:pPr>
        <w:pStyle w:val="Style4"/>
        <w:tabs>
          <w:tab w:val="left" w:pos="3750"/>
        </w:tabs>
        <w:spacing w:line="240" w:lineRule="auto"/>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8B1520" w:rsidRPr="00002E06" w14:paraId="7EB9F838" w14:textId="77777777" w:rsidTr="00A43918">
        <w:tc>
          <w:tcPr>
            <w:tcW w:w="4820" w:type="dxa"/>
            <w:hideMark/>
          </w:tcPr>
          <w:p w14:paraId="1850767F" w14:textId="77777777" w:rsidR="008B1520" w:rsidRPr="00002E06" w:rsidRDefault="008B1520" w:rsidP="00B81071">
            <w:pPr>
              <w:widowControl w:val="0"/>
              <w:spacing w:after="0" w:line="240" w:lineRule="auto"/>
              <w:rPr>
                <w:rFonts w:ascii="Times New Roman" w:hAnsi="Times New Roman" w:cs="Times New Roman"/>
                <w:b/>
                <w:sz w:val="24"/>
                <w:szCs w:val="24"/>
              </w:rPr>
            </w:pPr>
            <w:r w:rsidRPr="00002E06">
              <w:rPr>
                <w:rFonts w:ascii="Times New Roman" w:hAnsi="Times New Roman" w:cs="Times New Roman"/>
                <w:b/>
                <w:sz w:val="24"/>
                <w:szCs w:val="24"/>
              </w:rPr>
              <w:t>Pasūtītājs:</w:t>
            </w:r>
          </w:p>
          <w:p w14:paraId="61DEA4A0" w14:textId="77777777" w:rsidR="008B1520" w:rsidRPr="00002E06" w:rsidRDefault="008B1520" w:rsidP="00A43918">
            <w:pPr>
              <w:widowControl w:val="0"/>
              <w:spacing w:after="0" w:line="240" w:lineRule="auto"/>
              <w:rPr>
                <w:rFonts w:ascii="Times New Roman" w:hAnsi="Times New Roman" w:cs="Times New Roman"/>
                <w:sz w:val="24"/>
                <w:szCs w:val="24"/>
              </w:rPr>
            </w:pPr>
          </w:p>
          <w:p w14:paraId="7D45DFD8" w14:textId="77777777" w:rsidR="001E350C" w:rsidRPr="00002E06" w:rsidRDefault="001E350C" w:rsidP="001E350C">
            <w:pPr>
              <w:widowControl w:val="0"/>
              <w:spacing w:after="0" w:line="240" w:lineRule="auto"/>
              <w:ind w:right="601" w:firstLine="27"/>
              <w:rPr>
                <w:rFonts w:ascii="Times New Roman" w:hAnsi="Times New Roman" w:cs="Times New Roman"/>
                <w:sz w:val="24"/>
                <w:szCs w:val="24"/>
              </w:rPr>
            </w:pPr>
            <w:r w:rsidRPr="00002E06">
              <w:rPr>
                <w:rFonts w:ascii="Times New Roman" w:hAnsi="Times New Roman" w:cs="Times New Roman"/>
                <w:sz w:val="24"/>
                <w:szCs w:val="24"/>
              </w:rPr>
              <w:t>Amats, vārds un uzvārds</w:t>
            </w:r>
          </w:p>
          <w:p w14:paraId="04C1F17A" w14:textId="77777777" w:rsidR="008B1520" w:rsidRPr="00002E06" w:rsidRDefault="008B1520" w:rsidP="00AA537C">
            <w:pPr>
              <w:spacing w:after="0" w:line="240" w:lineRule="auto"/>
              <w:ind w:right="-108"/>
              <w:rPr>
                <w:rFonts w:ascii="Times New Roman" w:hAnsi="Times New Roman" w:cs="Times New Roman"/>
                <w:sz w:val="24"/>
                <w:szCs w:val="24"/>
              </w:rPr>
            </w:pPr>
          </w:p>
        </w:tc>
        <w:tc>
          <w:tcPr>
            <w:tcW w:w="4678" w:type="dxa"/>
          </w:tcPr>
          <w:p w14:paraId="1F598E1E" w14:textId="77777777" w:rsidR="008B1520" w:rsidRPr="00002E06" w:rsidRDefault="008B1520" w:rsidP="00B81071">
            <w:pPr>
              <w:widowControl w:val="0"/>
              <w:spacing w:after="0" w:line="240" w:lineRule="auto"/>
              <w:ind w:right="601"/>
              <w:rPr>
                <w:rFonts w:ascii="Times New Roman" w:hAnsi="Times New Roman" w:cs="Times New Roman"/>
                <w:sz w:val="24"/>
                <w:szCs w:val="24"/>
              </w:rPr>
            </w:pPr>
            <w:r w:rsidRPr="00002E06">
              <w:rPr>
                <w:rFonts w:ascii="Times New Roman" w:hAnsi="Times New Roman" w:cs="Times New Roman"/>
                <w:b/>
                <w:sz w:val="24"/>
                <w:szCs w:val="24"/>
              </w:rPr>
              <w:t>Piegādātājs:</w:t>
            </w:r>
          </w:p>
          <w:p w14:paraId="49ADE299" w14:textId="77777777" w:rsidR="008B1520" w:rsidRPr="00002E06" w:rsidRDefault="008B1520" w:rsidP="00A43918">
            <w:pPr>
              <w:widowControl w:val="0"/>
              <w:tabs>
                <w:tab w:val="left" w:pos="317"/>
              </w:tabs>
              <w:spacing w:after="0" w:line="240" w:lineRule="auto"/>
              <w:ind w:right="601"/>
              <w:jc w:val="center"/>
              <w:rPr>
                <w:rFonts w:ascii="Times New Roman" w:hAnsi="Times New Roman" w:cs="Times New Roman"/>
                <w:i/>
                <w:iCs/>
                <w:sz w:val="24"/>
                <w:szCs w:val="24"/>
              </w:rPr>
            </w:pPr>
          </w:p>
          <w:p w14:paraId="2EDAEF49" w14:textId="77777777" w:rsidR="008B1520" w:rsidRPr="00002E06" w:rsidRDefault="008B1520" w:rsidP="00A43918">
            <w:pPr>
              <w:widowControl w:val="0"/>
              <w:spacing w:after="0" w:line="240" w:lineRule="auto"/>
              <w:ind w:right="601" w:firstLine="27"/>
              <w:rPr>
                <w:rFonts w:ascii="Times New Roman" w:hAnsi="Times New Roman" w:cs="Times New Roman"/>
                <w:sz w:val="24"/>
                <w:szCs w:val="24"/>
              </w:rPr>
            </w:pPr>
            <w:r w:rsidRPr="00002E06">
              <w:rPr>
                <w:rFonts w:ascii="Times New Roman" w:hAnsi="Times New Roman" w:cs="Times New Roman"/>
                <w:sz w:val="24"/>
                <w:szCs w:val="24"/>
              </w:rPr>
              <w:t>Amats, vārds un uzvārds</w:t>
            </w:r>
          </w:p>
          <w:p w14:paraId="3492CC72" w14:textId="6904D28D" w:rsidR="008B1520" w:rsidRPr="00002E06" w:rsidRDefault="008B1520" w:rsidP="00B8234F">
            <w:pPr>
              <w:widowControl w:val="0"/>
              <w:spacing w:after="0" w:line="240" w:lineRule="auto"/>
              <w:ind w:right="601" w:firstLine="27"/>
              <w:rPr>
                <w:rFonts w:ascii="Times New Roman" w:hAnsi="Times New Roman" w:cs="Times New Roman"/>
                <w:sz w:val="24"/>
                <w:szCs w:val="24"/>
              </w:rPr>
            </w:pPr>
          </w:p>
        </w:tc>
      </w:tr>
    </w:tbl>
    <w:p w14:paraId="66A083E1" w14:textId="77777777" w:rsidR="005550C5" w:rsidRPr="00002E06" w:rsidRDefault="005550C5" w:rsidP="00B81071">
      <w:pPr>
        <w:pStyle w:val="Style4"/>
        <w:tabs>
          <w:tab w:val="left" w:pos="3750"/>
        </w:tabs>
        <w:spacing w:line="240" w:lineRule="auto"/>
        <w:ind w:firstLine="1134"/>
        <w:jc w:val="left"/>
        <w:rPr>
          <w:rFonts w:eastAsia="Calibri"/>
          <w:b/>
          <w:bCs/>
          <w:sz w:val="20"/>
          <w:szCs w:val="20"/>
        </w:rPr>
      </w:pPr>
    </w:p>
    <w:p w14:paraId="36F04F9E" w14:textId="69DEE622" w:rsidR="005550C5" w:rsidRPr="00002E06" w:rsidRDefault="008B1520" w:rsidP="005550C5">
      <w:pPr>
        <w:spacing w:after="0" w:line="240" w:lineRule="auto"/>
        <w:jc w:val="center"/>
        <w:rPr>
          <w:rFonts w:ascii="Times New Roman" w:eastAsia="Calibri" w:hAnsi="Times New Roman" w:cs="Times New Roman"/>
          <w:i/>
          <w:iCs/>
          <w:sz w:val="20"/>
          <w:szCs w:val="20"/>
        </w:rPr>
      </w:pPr>
      <w:r w:rsidRPr="00002E06">
        <w:rPr>
          <w:rFonts w:ascii="Times New Roman" w:eastAsia="Calibri" w:hAnsi="Times New Roman" w:cs="Times New Roman"/>
          <w:i/>
          <w:iCs/>
          <w:sz w:val="20"/>
          <w:szCs w:val="20"/>
        </w:rPr>
        <w:t>*</w:t>
      </w:r>
      <w:r w:rsidR="005550C5" w:rsidRPr="00002E06">
        <w:rPr>
          <w:rFonts w:ascii="Times New Roman" w:eastAsia="Calibri" w:hAnsi="Times New Roman" w:cs="Times New Roman"/>
          <w:i/>
          <w:iCs/>
          <w:sz w:val="20"/>
          <w:szCs w:val="20"/>
        </w:rPr>
        <w:t>DOKUMENTS IR PARAKSTĪTS ELEKTRONISKI AR DROŠU ELEKTRONISKO PARAKSTU</w:t>
      </w:r>
    </w:p>
    <w:p w14:paraId="07E04AB9" w14:textId="66DAB3B7" w:rsidR="00921015" w:rsidRPr="00EA52A5" w:rsidRDefault="005550C5" w:rsidP="008B1520">
      <w:pPr>
        <w:spacing w:after="0" w:line="240" w:lineRule="auto"/>
        <w:jc w:val="center"/>
        <w:rPr>
          <w:rFonts w:ascii="Times New Roman" w:eastAsia="Calibri" w:hAnsi="Times New Roman" w:cs="Times New Roman"/>
          <w:sz w:val="24"/>
          <w:szCs w:val="24"/>
        </w:rPr>
      </w:pPr>
      <w:r w:rsidRPr="00002E06">
        <w:rPr>
          <w:rFonts w:ascii="Times New Roman" w:eastAsia="Calibri" w:hAnsi="Times New Roman" w:cs="Times New Roman"/>
          <w:i/>
          <w:iCs/>
          <w:sz w:val="20"/>
          <w:szCs w:val="20"/>
        </w:rPr>
        <w:t xml:space="preserve"> UN SATUR LAIKA ZĪMOGU</w:t>
      </w:r>
    </w:p>
    <w:sectPr w:rsidR="00921015" w:rsidRPr="00EA52A5" w:rsidSect="00C71722">
      <w:type w:val="continuous"/>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E4E8" w14:textId="77777777" w:rsidR="00C74CE1" w:rsidRDefault="00C74CE1" w:rsidP="008B14C0">
      <w:pPr>
        <w:spacing w:after="0" w:line="240" w:lineRule="auto"/>
      </w:pPr>
      <w:r>
        <w:separator/>
      </w:r>
    </w:p>
  </w:endnote>
  <w:endnote w:type="continuationSeparator" w:id="0">
    <w:p w14:paraId="468D10A3" w14:textId="77777777" w:rsidR="00C74CE1" w:rsidRDefault="00C74CE1" w:rsidP="008B14C0">
      <w:pPr>
        <w:spacing w:after="0" w:line="240" w:lineRule="auto"/>
      </w:pPr>
      <w:r>
        <w:continuationSeparator/>
      </w:r>
    </w:p>
  </w:endnote>
  <w:endnote w:type="continuationNotice" w:id="1">
    <w:p w14:paraId="7C5027C0" w14:textId="77777777" w:rsidR="00C74CE1" w:rsidRDefault="00C74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F2FF" w14:textId="77777777" w:rsidR="00C74CE1" w:rsidRDefault="00C74CE1" w:rsidP="008B14C0">
      <w:pPr>
        <w:spacing w:after="0" w:line="240" w:lineRule="auto"/>
      </w:pPr>
      <w:r>
        <w:separator/>
      </w:r>
    </w:p>
  </w:footnote>
  <w:footnote w:type="continuationSeparator" w:id="0">
    <w:p w14:paraId="222608F7" w14:textId="77777777" w:rsidR="00C74CE1" w:rsidRDefault="00C74CE1" w:rsidP="008B14C0">
      <w:pPr>
        <w:spacing w:after="0" w:line="240" w:lineRule="auto"/>
      </w:pPr>
      <w:r>
        <w:continuationSeparator/>
      </w:r>
    </w:p>
  </w:footnote>
  <w:footnote w:type="continuationNotice" w:id="1">
    <w:p w14:paraId="395D4290" w14:textId="77777777" w:rsidR="00C74CE1" w:rsidRDefault="00C74C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3831"/>
      <w:docPartObj>
        <w:docPartGallery w:val="Page Numbers (Top of Page)"/>
        <w:docPartUnique/>
      </w:docPartObj>
    </w:sdtPr>
    <w:sdtEndPr>
      <w:rPr>
        <w:noProof/>
        <w:sz w:val="22"/>
        <w:szCs w:val="22"/>
      </w:rPr>
    </w:sdtEndPr>
    <w:sdtContent>
      <w:p w14:paraId="745AC2FD" w14:textId="0834AA55" w:rsidR="005F6222" w:rsidRPr="004C208D" w:rsidRDefault="005F6222">
        <w:pPr>
          <w:pStyle w:val="Header"/>
          <w:jc w:val="center"/>
          <w:rPr>
            <w:sz w:val="22"/>
            <w:szCs w:val="22"/>
          </w:rPr>
        </w:pPr>
        <w:r w:rsidRPr="004C208D">
          <w:rPr>
            <w:sz w:val="22"/>
            <w:szCs w:val="22"/>
          </w:rPr>
          <w:fldChar w:fldCharType="begin"/>
        </w:r>
        <w:r w:rsidRPr="004C208D">
          <w:rPr>
            <w:sz w:val="22"/>
            <w:szCs w:val="22"/>
          </w:rPr>
          <w:instrText xml:space="preserve"> PAGE   \* MERGEFORMAT </w:instrText>
        </w:r>
        <w:r w:rsidRPr="004C208D">
          <w:rPr>
            <w:sz w:val="22"/>
            <w:szCs w:val="22"/>
          </w:rPr>
          <w:fldChar w:fldCharType="separate"/>
        </w:r>
        <w:r w:rsidR="005B26C8">
          <w:rPr>
            <w:noProof/>
            <w:sz w:val="22"/>
            <w:szCs w:val="22"/>
          </w:rPr>
          <w:t>6</w:t>
        </w:r>
        <w:r w:rsidRPr="004C208D">
          <w:rPr>
            <w:noProof/>
            <w:sz w:val="22"/>
            <w:szCs w:val="22"/>
          </w:rPr>
          <w:fldChar w:fldCharType="end"/>
        </w:r>
      </w:p>
    </w:sdtContent>
  </w:sdt>
  <w:p w14:paraId="58F749F6" w14:textId="77777777" w:rsidR="005F6222" w:rsidRDefault="005F6222">
    <w:pPr>
      <w:pStyle w:val="Style7"/>
      <w:widowControl/>
      <w:spacing w:line="240" w:lineRule="auto"/>
      <w:ind w:left="4450"/>
      <w:jc w:val="both"/>
      <w:rPr>
        <w:rStyle w:val="FontStyle4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74EF" w14:textId="223997B7" w:rsidR="00A544D7" w:rsidRDefault="00A54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7777777"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CCC3F3" w14:textId="77777777" w:rsidR="005F6222" w:rsidRDefault="005F62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23D3" w14:textId="189EE9C9"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6C8">
      <w:rPr>
        <w:rStyle w:val="PageNumber"/>
        <w:noProof/>
      </w:rPr>
      <w:t>10</w:t>
    </w:r>
    <w:r>
      <w:rPr>
        <w:rStyle w:val="PageNumber"/>
      </w:rPr>
      <w:fldChar w:fldCharType="end"/>
    </w:r>
  </w:p>
  <w:p w14:paraId="239A16EB" w14:textId="77777777" w:rsidR="005F6222" w:rsidRDefault="005F6222" w:rsidP="008B1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414"/>
    <w:multiLevelType w:val="hybridMultilevel"/>
    <w:tmpl w:val="3542B4CA"/>
    <w:lvl w:ilvl="0" w:tplc="2AB6CCE4">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1827C8"/>
    <w:multiLevelType w:val="multilevel"/>
    <w:tmpl w:val="0DA03082"/>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0C4CC7"/>
    <w:multiLevelType w:val="multilevel"/>
    <w:tmpl w:val="6C3CB6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9244D"/>
    <w:multiLevelType w:val="hybridMultilevel"/>
    <w:tmpl w:val="5874E928"/>
    <w:lvl w:ilvl="0" w:tplc="6B18EE74">
      <w:start w:val="2"/>
      <w:numFmt w:val="decimal"/>
      <w:lvlText w:val="%1."/>
      <w:lvlJc w:val="left"/>
      <w:pPr>
        <w:ind w:left="1495" w:hanging="360"/>
      </w:pPr>
      <w:rPr>
        <w:rFonts w:hint="default"/>
      </w:r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4" w15:restartNumberingAfterBreak="0">
    <w:nsid w:val="281E2FD5"/>
    <w:multiLevelType w:val="multilevel"/>
    <w:tmpl w:val="A0FEB26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B5267A"/>
    <w:multiLevelType w:val="multilevel"/>
    <w:tmpl w:val="B11C23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602C7F"/>
    <w:multiLevelType w:val="multilevel"/>
    <w:tmpl w:val="333E59CC"/>
    <w:lvl w:ilvl="0">
      <w:start w:val="2"/>
      <w:numFmt w:val="decimal"/>
      <w:lvlText w:val="%1."/>
      <w:lvlJc w:val="left"/>
      <w:pPr>
        <w:ind w:left="360" w:hanging="360"/>
      </w:pPr>
      <w:rPr>
        <w:rFonts w:hint="default"/>
        <w:b/>
      </w:rPr>
    </w:lvl>
    <w:lvl w:ilvl="1">
      <w:start w:val="8"/>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7" w15:restartNumberingAfterBreak="0">
    <w:nsid w:val="31BE0E7B"/>
    <w:multiLevelType w:val="multilevel"/>
    <w:tmpl w:val="41D88E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930313"/>
    <w:multiLevelType w:val="multilevel"/>
    <w:tmpl w:val="C6AE764A"/>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724" w:hanging="440"/>
      </w:pPr>
      <w:rPr>
        <w:rFonts w:ascii="Times New Roman" w:hAnsi="Times New Roman" w:cs="Times New Roman" w:hint="default"/>
        <w:b w:val="0"/>
        <w:bCs/>
        <w:i w:val="0"/>
        <w:iCs w:val="0"/>
        <w:color w:val="auto"/>
        <w:sz w:val="24"/>
        <w:szCs w:val="24"/>
        <w:lang w:val="lv-LV"/>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9" w15:restartNumberingAfterBreak="0">
    <w:nsid w:val="48B50A5E"/>
    <w:multiLevelType w:val="multilevel"/>
    <w:tmpl w:val="0CC8B36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E7639ED"/>
    <w:multiLevelType w:val="hybridMultilevel"/>
    <w:tmpl w:val="D4AC43D4"/>
    <w:lvl w:ilvl="0" w:tplc="893437A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B616C4"/>
    <w:multiLevelType w:val="multilevel"/>
    <w:tmpl w:val="F4D07FF4"/>
    <w:lvl w:ilvl="0">
      <w:start w:val="8"/>
      <w:numFmt w:val="decimal"/>
      <w:lvlText w:val="%1."/>
      <w:lvlJc w:val="left"/>
      <w:pPr>
        <w:ind w:left="480" w:hanging="480"/>
      </w:pPr>
    </w:lvl>
    <w:lvl w:ilvl="1">
      <w:start w:val="10"/>
      <w:numFmt w:val="decimal"/>
      <w:lvlText w:val="%1.%2."/>
      <w:lvlJc w:val="left"/>
      <w:pPr>
        <w:ind w:left="480" w:hanging="48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C3103D0"/>
    <w:multiLevelType w:val="multilevel"/>
    <w:tmpl w:val="C6622990"/>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606C5DAA"/>
    <w:multiLevelType w:val="hybridMultilevel"/>
    <w:tmpl w:val="448E8A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9F17C6"/>
    <w:multiLevelType w:val="multilevel"/>
    <w:tmpl w:val="C29C7DF8"/>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num w:numId="1" w16cid:durableId="13775668">
    <w:abstractNumId w:val="16"/>
  </w:num>
  <w:num w:numId="2" w16cid:durableId="2129350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003844">
    <w:abstractNumId w:val="8"/>
  </w:num>
  <w:num w:numId="4" w16cid:durableId="961113095">
    <w:abstractNumId w:val="7"/>
  </w:num>
  <w:num w:numId="5" w16cid:durableId="358048625">
    <w:abstractNumId w:val="13"/>
  </w:num>
  <w:num w:numId="6" w16cid:durableId="92021856">
    <w:abstractNumId w:val="6"/>
  </w:num>
  <w:num w:numId="7" w16cid:durableId="1819152235">
    <w:abstractNumId w:val="2"/>
  </w:num>
  <w:num w:numId="8" w16cid:durableId="936064101">
    <w:abstractNumId w:val="8"/>
  </w:num>
  <w:num w:numId="9" w16cid:durableId="1770543688">
    <w:abstractNumId w:val="8"/>
  </w:num>
  <w:num w:numId="10" w16cid:durableId="1425803260">
    <w:abstractNumId w:val="5"/>
  </w:num>
  <w:num w:numId="11" w16cid:durableId="160834357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704858">
    <w:abstractNumId w:val="11"/>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030189">
    <w:abstractNumId w:val="1"/>
  </w:num>
  <w:num w:numId="14" w16cid:durableId="1470051266">
    <w:abstractNumId w:val="3"/>
  </w:num>
  <w:num w:numId="15" w16cid:durableId="1558662546">
    <w:abstractNumId w:val="9"/>
  </w:num>
  <w:num w:numId="16" w16cid:durableId="797377898">
    <w:abstractNumId w:val="4"/>
  </w:num>
  <w:num w:numId="17" w16cid:durableId="1848055864">
    <w:abstractNumId w:val="10"/>
  </w:num>
  <w:num w:numId="18" w16cid:durableId="909539830">
    <w:abstractNumId w:val="0"/>
  </w:num>
  <w:num w:numId="19" w16cid:durableId="859046884">
    <w:abstractNumId w:val="14"/>
  </w:num>
  <w:num w:numId="20" w16cid:durableId="2045787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32"/>
    <w:rsid w:val="00002ADF"/>
    <w:rsid w:val="00002BBB"/>
    <w:rsid w:val="00002E06"/>
    <w:rsid w:val="000030E4"/>
    <w:rsid w:val="00005411"/>
    <w:rsid w:val="00006468"/>
    <w:rsid w:val="000066AC"/>
    <w:rsid w:val="0000673C"/>
    <w:rsid w:val="00006B1C"/>
    <w:rsid w:val="00006F96"/>
    <w:rsid w:val="0000759D"/>
    <w:rsid w:val="000102E6"/>
    <w:rsid w:val="00012110"/>
    <w:rsid w:val="00013A3F"/>
    <w:rsid w:val="000146BD"/>
    <w:rsid w:val="00015DC8"/>
    <w:rsid w:val="000165F8"/>
    <w:rsid w:val="000173F1"/>
    <w:rsid w:val="000219D5"/>
    <w:rsid w:val="00021A0C"/>
    <w:rsid w:val="0002426A"/>
    <w:rsid w:val="000258FB"/>
    <w:rsid w:val="00026923"/>
    <w:rsid w:val="00026A8D"/>
    <w:rsid w:val="00026C65"/>
    <w:rsid w:val="000272E3"/>
    <w:rsid w:val="00027771"/>
    <w:rsid w:val="000277A0"/>
    <w:rsid w:val="00036367"/>
    <w:rsid w:val="00036CFC"/>
    <w:rsid w:val="00037213"/>
    <w:rsid w:val="00041555"/>
    <w:rsid w:val="0004267C"/>
    <w:rsid w:val="0004271A"/>
    <w:rsid w:val="00044D2C"/>
    <w:rsid w:val="000455D1"/>
    <w:rsid w:val="000457BA"/>
    <w:rsid w:val="00046199"/>
    <w:rsid w:val="00046A34"/>
    <w:rsid w:val="00047941"/>
    <w:rsid w:val="00050B3F"/>
    <w:rsid w:val="00050E72"/>
    <w:rsid w:val="0005278D"/>
    <w:rsid w:val="000540A1"/>
    <w:rsid w:val="000554E7"/>
    <w:rsid w:val="000557C0"/>
    <w:rsid w:val="00055E93"/>
    <w:rsid w:val="00056A7D"/>
    <w:rsid w:val="00057783"/>
    <w:rsid w:val="00057A26"/>
    <w:rsid w:val="000604D9"/>
    <w:rsid w:val="000604F4"/>
    <w:rsid w:val="0006089C"/>
    <w:rsid w:val="0006121F"/>
    <w:rsid w:val="000620D7"/>
    <w:rsid w:val="00062803"/>
    <w:rsid w:val="00063FBA"/>
    <w:rsid w:val="0006409D"/>
    <w:rsid w:val="00065EF6"/>
    <w:rsid w:val="00066F7D"/>
    <w:rsid w:val="000673C7"/>
    <w:rsid w:val="00071428"/>
    <w:rsid w:val="00072388"/>
    <w:rsid w:val="000741EF"/>
    <w:rsid w:val="00074E62"/>
    <w:rsid w:val="000758E2"/>
    <w:rsid w:val="00076ED7"/>
    <w:rsid w:val="00077D6F"/>
    <w:rsid w:val="00077DDA"/>
    <w:rsid w:val="00081029"/>
    <w:rsid w:val="000814E3"/>
    <w:rsid w:val="000817E5"/>
    <w:rsid w:val="00083E7F"/>
    <w:rsid w:val="000849CC"/>
    <w:rsid w:val="00084BF2"/>
    <w:rsid w:val="000850AA"/>
    <w:rsid w:val="00085461"/>
    <w:rsid w:val="0008682E"/>
    <w:rsid w:val="00086FB8"/>
    <w:rsid w:val="00090EAD"/>
    <w:rsid w:val="00091626"/>
    <w:rsid w:val="00093F57"/>
    <w:rsid w:val="00094527"/>
    <w:rsid w:val="00094801"/>
    <w:rsid w:val="00096336"/>
    <w:rsid w:val="00096E9E"/>
    <w:rsid w:val="00097EB0"/>
    <w:rsid w:val="00097ECC"/>
    <w:rsid w:val="000A0282"/>
    <w:rsid w:val="000A0DB5"/>
    <w:rsid w:val="000A2A6A"/>
    <w:rsid w:val="000A2D0C"/>
    <w:rsid w:val="000A3231"/>
    <w:rsid w:val="000A689B"/>
    <w:rsid w:val="000A692F"/>
    <w:rsid w:val="000A6CED"/>
    <w:rsid w:val="000B076F"/>
    <w:rsid w:val="000B2612"/>
    <w:rsid w:val="000B3729"/>
    <w:rsid w:val="000B4287"/>
    <w:rsid w:val="000B4918"/>
    <w:rsid w:val="000B5823"/>
    <w:rsid w:val="000B59F5"/>
    <w:rsid w:val="000B5F25"/>
    <w:rsid w:val="000B7D18"/>
    <w:rsid w:val="000B7EF8"/>
    <w:rsid w:val="000C0156"/>
    <w:rsid w:val="000C2C4A"/>
    <w:rsid w:val="000C3A63"/>
    <w:rsid w:val="000C3A67"/>
    <w:rsid w:val="000C3C6A"/>
    <w:rsid w:val="000C57C2"/>
    <w:rsid w:val="000C6024"/>
    <w:rsid w:val="000C6F42"/>
    <w:rsid w:val="000C7052"/>
    <w:rsid w:val="000D1E8D"/>
    <w:rsid w:val="000D2349"/>
    <w:rsid w:val="000D2497"/>
    <w:rsid w:val="000D2A6D"/>
    <w:rsid w:val="000D40A4"/>
    <w:rsid w:val="000D591A"/>
    <w:rsid w:val="000D5AE0"/>
    <w:rsid w:val="000D7A75"/>
    <w:rsid w:val="000E2710"/>
    <w:rsid w:val="000E277E"/>
    <w:rsid w:val="000E40ED"/>
    <w:rsid w:val="000E4A09"/>
    <w:rsid w:val="000E4C9C"/>
    <w:rsid w:val="000E75DF"/>
    <w:rsid w:val="000F0133"/>
    <w:rsid w:val="000F09DA"/>
    <w:rsid w:val="000F1C1D"/>
    <w:rsid w:val="000F24E3"/>
    <w:rsid w:val="000F2A32"/>
    <w:rsid w:val="000F30AD"/>
    <w:rsid w:val="000F537E"/>
    <w:rsid w:val="000F57F4"/>
    <w:rsid w:val="000F59D3"/>
    <w:rsid w:val="001032F9"/>
    <w:rsid w:val="001041E8"/>
    <w:rsid w:val="001049EA"/>
    <w:rsid w:val="00105351"/>
    <w:rsid w:val="00105800"/>
    <w:rsid w:val="001063D6"/>
    <w:rsid w:val="00113F72"/>
    <w:rsid w:val="001148E4"/>
    <w:rsid w:val="00114B2B"/>
    <w:rsid w:val="00114BC4"/>
    <w:rsid w:val="00115684"/>
    <w:rsid w:val="00115BB1"/>
    <w:rsid w:val="00115D1F"/>
    <w:rsid w:val="001166EF"/>
    <w:rsid w:val="00116BDF"/>
    <w:rsid w:val="00116C6A"/>
    <w:rsid w:val="00116CCD"/>
    <w:rsid w:val="00120685"/>
    <w:rsid w:val="00121301"/>
    <w:rsid w:val="001223EF"/>
    <w:rsid w:val="0012253D"/>
    <w:rsid w:val="001232D3"/>
    <w:rsid w:val="001255E3"/>
    <w:rsid w:val="001272B8"/>
    <w:rsid w:val="00127EAE"/>
    <w:rsid w:val="00127FE2"/>
    <w:rsid w:val="00130464"/>
    <w:rsid w:val="001308F1"/>
    <w:rsid w:val="00130946"/>
    <w:rsid w:val="001311F6"/>
    <w:rsid w:val="00132348"/>
    <w:rsid w:val="0013271A"/>
    <w:rsid w:val="00132C27"/>
    <w:rsid w:val="001335D7"/>
    <w:rsid w:val="001341B5"/>
    <w:rsid w:val="00134D71"/>
    <w:rsid w:val="00135BE5"/>
    <w:rsid w:val="0013679E"/>
    <w:rsid w:val="00136EB1"/>
    <w:rsid w:val="00137B92"/>
    <w:rsid w:val="00142C08"/>
    <w:rsid w:val="0014307C"/>
    <w:rsid w:val="00144C59"/>
    <w:rsid w:val="00147504"/>
    <w:rsid w:val="001476DD"/>
    <w:rsid w:val="00147B41"/>
    <w:rsid w:val="00150A19"/>
    <w:rsid w:val="00151010"/>
    <w:rsid w:val="0015539D"/>
    <w:rsid w:val="00156654"/>
    <w:rsid w:val="0015785F"/>
    <w:rsid w:val="00157A86"/>
    <w:rsid w:val="00157C09"/>
    <w:rsid w:val="001624A9"/>
    <w:rsid w:val="00165CF3"/>
    <w:rsid w:val="001665F4"/>
    <w:rsid w:val="00170F43"/>
    <w:rsid w:val="00171285"/>
    <w:rsid w:val="0017188A"/>
    <w:rsid w:val="00172096"/>
    <w:rsid w:val="00172304"/>
    <w:rsid w:val="00172F5B"/>
    <w:rsid w:val="00174031"/>
    <w:rsid w:val="00174202"/>
    <w:rsid w:val="0017471D"/>
    <w:rsid w:val="001762A0"/>
    <w:rsid w:val="001809A3"/>
    <w:rsid w:val="001809AA"/>
    <w:rsid w:val="00183875"/>
    <w:rsid w:val="001852C5"/>
    <w:rsid w:val="00185A95"/>
    <w:rsid w:val="001860CC"/>
    <w:rsid w:val="0018653E"/>
    <w:rsid w:val="00187CD9"/>
    <w:rsid w:val="00191BE6"/>
    <w:rsid w:val="001925F1"/>
    <w:rsid w:val="00192B22"/>
    <w:rsid w:val="001940BA"/>
    <w:rsid w:val="001948BB"/>
    <w:rsid w:val="00197A3B"/>
    <w:rsid w:val="00197BD8"/>
    <w:rsid w:val="001A0855"/>
    <w:rsid w:val="001A0BE4"/>
    <w:rsid w:val="001A117D"/>
    <w:rsid w:val="001A16E6"/>
    <w:rsid w:val="001A3E7F"/>
    <w:rsid w:val="001A50E1"/>
    <w:rsid w:val="001A527D"/>
    <w:rsid w:val="001A5EA0"/>
    <w:rsid w:val="001A6977"/>
    <w:rsid w:val="001A7087"/>
    <w:rsid w:val="001A70F3"/>
    <w:rsid w:val="001B2BE5"/>
    <w:rsid w:val="001B3565"/>
    <w:rsid w:val="001B48CD"/>
    <w:rsid w:val="001B6E36"/>
    <w:rsid w:val="001C0B16"/>
    <w:rsid w:val="001C34F6"/>
    <w:rsid w:val="001C3DB6"/>
    <w:rsid w:val="001C45C5"/>
    <w:rsid w:val="001C46B9"/>
    <w:rsid w:val="001C5836"/>
    <w:rsid w:val="001C5B41"/>
    <w:rsid w:val="001C5CF8"/>
    <w:rsid w:val="001C61EE"/>
    <w:rsid w:val="001C711F"/>
    <w:rsid w:val="001C7ADA"/>
    <w:rsid w:val="001C7C2E"/>
    <w:rsid w:val="001D0589"/>
    <w:rsid w:val="001D09FE"/>
    <w:rsid w:val="001D0E06"/>
    <w:rsid w:val="001D1115"/>
    <w:rsid w:val="001D47E0"/>
    <w:rsid w:val="001D526B"/>
    <w:rsid w:val="001D6465"/>
    <w:rsid w:val="001E0FA4"/>
    <w:rsid w:val="001E300D"/>
    <w:rsid w:val="001E3501"/>
    <w:rsid w:val="001E350C"/>
    <w:rsid w:val="001E4180"/>
    <w:rsid w:val="001E6D78"/>
    <w:rsid w:val="001E6D8B"/>
    <w:rsid w:val="001F0C46"/>
    <w:rsid w:val="001F1BB8"/>
    <w:rsid w:val="001F2599"/>
    <w:rsid w:val="001F3190"/>
    <w:rsid w:val="001F3224"/>
    <w:rsid w:val="001F370C"/>
    <w:rsid w:val="001F3F03"/>
    <w:rsid w:val="001F4128"/>
    <w:rsid w:val="001F5071"/>
    <w:rsid w:val="001F5BB2"/>
    <w:rsid w:val="001F6BA3"/>
    <w:rsid w:val="002002C9"/>
    <w:rsid w:val="002017A1"/>
    <w:rsid w:val="0020302F"/>
    <w:rsid w:val="002057D9"/>
    <w:rsid w:val="00207C7D"/>
    <w:rsid w:val="00211627"/>
    <w:rsid w:val="00212807"/>
    <w:rsid w:val="00213BC5"/>
    <w:rsid w:val="00213E8E"/>
    <w:rsid w:val="00215CAA"/>
    <w:rsid w:val="00216F3E"/>
    <w:rsid w:val="0021797F"/>
    <w:rsid w:val="002213DB"/>
    <w:rsid w:val="002222C3"/>
    <w:rsid w:val="0022248F"/>
    <w:rsid w:val="002224B9"/>
    <w:rsid w:val="00222E47"/>
    <w:rsid w:val="002235BC"/>
    <w:rsid w:val="002249F4"/>
    <w:rsid w:val="002256F0"/>
    <w:rsid w:val="00225935"/>
    <w:rsid w:val="0022660B"/>
    <w:rsid w:val="00227864"/>
    <w:rsid w:val="00231BCF"/>
    <w:rsid w:val="00231D59"/>
    <w:rsid w:val="00235272"/>
    <w:rsid w:val="002354E2"/>
    <w:rsid w:val="00235CE4"/>
    <w:rsid w:val="00236DAC"/>
    <w:rsid w:val="00240EA7"/>
    <w:rsid w:val="00242203"/>
    <w:rsid w:val="002427DC"/>
    <w:rsid w:val="00242E60"/>
    <w:rsid w:val="002442FC"/>
    <w:rsid w:val="002465E4"/>
    <w:rsid w:val="00252A3D"/>
    <w:rsid w:val="00252B02"/>
    <w:rsid w:val="002537CF"/>
    <w:rsid w:val="00253CFF"/>
    <w:rsid w:val="00254321"/>
    <w:rsid w:val="00254A9B"/>
    <w:rsid w:val="002551DD"/>
    <w:rsid w:val="00263A2F"/>
    <w:rsid w:val="002640E7"/>
    <w:rsid w:val="002642B8"/>
    <w:rsid w:val="00264C33"/>
    <w:rsid w:val="0026680A"/>
    <w:rsid w:val="00266A34"/>
    <w:rsid w:val="002670E5"/>
    <w:rsid w:val="00267731"/>
    <w:rsid w:val="00273175"/>
    <w:rsid w:val="00273390"/>
    <w:rsid w:val="00274027"/>
    <w:rsid w:val="002751F8"/>
    <w:rsid w:val="00275492"/>
    <w:rsid w:val="0028011B"/>
    <w:rsid w:val="0028056E"/>
    <w:rsid w:val="0028170F"/>
    <w:rsid w:val="00282413"/>
    <w:rsid w:val="00282440"/>
    <w:rsid w:val="0028287D"/>
    <w:rsid w:val="00282AF3"/>
    <w:rsid w:val="002832BA"/>
    <w:rsid w:val="00283682"/>
    <w:rsid w:val="002844B8"/>
    <w:rsid w:val="00284EA3"/>
    <w:rsid w:val="00285625"/>
    <w:rsid w:val="00285689"/>
    <w:rsid w:val="00285C39"/>
    <w:rsid w:val="00286250"/>
    <w:rsid w:val="00287FE0"/>
    <w:rsid w:val="002906C5"/>
    <w:rsid w:val="00290812"/>
    <w:rsid w:val="002909C1"/>
    <w:rsid w:val="0029190D"/>
    <w:rsid w:val="002921E3"/>
    <w:rsid w:val="00292E71"/>
    <w:rsid w:val="00293286"/>
    <w:rsid w:val="00293FAE"/>
    <w:rsid w:val="002949A9"/>
    <w:rsid w:val="00296B29"/>
    <w:rsid w:val="00296F02"/>
    <w:rsid w:val="002A03C4"/>
    <w:rsid w:val="002A0649"/>
    <w:rsid w:val="002A3F57"/>
    <w:rsid w:val="002A4CF0"/>
    <w:rsid w:val="002A5762"/>
    <w:rsid w:val="002B0903"/>
    <w:rsid w:val="002B2374"/>
    <w:rsid w:val="002B47A2"/>
    <w:rsid w:val="002B6250"/>
    <w:rsid w:val="002B7148"/>
    <w:rsid w:val="002B75F9"/>
    <w:rsid w:val="002C0C0F"/>
    <w:rsid w:val="002C2EC1"/>
    <w:rsid w:val="002C36A9"/>
    <w:rsid w:val="002C48C9"/>
    <w:rsid w:val="002C73C8"/>
    <w:rsid w:val="002C7BAA"/>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207F"/>
    <w:rsid w:val="002E2D9E"/>
    <w:rsid w:val="002E4269"/>
    <w:rsid w:val="002E47DA"/>
    <w:rsid w:val="002E55DF"/>
    <w:rsid w:val="002E6761"/>
    <w:rsid w:val="002E7866"/>
    <w:rsid w:val="002F061D"/>
    <w:rsid w:val="002F1558"/>
    <w:rsid w:val="002F22DD"/>
    <w:rsid w:val="002F2DD8"/>
    <w:rsid w:val="002F36A0"/>
    <w:rsid w:val="002F4207"/>
    <w:rsid w:val="002F58E3"/>
    <w:rsid w:val="002F602A"/>
    <w:rsid w:val="002F650C"/>
    <w:rsid w:val="002F6E96"/>
    <w:rsid w:val="002F718F"/>
    <w:rsid w:val="002F7CF4"/>
    <w:rsid w:val="002F7E05"/>
    <w:rsid w:val="0030089F"/>
    <w:rsid w:val="003008F6"/>
    <w:rsid w:val="00301C8C"/>
    <w:rsid w:val="00301E28"/>
    <w:rsid w:val="003058A2"/>
    <w:rsid w:val="00305A2C"/>
    <w:rsid w:val="003066CD"/>
    <w:rsid w:val="00306C5C"/>
    <w:rsid w:val="003076F3"/>
    <w:rsid w:val="00307A81"/>
    <w:rsid w:val="003100AA"/>
    <w:rsid w:val="0031180C"/>
    <w:rsid w:val="003120A2"/>
    <w:rsid w:val="003121C8"/>
    <w:rsid w:val="00312882"/>
    <w:rsid w:val="0031397D"/>
    <w:rsid w:val="00315995"/>
    <w:rsid w:val="0031611D"/>
    <w:rsid w:val="00316899"/>
    <w:rsid w:val="00316C7B"/>
    <w:rsid w:val="00316D73"/>
    <w:rsid w:val="00317853"/>
    <w:rsid w:val="00321770"/>
    <w:rsid w:val="00322559"/>
    <w:rsid w:val="003228A5"/>
    <w:rsid w:val="00322CA5"/>
    <w:rsid w:val="003249AD"/>
    <w:rsid w:val="00324D10"/>
    <w:rsid w:val="00326849"/>
    <w:rsid w:val="00327635"/>
    <w:rsid w:val="00327E19"/>
    <w:rsid w:val="00330283"/>
    <w:rsid w:val="00331156"/>
    <w:rsid w:val="003319D1"/>
    <w:rsid w:val="00333BF7"/>
    <w:rsid w:val="003349FB"/>
    <w:rsid w:val="00334D21"/>
    <w:rsid w:val="00334EA7"/>
    <w:rsid w:val="00337C21"/>
    <w:rsid w:val="0034080E"/>
    <w:rsid w:val="00341D23"/>
    <w:rsid w:val="00342A5E"/>
    <w:rsid w:val="0034351B"/>
    <w:rsid w:val="00343714"/>
    <w:rsid w:val="00344068"/>
    <w:rsid w:val="00351187"/>
    <w:rsid w:val="003533EB"/>
    <w:rsid w:val="00353414"/>
    <w:rsid w:val="0035349A"/>
    <w:rsid w:val="00353E5A"/>
    <w:rsid w:val="00354215"/>
    <w:rsid w:val="0035644F"/>
    <w:rsid w:val="003566F8"/>
    <w:rsid w:val="003601B7"/>
    <w:rsid w:val="00360731"/>
    <w:rsid w:val="003607AE"/>
    <w:rsid w:val="0036126D"/>
    <w:rsid w:val="003629AC"/>
    <w:rsid w:val="00362D38"/>
    <w:rsid w:val="00363410"/>
    <w:rsid w:val="00363CA7"/>
    <w:rsid w:val="00365C32"/>
    <w:rsid w:val="00367EEC"/>
    <w:rsid w:val="00371443"/>
    <w:rsid w:val="00373943"/>
    <w:rsid w:val="00375B37"/>
    <w:rsid w:val="00377B81"/>
    <w:rsid w:val="00381242"/>
    <w:rsid w:val="00381918"/>
    <w:rsid w:val="0038269B"/>
    <w:rsid w:val="00382DC2"/>
    <w:rsid w:val="00385724"/>
    <w:rsid w:val="00386710"/>
    <w:rsid w:val="00387187"/>
    <w:rsid w:val="003902D8"/>
    <w:rsid w:val="003904EB"/>
    <w:rsid w:val="00390E77"/>
    <w:rsid w:val="00391D57"/>
    <w:rsid w:val="00393185"/>
    <w:rsid w:val="003931EF"/>
    <w:rsid w:val="00393D5A"/>
    <w:rsid w:val="003945AE"/>
    <w:rsid w:val="003951B0"/>
    <w:rsid w:val="003951B9"/>
    <w:rsid w:val="00395944"/>
    <w:rsid w:val="00396EC2"/>
    <w:rsid w:val="003972CA"/>
    <w:rsid w:val="003A009D"/>
    <w:rsid w:val="003A0CDA"/>
    <w:rsid w:val="003A3D74"/>
    <w:rsid w:val="003A4D1F"/>
    <w:rsid w:val="003A5626"/>
    <w:rsid w:val="003A5A09"/>
    <w:rsid w:val="003B0DA5"/>
    <w:rsid w:val="003B39F0"/>
    <w:rsid w:val="003B3E7E"/>
    <w:rsid w:val="003B4B11"/>
    <w:rsid w:val="003B52E8"/>
    <w:rsid w:val="003B5BB4"/>
    <w:rsid w:val="003B6978"/>
    <w:rsid w:val="003B6AEC"/>
    <w:rsid w:val="003C0BE3"/>
    <w:rsid w:val="003C207F"/>
    <w:rsid w:val="003C30C2"/>
    <w:rsid w:val="003C3B33"/>
    <w:rsid w:val="003C4B45"/>
    <w:rsid w:val="003C6CC7"/>
    <w:rsid w:val="003C7044"/>
    <w:rsid w:val="003C74E2"/>
    <w:rsid w:val="003C7A7B"/>
    <w:rsid w:val="003D0418"/>
    <w:rsid w:val="003D0CA6"/>
    <w:rsid w:val="003D11E7"/>
    <w:rsid w:val="003D1FD5"/>
    <w:rsid w:val="003D206C"/>
    <w:rsid w:val="003D27B2"/>
    <w:rsid w:val="003D2CE2"/>
    <w:rsid w:val="003D37BD"/>
    <w:rsid w:val="003D4099"/>
    <w:rsid w:val="003D4B0F"/>
    <w:rsid w:val="003D55AE"/>
    <w:rsid w:val="003D584E"/>
    <w:rsid w:val="003D6601"/>
    <w:rsid w:val="003D7560"/>
    <w:rsid w:val="003E0245"/>
    <w:rsid w:val="003E02F2"/>
    <w:rsid w:val="003E11D9"/>
    <w:rsid w:val="003E201D"/>
    <w:rsid w:val="003E22C7"/>
    <w:rsid w:val="003E2B6D"/>
    <w:rsid w:val="003E3749"/>
    <w:rsid w:val="003E4943"/>
    <w:rsid w:val="003E503E"/>
    <w:rsid w:val="003E53B2"/>
    <w:rsid w:val="003E55FB"/>
    <w:rsid w:val="003E5DDE"/>
    <w:rsid w:val="003E7F5E"/>
    <w:rsid w:val="003F064D"/>
    <w:rsid w:val="003F1204"/>
    <w:rsid w:val="003F1695"/>
    <w:rsid w:val="003F1F5C"/>
    <w:rsid w:val="003F2613"/>
    <w:rsid w:val="003F2CA6"/>
    <w:rsid w:val="003F2E1F"/>
    <w:rsid w:val="003F38CE"/>
    <w:rsid w:val="003F40EF"/>
    <w:rsid w:val="003F460E"/>
    <w:rsid w:val="003F46CA"/>
    <w:rsid w:val="003F6A0D"/>
    <w:rsid w:val="00403024"/>
    <w:rsid w:val="00404775"/>
    <w:rsid w:val="00406368"/>
    <w:rsid w:val="00406C75"/>
    <w:rsid w:val="0041244E"/>
    <w:rsid w:val="00413302"/>
    <w:rsid w:val="00413A68"/>
    <w:rsid w:val="00413DD5"/>
    <w:rsid w:val="00414691"/>
    <w:rsid w:val="00415593"/>
    <w:rsid w:val="004159C7"/>
    <w:rsid w:val="00416C1E"/>
    <w:rsid w:val="004174C0"/>
    <w:rsid w:val="004206C0"/>
    <w:rsid w:val="004211D4"/>
    <w:rsid w:val="004223F3"/>
    <w:rsid w:val="00422726"/>
    <w:rsid w:val="004251C4"/>
    <w:rsid w:val="0042520D"/>
    <w:rsid w:val="00426EAF"/>
    <w:rsid w:val="004303BB"/>
    <w:rsid w:val="00430A38"/>
    <w:rsid w:val="00430BA8"/>
    <w:rsid w:val="00431AD4"/>
    <w:rsid w:val="00431AFE"/>
    <w:rsid w:val="00431EFB"/>
    <w:rsid w:val="00432151"/>
    <w:rsid w:val="00432323"/>
    <w:rsid w:val="00433C81"/>
    <w:rsid w:val="00434473"/>
    <w:rsid w:val="00434D2D"/>
    <w:rsid w:val="00437037"/>
    <w:rsid w:val="004370DB"/>
    <w:rsid w:val="0044203B"/>
    <w:rsid w:val="00443760"/>
    <w:rsid w:val="00443838"/>
    <w:rsid w:val="00443FF1"/>
    <w:rsid w:val="00444323"/>
    <w:rsid w:val="00444B57"/>
    <w:rsid w:val="00444E80"/>
    <w:rsid w:val="0044546C"/>
    <w:rsid w:val="004469CC"/>
    <w:rsid w:val="00447E60"/>
    <w:rsid w:val="004500AA"/>
    <w:rsid w:val="00450513"/>
    <w:rsid w:val="00450E08"/>
    <w:rsid w:val="00452DDF"/>
    <w:rsid w:val="0045457C"/>
    <w:rsid w:val="00457BCF"/>
    <w:rsid w:val="00457EBF"/>
    <w:rsid w:val="00462E37"/>
    <w:rsid w:val="00463645"/>
    <w:rsid w:val="0046388D"/>
    <w:rsid w:val="0046454B"/>
    <w:rsid w:val="00465D59"/>
    <w:rsid w:val="00465DA9"/>
    <w:rsid w:val="004664E7"/>
    <w:rsid w:val="00466B41"/>
    <w:rsid w:val="0046758F"/>
    <w:rsid w:val="00470557"/>
    <w:rsid w:val="004714E9"/>
    <w:rsid w:val="004719A2"/>
    <w:rsid w:val="00472E2E"/>
    <w:rsid w:val="004741C5"/>
    <w:rsid w:val="0047673F"/>
    <w:rsid w:val="00480BCC"/>
    <w:rsid w:val="0048169F"/>
    <w:rsid w:val="00482AC4"/>
    <w:rsid w:val="00482BC3"/>
    <w:rsid w:val="00483423"/>
    <w:rsid w:val="00484D1C"/>
    <w:rsid w:val="00484E26"/>
    <w:rsid w:val="004861F9"/>
    <w:rsid w:val="00486410"/>
    <w:rsid w:val="00487BCC"/>
    <w:rsid w:val="00490D04"/>
    <w:rsid w:val="0049146B"/>
    <w:rsid w:val="004915D6"/>
    <w:rsid w:val="00491CD2"/>
    <w:rsid w:val="0049320A"/>
    <w:rsid w:val="004937DC"/>
    <w:rsid w:val="00493823"/>
    <w:rsid w:val="0049529E"/>
    <w:rsid w:val="0049630A"/>
    <w:rsid w:val="00496BB8"/>
    <w:rsid w:val="00497946"/>
    <w:rsid w:val="004A23E1"/>
    <w:rsid w:val="004A3B10"/>
    <w:rsid w:val="004A4C13"/>
    <w:rsid w:val="004A54E5"/>
    <w:rsid w:val="004A558E"/>
    <w:rsid w:val="004A5D08"/>
    <w:rsid w:val="004A5E2A"/>
    <w:rsid w:val="004A5F86"/>
    <w:rsid w:val="004A6568"/>
    <w:rsid w:val="004B00DD"/>
    <w:rsid w:val="004B07E7"/>
    <w:rsid w:val="004B138F"/>
    <w:rsid w:val="004B2CC4"/>
    <w:rsid w:val="004B5738"/>
    <w:rsid w:val="004B7269"/>
    <w:rsid w:val="004C06CC"/>
    <w:rsid w:val="004C1EA7"/>
    <w:rsid w:val="004C2E60"/>
    <w:rsid w:val="004C39B9"/>
    <w:rsid w:val="004C3A3C"/>
    <w:rsid w:val="004D0699"/>
    <w:rsid w:val="004D06E0"/>
    <w:rsid w:val="004D097A"/>
    <w:rsid w:val="004D11A6"/>
    <w:rsid w:val="004D35BF"/>
    <w:rsid w:val="004D453D"/>
    <w:rsid w:val="004D49F9"/>
    <w:rsid w:val="004D4BCA"/>
    <w:rsid w:val="004D6378"/>
    <w:rsid w:val="004D6A61"/>
    <w:rsid w:val="004D7080"/>
    <w:rsid w:val="004D77AF"/>
    <w:rsid w:val="004E0781"/>
    <w:rsid w:val="004E21F3"/>
    <w:rsid w:val="004E32A8"/>
    <w:rsid w:val="004E35B2"/>
    <w:rsid w:val="004E36C7"/>
    <w:rsid w:val="004E7A7A"/>
    <w:rsid w:val="004F0090"/>
    <w:rsid w:val="004F082A"/>
    <w:rsid w:val="004F0936"/>
    <w:rsid w:val="004F1496"/>
    <w:rsid w:val="004F227A"/>
    <w:rsid w:val="004F3CD8"/>
    <w:rsid w:val="004F6130"/>
    <w:rsid w:val="004F6B2A"/>
    <w:rsid w:val="004F73C8"/>
    <w:rsid w:val="004F7ED4"/>
    <w:rsid w:val="00500630"/>
    <w:rsid w:val="00500F55"/>
    <w:rsid w:val="005016E5"/>
    <w:rsid w:val="00503BC0"/>
    <w:rsid w:val="00505B44"/>
    <w:rsid w:val="00505B63"/>
    <w:rsid w:val="00507B02"/>
    <w:rsid w:val="00510144"/>
    <w:rsid w:val="005114C6"/>
    <w:rsid w:val="0051350F"/>
    <w:rsid w:val="0051486A"/>
    <w:rsid w:val="00515FA7"/>
    <w:rsid w:val="0051671E"/>
    <w:rsid w:val="00516B86"/>
    <w:rsid w:val="00517546"/>
    <w:rsid w:val="0052204D"/>
    <w:rsid w:val="005220F3"/>
    <w:rsid w:val="00523272"/>
    <w:rsid w:val="0052372C"/>
    <w:rsid w:val="005259F2"/>
    <w:rsid w:val="00527B20"/>
    <w:rsid w:val="00531406"/>
    <w:rsid w:val="005315D0"/>
    <w:rsid w:val="00531E4D"/>
    <w:rsid w:val="0053229C"/>
    <w:rsid w:val="005351A2"/>
    <w:rsid w:val="0053560E"/>
    <w:rsid w:val="00535964"/>
    <w:rsid w:val="00535B39"/>
    <w:rsid w:val="00536AF1"/>
    <w:rsid w:val="00536C64"/>
    <w:rsid w:val="0053716F"/>
    <w:rsid w:val="0053783A"/>
    <w:rsid w:val="00537A28"/>
    <w:rsid w:val="00537F8C"/>
    <w:rsid w:val="00540EA1"/>
    <w:rsid w:val="00541622"/>
    <w:rsid w:val="005418DC"/>
    <w:rsid w:val="005435BE"/>
    <w:rsid w:val="00543854"/>
    <w:rsid w:val="00543CEB"/>
    <w:rsid w:val="00544786"/>
    <w:rsid w:val="005476F9"/>
    <w:rsid w:val="005500DB"/>
    <w:rsid w:val="00550EE2"/>
    <w:rsid w:val="005526E2"/>
    <w:rsid w:val="0055376C"/>
    <w:rsid w:val="00553CCC"/>
    <w:rsid w:val="005550C5"/>
    <w:rsid w:val="0055542E"/>
    <w:rsid w:val="00556E1E"/>
    <w:rsid w:val="0055753A"/>
    <w:rsid w:val="00557C0D"/>
    <w:rsid w:val="005601E0"/>
    <w:rsid w:val="0056081E"/>
    <w:rsid w:val="0056497C"/>
    <w:rsid w:val="00564E21"/>
    <w:rsid w:val="00564E4B"/>
    <w:rsid w:val="00565FD4"/>
    <w:rsid w:val="00566D09"/>
    <w:rsid w:val="00567A7C"/>
    <w:rsid w:val="00567DAC"/>
    <w:rsid w:val="00567F51"/>
    <w:rsid w:val="00571233"/>
    <w:rsid w:val="00573F85"/>
    <w:rsid w:val="00576A7D"/>
    <w:rsid w:val="005773E2"/>
    <w:rsid w:val="00580893"/>
    <w:rsid w:val="00581CF6"/>
    <w:rsid w:val="00583ACF"/>
    <w:rsid w:val="00583B31"/>
    <w:rsid w:val="00584E6B"/>
    <w:rsid w:val="00584EA0"/>
    <w:rsid w:val="00585913"/>
    <w:rsid w:val="00585BEB"/>
    <w:rsid w:val="005860FC"/>
    <w:rsid w:val="0059279F"/>
    <w:rsid w:val="005947E7"/>
    <w:rsid w:val="00594FDD"/>
    <w:rsid w:val="00595110"/>
    <w:rsid w:val="0059632A"/>
    <w:rsid w:val="00596603"/>
    <w:rsid w:val="005A026B"/>
    <w:rsid w:val="005A02D1"/>
    <w:rsid w:val="005A0879"/>
    <w:rsid w:val="005A1718"/>
    <w:rsid w:val="005A1B61"/>
    <w:rsid w:val="005A2431"/>
    <w:rsid w:val="005A36F5"/>
    <w:rsid w:val="005A4CD5"/>
    <w:rsid w:val="005A57CA"/>
    <w:rsid w:val="005A5D81"/>
    <w:rsid w:val="005A631C"/>
    <w:rsid w:val="005A637C"/>
    <w:rsid w:val="005A784F"/>
    <w:rsid w:val="005A7939"/>
    <w:rsid w:val="005A79AF"/>
    <w:rsid w:val="005B0F03"/>
    <w:rsid w:val="005B1AD6"/>
    <w:rsid w:val="005B26C8"/>
    <w:rsid w:val="005B26DC"/>
    <w:rsid w:val="005B2723"/>
    <w:rsid w:val="005B2999"/>
    <w:rsid w:val="005B2B20"/>
    <w:rsid w:val="005B32EA"/>
    <w:rsid w:val="005B3934"/>
    <w:rsid w:val="005B3D5B"/>
    <w:rsid w:val="005B4803"/>
    <w:rsid w:val="005B57B1"/>
    <w:rsid w:val="005B5B9A"/>
    <w:rsid w:val="005B7499"/>
    <w:rsid w:val="005B7E40"/>
    <w:rsid w:val="005C0BE7"/>
    <w:rsid w:val="005C0C3C"/>
    <w:rsid w:val="005C142D"/>
    <w:rsid w:val="005C1D19"/>
    <w:rsid w:val="005C3825"/>
    <w:rsid w:val="005C3BCB"/>
    <w:rsid w:val="005C512D"/>
    <w:rsid w:val="005D066A"/>
    <w:rsid w:val="005D0B16"/>
    <w:rsid w:val="005D127C"/>
    <w:rsid w:val="005D1EE0"/>
    <w:rsid w:val="005D32D0"/>
    <w:rsid w:val="005D3E93"/>
    <w:rsid w:val="005D53C8"/>
    <w:rsid w:val="005D579B"/>
    <w:rsid w:val="005D7F60"/>
    <w:rsid w:val="005E0468"/>
    <w:rsid w:val="005E0B28"/>
    <w:rsid w:val="005E6785"/>
    <w:rsid w:val="005E6951"/>
    <w:rsid w:val="005E6A97"/>
    <w:rsid w:val="005F1A20"/>
    <w:rsid w:val="005F2977"/>
    <w:rsid w:val="005F2C2E"/>
    <w:rsid w:val="005F30F3"/>
    <w:rsid w:val="005F3CE8"/>
    <w:rsid w:val="005F60BC"/>
    <w:rsid w:val="005F6222"/>
    <w:rsid w:val="005F6D48"/>
    <w:rsid w:val="006012AE"/>
    <w:rsid w:val="006023BE"/>
    <w:rsid w:val="00602B19"/>
    <w:rsid w:val="00603CCE"/>
    <w:rsid w:val="00604402"/>
    <w:rsid w:val="006050D6"/>
    <w:rsid w:val="00605397"/>
    <w:rsid w:val="006076C5"/>
    <w:rsid w:val="0061165D"/>
    <w:rsid w:val="00612683"/>
    <w:rsid w:val="00614389"/>
    <w:rsid w:val="00617032"/>
    <w:rsid w:val="0061765C"/>
    <w:rsid w:val="0061786D"/>
    <w:rsid w:val="00617E44"/>
    <w:rsid w:val="006202FA"/>
    <w:rsid w:val="00620F23"/>
    <w:rsid w:val="006210AC"/>
    <w:rsid w:val="00622C3D"/>
    <w:rsid w:val="006232DB"/>
    <w:rsid w:val="0062358F"/>
    <w:rsid w:val="00623A80"/>
    <w:rsid w:val="00624C47"/>
    <w:rsid w:val="0062541B"/>
    <w:rsid w:val="00625C54"/>
    <w:rsid w:val="00626ECC"/>
    <w:rsid w:val="0062786B"/>
    <w:rsid w:val="006306D2"/>
    <w:rsid w:val="00630E5C"/>
    <w:rsid w:val="0063214C"/>
    <w:rsid w:val="00632803"/>
    <w:rsid w:val="00633714"/>
    <w:rsid w:val="00633B96"/>
    <w:rsid w:val="006353DD"/>
    <w:rsid w:val="006365D7"/>
    <w:rsid w:val="0063681F"/>
    <w:rsid w:val="00636E43"/>
    <w:rsid w:val="0063789B"/>
    <w:rsid w:val="00637FBD"/>
    <w:rsid w:val="006425E2"/>
    <w:rsid w:val="00642F0F"/>
    <w:rsid w:val="00644503"/>
    <w:rsid w:val="00652ED1"/>
    <w:rsid w:val="00653138"/>
    <w:rsid w:val="006547B6"/>
    <w:rsid w:val="00656947"/>
    <w:rsid w:val="00660987"/>
    <w:rsid w:val="00663080"/>
    <w:rsid w:val="006631B4"/>
    <w:rsid w:val="006666B6"/>
    <w:rsid w:val="006674A1"/>
    <w:rsid w:val="0067034A"/>
    <w:rsid w:val="006711B7"/>
    <w:rsid w:val="006712A3"/>
    <w:rsid w:val="0067283F"/>
    <w:rsid w:val="0067323D"/>
    <w:rsid w:val="006743F0"/>
    <w:rsid w:val="00675BE1"/>
    <w:rsid w:val="006764DF"/>
    <w:rsid w:val="006770EA"/>
    <w:rsid w:val="006779BE"/>
    <w:rsid w:val="00683B4E"/>
    <w:rsid w:val="006840EC"/>
    <w:rsid w:val="00684C81"/>
    <w:rsid w:val="0068632A"/>
    <w:rsid w:val="006867B9"/>
    <w:rsid w:val="006872BD"/>
    <w:rsid w:val="00687C12"/>
    <w:rsid w:val="0069080C"/>
    <w:rsid w:val="006930E3"/>
    <w:rsid w:val="006931E0"/>
    <w:rsid w:val="0069340B"/>
    <w:rsid w:val="00695F15"/>
    <w:rsid w:val="006A038E"/>
    <w:rsid w:val="006A0A8F"/>
    <w:rsid w:val="006A2C3F"/>
    <w:rsid w:val="006A2DB7"/>
    <w:rsid w:val="006A3741"/>
    <w:rsid w:val="006A478A"/>
    <w:rsid w:val="006A62D5"/>
    <w:rsid w:val="006A6B48"/>
    <w:rsid w:val="006A77E7"/>
    <w:rsid w:val="006B0036"/>
    <w:rsid w:val="006B03D2"/>
    <w:rsid w:val="006B0414"/>
    <w:rsid w:val="006B0C68"/>
    <w:rsid w:val="006B0DB7"/>
    <w:rsid w:val="006B19FB"/>
    <w:rsid w:val="006B3551"/>
    <w:rsid w:val="006B3BA0"/>
    <w:rsid w:val="006B431D"/>
    <w:rsid w:val="006B58AA"/>
    <w:rsid w:val="006B5AD6"/>
    <w:rsid w:val="006B6194"/>
    <w:rsid w:val="006B65CE"/>
    <w:rsid w:val="006B67CA"/>
    <w:rsid w:val="006B7B1B"/>
    <w:rsid w:val="006B7F47"/>
    <w:rsid w:val="006C2B26"/>
    <w:rsid w:val="006C3F1F"/>
    <w:rsid w:val="006C3FFD"/>
    <w:rsid w:val="006C582D"/>
    <w:rsid w:val="006C6D25"/>
    <w:rsid w:val="006C7010"/>
    <w:rsid w:val="006D0E5A"/>
    <w:rsid w:val="006D173C"/>
    <w:rsid w:val="006D2E0D"/>
    <w:rsid w:val="006D389D"/>
    <w:rsid w:val="006D4994"/>
    <w:rsid w:val="006D645E"/>
    <w:rsid w:val="006D7B5B"/>
    <w:rsid w:val="006E00D0"/>
    <w:rsid w:val="006E0E0B"/>
    <w:rsid w:val="006E2454"/>
    <w:rsid w:val="006E5FC9"/>
    <w:rsid w:val="006E7093"/>
    <w:rsid w:val="006E754A"/>
    <w:rsid w:val="006F2845"/>
    <w:rsid w:val="006F324E"/>
    <w:rsid w:val="0070214E"/>
    <w:rsid w:val="00703320"/>
    <w:rsid w:val="007034CD"/>
    <w:rsid w:val="0070416C"/>
    <w:rsid w:val="007054D4"/>
    <w:rsid w:val="007056AA"/>
    <w:rsid w:val="0070722E"/>
    <w:rsid w:val="00710D66"/>
    <w:rsid w:val="00713F1C"/>
    <w:rsid w:val="00715056"/>
    <w:rsid w:val="00715130"/>
    <w:rsid w:val="00715530"/>
    <w:rsid w:val="0072031E"/>
    <w:rsid w:val="00721ADD"/>
    <w:rsid w:val="00722458"/>
    <w:rsid w:val="0072483A"/>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C49"/>
    <w:rsid w:val="00744CA1"/>
    <w:rsid w:val="00744FD4"/>
    <w:rsid w:val="007459E1"/>
    <w:rsid w:val="00746C1B"/>
    <w:rsid w:val="00746E6F"/>
    <w:rsid w:val="00746F77"/>
    <w:rsid w:val="00747C51"/>
    <w:rsid w:val="0075110E"/>
    <w:rsid w:val="00752DF0"/>
    <w:rsid w:val="0075431E"/>
    <w:rsid w:val="00754FDE"/>
    <w:rsid w:val="007551BB"/>
    <w:rsid w:val="00755981"/>
    <w:rsid w:val="00756082"/>
    <w:rsid w:val="00756592"/>
    <w:rsid w:val="007565AD"/>
    <w:rsid w:val="007569F9"/>
    <w:rsid w:val="00757171"/>
    <w:rsid w:val="00760F89"/>
    <w:rsid w:val="00761D51"/>
    <w:rsid w:val="007623C0"/>
    <w:rsid w:val="00762AD7"/>
    <w:rsid w:val="00763269"/>
    <w:rsid w:val="0076409D"/>
    <w:rsid w:val="00764BCC"/>
    <w:rsid w:val="00772DC6"/>
    <w:rsid w:val="0077312E"/>
    <w:rsid w:val="00774E62"/>
    <w:rsid w:val="00774EF7"/>
    <w:rsid w:val="00775F8B"/>
    <w:rsid w:val="007764B3"/>
    <w:rsid w:val="00776C0C"/>
    <w:rsid w:val="0077703A"/>
    <w:rsid w:val="007777DF"/>
    <w:rsid w:val="00781C5D"/>
    <w:rsid w:val="00781DEF"/>
    <w:rsid w:val="0078404B"/>
    <w:rsid w:val="00784717"/>
    <w:rsid w:val="00784F59"/>
    <w:rsid w:val="00786B27"/>
    <w:rsid w:val="00790E67"/>
    <w:rsid w:val="007911F3"/>
    <w:rsid w:val="00792E2C"/>
    <w:rsid w:val="0079318E"/>
    <w:rsid w:val="00793E5C"/>
    <w:rsid w:val="0079556C"/>
    <w:rsid w:val="00797878"/>
    <w:rsid w:val="00797985"/>
    <w:rsid w:val="00797D23"/>
    <w:rsid w:val="007A1D39"/>
    <w:rsid w:val="007A21F7"/>
    <w:rsid w:val="007A233C"/>
    <w:rsid w:val="007A439D"/>
    <w:rsid w:val="007A4664"/>
    <w:rsid w:val="007A6C13"/>
    <w:rsid w:val="007A6CF3"/>
    <w:rsid w:val="007B0718"/>
    <w:rsid w:val="007B0823"/>
    <w:rsid w:val="007B11D8"/>
    <w:rsid w:val="007B3512"/>
    <w:rsid w:val="007B3DB1"/>
    <w:rsid w:val="007B4ACF"/>
    <w:rsid w:val="007C0F71"/>
    <w:rsid w:val="007C2273"/>
    <w:rsid w:val="007C24D9"/>
    <w:rsid w:val="007C2E35"/>
    <w:rsid w:val="007C4756"/>
    <w:rsid w:val="007C4E06"/>
    <w:rsid w:val="007C4F59"/>
    <w:rsid w:val="007C5F5A"/>
    <w:rsid w:val="007C6F64"/>
    <w:rsid w:val="007C7022"/>
    <w:rsid w:val="007D1AC2"/>
    <w:rsid w:val="007D321F"/>
    <w:rsid w:val="007D3A17"/>
    <w:rsid w:val="007D4E8A"/>
    <w:rsid w:val="007D69E6"/>
    <w:rsid w:val="007E1897"/>
    <w:rsid w:val="007E2B38"/>
    <w:rsid w:val="007E3BCC"/>
    <w:rsid w:val="007E4C9E"/>
    <w:rsid w:val="007E533E"/>
    <w:rsid w:val="007E5DBE"/>
    <w:rsid w:val="007F0001"/>
    <w:rsid w:val="007F003B"/>
    <w:rsid w:val="007F152E"/>
    <w:rsid w:val="007F1A9A"/>
    <w:rsid w:val="007F3C1E"/>
    <w:rsid w:val="007F5389"/>
    <w:rsid w:val="007F5D1B"/>
    <w:rsid w:val="007F737F"/>
    <w:rsid w:val="008015A1"/>
    <w:rsid w:val="00801EEF"/>
    <w:rsid w:val="00802039"/>
    <w:rsid w:val="00802FDC"/>
    <w:rsid w:val="00803724"/>
    <w:rsid w:val="00803C83"/>
    <w:rsid w:val="00803E2C"/>
    <w:rsid w:val="00805D0A"/>
    <w:rsid w:val="00805E9B"/>
    <w:rsid w:val="00806511"/>
    <w:rsid w:val="008070A3"/>
    <w:rsid w:val="00810895"/>
    <w:rsid w:val="00811C29"/>
    <w:rsid w:val="008123E1"/>
    <w:rsid w:val="00814738"/>
    <w:rsid w:val="00814E61"/>
    <w:rsid w:val="00816805"/>
    <w:rsid w:val="0081680B"/>
    <w:rsid w:val="00821B62"/>
    <w:rsid w:val="00822BD0"/>
    <w:rsid w:val="00825DBD"/>
    <w:rsid w:val="0082790D"/>
    <w:rsid w:val="00831B4D"/>
    <w:rsid w:val="00833DA8"/>
    <w:rsid w:val="00836A13"/>
    <w:rsid w:val="00837907"/>
    <w:rsid w:val="00837E29"/>
    <w:rsid w:val="00840001"/>
    <w:rsid w:val="00840E28"/>
    <w:rsid w:val="00841AFD"/>
    <w:rsid w:val="008429A5"/>
    <w:rsid w:val="008441F9"/>
    <w:rsid w:val="008450C8"/>
    <w:rsid w:val="0084647F"/>
    <w:rsid w:val="0084694D"/>
    <w:rsid w:val="00850C35"/>
    <w:rsid w:val="00850D9C"/>
    <w:rsid w:val="00851156"/>
    <w:rsid w:val="00851310"/>
    <w:rsid w:val="00851BA0"/>
    <w:rsid w:val="00854B9C"/>
    <w:rsid w:val="00857D19"/>
    <w:rsid w:val="00857E53"/>
    <w:rsid w:val="00860790"/>
    <w:rsid w:val="00860979"/>
    <w:rsid w:val="00861B53"/>
    <w:rsid w:val="00862670"/>
    <w:rsid w:val="00862A91"/>
    <w:rsid w:val="008631B9"/>
    <w:rsid w:val="008639C8"/>
    <w:rsid w:val="0086710A"/>
    <w:rsid w:val="00867E2F"/>
    <w:rsid w:val="00871AD4"/>
    <w:rsid w:val="00872CE9"/>
    <w:rsid w:val="00872E46"/>
    <w:rsid w:val="008741F9"/>
    <w:rsid w:val="008753F5"/>
    <w:rsid w:val="00875CBE"/>
    <w:rsid w:val="008805A8"/>
    <w:rsid w:val="008838DB"/>
    <w:rsid w:val="00883BCE"/>
    <w:rsid w:val="00884696"/>
    <w:rsid w:val="0088475A"/>
    <w:rsid w:val="00884D00"/>
    <w:rsid w:val="008858BA"/>
    <w:rsid w:val="00885F72"/>
    <w:rsid w:val="00886409"/>
    <w:rsid w:val="00890439"/>
    <w:rsid w:val="00891721"/>
    <w:rsid w:val="00891E42"/>
    <w:rsid w:val="00894E9C"/>
    <w:rsid w:val="00895D60"/>
    <w:rsid w:val="00896D1E"/>
    <w:rsid w:val="00896F00"/>
    <w:rsid w:val="00897369"/>
    <w:rsid w:val="008A02C3"/>
    <w:rsid w:val="008A2887"/>
    <w:rsid w:val="008A2C51"/>
    <w:rsid w:val="008A397E"/>
    <w:rsid w:val="008A514A"/>
    <w:rsid w:val="008A5842"/>
    <w:rsid w:val="008B02B1"/>
    <w:rsid w:val="008B14C0"/>
    <w:rsid w:val="008B1520"/>
    <w:rsid w:val="008B338A"/>
    <w:rsid w:val="008B3B9F"/>
    <w:rsid w:val="008B4280"/>
    <w:rsid w:val="008B4668"/>
    <w:rsid w:val="008B51BF"/>
    <w:rsid w:val="008B57A7"/>
    <w:rsid w:val="008B6267"/>
    <w:rsid w:val="008B658D"/>
    <w:rsid w:val="008B6FF1"/>
    <w:rsid w:val="008B7C14"/>
    <w:rsid w:val="008C0425"/>
    <w:rsid w:val="008C225B"/>
    <w:rsid w:val="008C2AA4"/>
    <w:rsid w:val="008C7CF0"/>
    <w:rsid w:val="008D14DE"/>
    <w:rsid w:val="008D2055"/>
    <w:rsid w:val="008D3329"/>
    <w:rsid w:val="008D3866"/>
    <w:rsid w:val="008D46AF"/>
    <w:rsid w:val="008D501E"/>
    <w:rsid w:val="008E0A46"/>
    <w:rsid w:val="008E0FB3"/>
    <w:rsid w:val="008E2D7D"/>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5A5A"/>
    <w:rsid w:val="008F651B"/>
    <w:rsid w:val="008F7C6D"/>
    <w:rsid w:val="008F7E11"/>
    <w:rsid w:val="0090119A"/>
    <w:rsid w:val="009012EB"/>
    <w:rsid w:val="009018BD"/>
    <w:rsid w:val="00901E4B"/>
    <w:rsid w:val="00902E14"/>
    <w:rsid w:val="00903F10"/>
    <w:rsid w:val="00904836"/>
    <w:rsid w:val="00905BFD"/>
    <w:rsid w:val="00905EDE"/>
    <w:rsid w:val="009063DC"/>
    <w:rsid w:val="009070D4"/>
    <w:rsid w:val="009077CC"/>
    <w:rsid w:val="00907F98"/>
    <w:rsid w:val="009111E0"/>
    <w:rsid w:val="00912C6C"/>
    <w:rsid w:val="00912E3E"/>
    <w:rsid w:val="00913224"/>
    <w:rsid w:val="009135C4"/>
    <w:rsid w:val="0091391A"/>
    <w:rsid w:val="00914257"/>
    <w:rsid w:val="009151E2"/>
    <w:rsid w:val="009152C8"/>
    <w:rsid w:val="0091778F"/>
    <w:rsid w:val="00921015"/>
    <w:rsid w:val="00923D93"/>
    <w:rsid w:val="0092403F"/>
    <w:rsid w:val="00925130"/>
    <w:rsid w:val="0092538A"/>
    <w:rsid w:val="00925466"/>
    <w:rsid w:val="00925E05"/>
    <w:rsid w:val="00926399"/>
    <w:rsid w:val="009270B6"/>
    <w:rsid w:val="0092732E"/>
    <w:rsid w:val="00927F9F"/>
    <w:rsid w:val="00930CB0"/>
    <w:rsid w:val="00933C2F"/>
    <w:rsid w:val="00934915"/>
    <w:rsid w:val="00935AB3"/>
    <w:rsid w:val="0093662A"/>
    <w:rsid w:val="009371B0"/>
    <w:rsid w:val="0094006C"/>
    <w:rsid w:val="009421D9"/>
    <w:rsid w:val="00942307"/>
    <w:rsid w:val="00942907"/>
    <w:rsid w:val="009441DC"/>
    <w:rsid w:val="00944995"/>
    <w:rsid w:val="00946A99"/>
    <w:rsid w:val="00947DA3"/>
    <w:rsid w:val="009503DB"/>
    <w:rsid w:val="00950814"/>
    <w:rsid w:val="00953936"/>
    <w:rsid w:val="009556A0"/>
    <w:rsid w:val="0095602B"/>
    <w:rsid w:val="0095732F"/>
    <w:rsid w:val="00957C89"/>
    <w:rsid w:val="00960361"/>
    <w:rsid w:val="00960904"/>
    <w:rsid w:val="00960B94"/>
    <w:rsid w:val="00961222"/>
    <w:rsid w:val="00961846"/>
    <w:rsid w:val="009625EF"/>
    <w:rsid w:val="00962606"/>
    <w:rsid w:val="00962ABB"/>
    <w:rsid w:val="00962F65"/>
    <w:rsid w:val="009636D9"/>
    <w:rsid w:val="00963D2A"/>
    <w:rsid w:val="00963DCE"/>
    <w:rsid w:val="009643BE"/>
    <w:rsid w:val="009650EA"/>
    <w:rsid w:val="00966DC1"/>
    <w:rsid w:val="00966F3A"/>
    <w:rsid w:val="00972C25"/>
    <w:rsid w:val="009747E4"/>
    <w:rsid w:val="009753EC"/>
    <w:rsid w:val="0097590F"/>
    <w:rsid w:val="00977FD8"/>
    <w:rsid w:val="00981496"/>
    <w:rsid w:val="009825E4"/>
    <w:rsid w:val="00983407"/>
    <w:rsid w:val="0098368A"/>
    <w:rsid w:val="00983C97"/>
    <w:rsid w:val="009849F3"/>
    <w:rsid w:val="00984E29"/>
    <w:rsid w:val="00984FF6"/>
    <w:rsid w:val="00985A3C"/>
    <w:rsid w:val="00987F1C"/>
    <w:rsid w:val="0099146D"/>
    <w:rsid w:val="0099266C"/>
    <w:rsid w:val="009939A7"/>
    <w:rsid w:val="00993ED2"/>
    <w:rsid w:val="00994078"/>
    <w:rsid w:val="0099432E"/>
    <w:rsid w:val="00994D27"/>
    <w:rsid w:val="0099570A"/>
    <w:rsid w:val="00995764"/>
    <w:rsid w:val="0099626A"/>
    <w:rsid w:val="009962D0"/>
    <w:rsid w:val="00996960"/>
    <w:rsid w:val="009A0A1A"/>
    <w:rsid w:val="009A104C"/>
    <w:rsid w:val="009A13DA"/>
    <w:rsid w:val="009A2FE1"/>
    <w:rsid w:val="009A4136"/>
    <w:rsid w:val="009A428F"/>
    <w:rsid w:val="009A5635"/>
    <w:rsid w:val="009A5C39"/>
    <w:rsid w:val="009A6A6D"/>
    <w:rsid w:val="009A774A"/>
    <w:rsid w:val="009B0FD0"/>
    <w:rsid w:val="009B12C4"/>
    <w:rsid w:val="009B2D18"/>
    <w:rsid w:val="009B40BF"/>
    <w:rsid w:val="009B4515"/>
    <w:rsid w:val="009B709C"/>
    <w:rsid w:val="009B7C74"/>
    <w:rsid w:val="009C391E"/>
    <w:rsid w:val="009C48F8"/>
    <w:rsid w:val="009C62DA"/>
    <w:rsid w:val="009C6A29"/>
    <w:rsid w:val="009C6E47"/>
    <w:rsid w:val="009C7485"/>
    <w:rsid w:val="009D2B49"/>
    <w:rsid w:val="009D2B5D"/>
    <w:rsid w:val="009D2BA5"/>
    <w:rsid w:val="009D2F09"/>
    <w:rsid w:val="009D344E"/>
    <w:rsid w:val="009D5B43"/>
    <w:rsid w:val="009E0787"/>
    <w:rsid w:val="009E1396"/>
    <w:rsid w:val="009E315E"/>
    <w:rsid w:val="009E3B46"/>
    <w:rsid w:val="009E5D9B"/>
    <w:rsid w:val="009F028D"/>
    <w:rsid w:val="009F2C21"/>
    <w:rsid w:val="009F3ABE"/>
    <w:rsid w:val="009F49A3"/>
    <w:rsid w:val="009F6969"/>
    <w:rsid w:val="009F78D7"/>
    <w:rsid w:val="009F7B40"/>
    <w:rsid w:val="00A01E11"/>
    <w:rsid w:val="00A01FEB"/>
    <w:rsid w:val="00A0208C"/>
    <w:rsid w:val="00A03EDB"/>
    <w:rsid w:val="00A050B8"/>
    <w:rsid w:val="00A057C3"/>
    <w:rsid w:val="00A05BF1"/>
    <w:rsid w:val="00A05F71"/>
    <w:rsid w:val="00A067C6"/>
    <w:rsid w:val="00A0790B"/>
    <w:rsid w:val="00A10AE5"/>
    <w:rsid w:val="00A10E4C"/>
    <w:rsid w:val="00A114AF"/>
    <w:rsid w:val="00A119CA"/>
    <w:rsid w:val="00A127C8"/>
    <w:rsid w:val="00A12AD9"/>
    <w:rsid w:val="00A13328"/>
    <w:rsid w:val="00A13C18"/>
    <w:rsid w:val="00A14A45"/>
    <w:rsid w:val="00A16C5D"/>
    <w:rsid w:val="00A17261"/>
    <w:rsid w:val="00A178B5"/>
    <w:rsid w:val="00A20E8D"/>
    <w:rsid w:val="00A2117C"/>
    <w:rsid w:val="00A21702"/>
    <w:rsid w:val="00A21FA0"/>
    <w:rsid w:val="00A229CB"/>
    <w:rsid w:val="00A25845"/>
    <w:rsid w:val="00A25869"/>
    <w:rsid w:val="00A25893"/>
    <w:rsid w:val="00A25A48"/>
    <w:rsid w:val="00A25FAA"/>
    <w:rsid w:val="00A26E79"/>
    <w:rsid w:val="00A31C78"/>
    <w:rsid w:val="00A31CE1"/>
    <w:rsid w:val="00A32A50"/>
    <w:rsid w:val="00A37DB4"/>
    <w:rsid w:val="00A40963"/>
    <w:rsid w:val="00A41568"/>
    <w:rsid w:val="00A41B87"/>
    <w:rsid w:val="00A42765"/>
    <w:rsid w:val="00A44C0A"/>
    <w:rsid w:val="00A4638D"/>
    <w:rsid w:val="00A4693E"/>
    <w:rsid w:val="00A5112B"/>
    <w:rsid w:val="00A521CE"/>
    <w:rsid w:val="00A532FE"/>
    <w:rsid w:val="00A53814"/>
    <w:rsid w:val="00A544D7"/>
    <w:rsid w:val="00A56990"/>
    <w:rsid w:val="00A56A4D"/>
    <w:rsid w:val="00A57B28"/>
    <w:rsid w:val="00A60D1D"/>
    <w:rsid w:val="00A632CB"/>
    <w:rsid w:val="00A64303"/>
    <w:rsid w:val="00A64514"/>
    <w:rsid w:val="00A64BBC"/>
    <w:rsid w:val="00A662F6"/>
    <w:rsid w:val="00A700A9"/>
    <w:rsid w:val="00A71819"/>
    <w:rsid w:val="00A720B2"/>
    <w:rsid w:val="00A73004"/>
    <w:rsid w:val="00A751CA"/>
    <w:rsid w:val="00A762F2"/>
    <w:rsid w:val="00A76C28"/>
    <w:rsid w:val="00A773A7"/>
    <w:rsid w:val="00A77729"/>
    <w:rsid w:val="00A77D57"/>
    <w:rsid w:val="00A77EC5"/>
    <w:rsid w:val="00A80C60"/>
    <w:rsid w:val="00A8115A"/>
    <w:rsid w:val="00A81229"/>
    <w:rsid w:val="00A827B1"/>
    <w:rsid w:val="00A833B3"/>
    <w:rsid w:val="00A84C00"/>
    <w:rsid w:val="00A861C5"/>
    <w:rsid w:val="00A865EA"/>
    <w:rsid w:val="00A866DA"/>
    <w:rsid w:val="00A874E2"/>
    <w:rsid w:val="00A87BA7"/>
    <w:rsid w:val="00A901D7"/>
    <w:rsid w:val="00A9110D"/>
    <w:rsid w:val="00A91DF2"/>
    <w:rsid w:val="00A91F7D"/>
    <w:rsid w:val="00A9288A"/>
    <w:rsid w:val="00A93C5E"/>
    <w:rsid w:val="00A94399"/>
    <w:rsid w:val="00A945B8"/>
    <w:rsid w:val="00A9569A"/>
    <w:rsid w:val="00A96474"/>
    <w:rsid w:val="00AA3BB5"/>
    <w:rsid w:val="00AA3C85"/>
    <w:rsid w:val="00AA3CBA"/>
    <w:rsid w:val="00AA537C"/>
    <w:rsid w:val="00AA5DCC"/>
    <w:rsid w:val="00AA6479"/>
    <w:rsid w:val="00AA6B2D"/>
    <w:rsid w:val="00AA7862"/>
    <w:rsid w:val="00AB13A8"/>
    <w:rsid w:val="00AB3B89"/>
    <w:rsid w:val="00AB5F25"/>
    <w:rsid w:val="00AB6446"/>
    <w:rsid w:val="00AB6657"/>
    <w:rsid w:val="00AB6DF4"/>
    <w:rsid w:val="00AB7B36"/>
    <w:rsid w:val="00AC012F"/>
    <w:rsid w:val="00AC0ECB"/>
    <w:rsid w:val="00AC10FD"/>
    <w:rsid w:val="00AC1F74"/>
    <w:rsid w:val="00AC2B39"/>
    <w:rsid w:val="00AC3506"/>
    <w:rsid w:val="00AC4CC6"/>
    <w:rsid w:val="00AC61CF"/>
    <w:rsid w:val="00AC66CA"/>
    <w:rsid w:val="00AC7A97"/>
    <w:rsid w:val="00AC7B75"/>
    <w:rsid w:val="00AC7E85"/>
    <w:rsid w:val="00AD03FA"/>
    <w:rsid w:val="00AD0F8B"/>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A56"/>
    <w:rsid w:val="00AF1996"/>
    <w:rsid w:val="00AF4E89"/>
    <w:rsid w:val="00AF5BDE"/>
    <w:rsid w:val="00AF642B"/>
    <w:rsid w:val="00AF7C60"/>
    <w:rsid w:val="00B029C3"/>
    <w:rsid w:val="00B032FA"/>
    <w:rsid w:val="00B04820"/>
    <w:rsid w:val="00B06AD2"/>
    <w:rsid w:val="00B0786B"/>
    <w:rsid w:val="00B10DD9"/>
    <w:rsid w:val="00B114D7"/>
    <w:rsid w:val="00B11FE5"/>
    <w:rsid w:val="00B11FE9"/>
    <w:rsid w:val="00B124BF"/>
    <w:rsid w:val="00B13D97"/>
    <w:rsid w:val="00B15472"/>
    <w:rsid w:val="00B1614F"/>
    <w:rsid w:val="00B16808"/>
    <w:rsid w:val="00B1735A"/>
    <w:rsid w:val="00B177B3"/>
    <w:rsid w:val="00B2063A"/>
    <w:rsid w:val="00B209C2"/>
    <w:rsid w:val="00B22438"/>
    <w:rsid w:val="00B2342D"/>
    <w:rsid w:val="00B24496"/>
    <w:rsid w:val="00B25890"/>
    <w:rsid w:val="00B269CB"/>
    <w:rsid w:val="00B269E1"/>
    <w:rsid w:val="00B302D1"/>
    <w:rsid w:val="00B30A0F"/>
    <w:rsid w:val="00B3257E"/>
    <w:rsid w:val="00B32ADB"/>
    <w:rsid w:val="00B33627"/>
    <w:rsid w:val="00B35CB2"/>
    <w:rsid w:val="00B37AB5"/>
    <w:rsid w:val="00B409D2"/>
    <w:rsid w:val="00B40D38"/>
    <w:rsid w:val="00B41FA3"/>
    <w:rsid w:val="00B43239"/>
    <w:rsid w:val="00B46772"/>
    <w:rsid w:val="00B478D0"/>
    <w:rsid w:val="00B47AA0"/>
    <w:rsid w:val="00B47FEC"/>
    <w:rsid w:val="00B51091"/>
    <w:rsid w:val="00B53E3A"/>
    <w:rsid w:val="00B544C1"/>
    <w:rsid w:val="00B54CC8"/>
    <w:rsid w:val="00B55530"/>
    <w:rsid w:val="00B57982"/>
    <w:rsid w:val="00B605F2"/>
    <w:rsid w:val="00B60CF1"/>
    <w:rsid w:val="00B60DE8"/>
    <w:rsid w:val="00B61CC3"/>
    <w:rsid w:val="00B61FBC"/>
    <w:rsid w:val="00B622CB"/>
    <w:rsid w:val="00B631C4"/>
    <w:rsid w:val="00B63F6E"/>
    <w:rsid w:val="00B642F0"/>
    <w:rsid w:val="00B6635D"/>
    <w:rsid w:val="00B66629"/>
    <w:rsid w:val="00B66C9F"/>
    <w:rsid w:val="00B6709B"/>
    <w:rsid w:val="00B678CD"/>
    <w:rsid w:val="00B67AA4"/>
    <w:rsid w:val="00B70879"/>
    <w:rsid w:val="00B70ED2"/>
    <w:rsid w:val="00B71172"/>
    <w:rsid w:val="00B71B1E"/>
    <w:rsid w:val="00B73ABC"/>
    <w:rsid w:val="00B75BD9"/>
    <w:rsid w:val="00B75F3E"/>
    <w:rsid w:val="00B7737E"/>
    <w:rsid w:val="00B773F8"/>
    <w:rsid w:val="00B81071"/>
    <w:rsid w:val="00B812DE"/>
    <w:rsid w:val="00B819A9"/>
    <w:rsid w:val="00B8234F"/>
    <w:rsid w:val="00B84E2F"/>
    <w:rsid w:val="00B911D5"/>
    <w:rsid w:val="00B92BA3"/>
    <w:rsid w:val="00B93172"/>
    <w:rsid w:val="00B95EB3"/>
    <w:rsid w:val="00B96031"/>
    <w:rsid w:val="00B96F7E"/>
    <w:rsid w:val="00BA263F"/>
    <w:rsid w:val="00BA2C6D"/>
    <w:rsid w:val="00BA3498"/>
    <w:rsid w:val="00BA3EF1"/>
    <w:rsid w:val="00BA46B4"/>
    <w:rsid w:val="00BA532A"/>
    <w:rsid w:val="00BA7191"/>
    <w:rsid w:val="00BA7D95"/>
    <w:rsid w:val="00BA7FA7"/>
    <w:rsid w:val="00BB03D6"/>
    <w:rsid w:val="00BB0D7A"/>
    <w:rsid w:val="00BB17E6"/>
    <w:rsid w:val="00BB19D3"/>
    <w:rsid w:val="00BB1B29"/>
    <w:rsid w:val="00BB373B"/>
    <w:rsid w:val="00BB415A"/>
    <w:rsid w:val="00BB4A9D"/>
    <w:rsid w:val="00BB5937"/>
    <w:rsid w:val="00BB6119"/>
    <w:rsid w:val="00BC2F96"/>
    <w:rsid w:val="00BC33AA"/>
    <w:rsid w:val="00BC3A20"/>
    <w:rsid w:val="00BC51D6"/>
    <w:rsid w:val="00BC5CD9"/>
    <w:rsid w:val="00BC72A6"/>
    <w:rsid w:val="00BD09EB"/>
    <w:rsid w:val="00BD3697"/>
    <w:rsid w:val="00BD48CA"/>
    <w:rsid w:val="00BD5290"/>
    <w:rsid w:val="00BD53C0"/>
    <w:rsid w:val="00BE0A08"/>
    <w:rsid w:val="00BE21A3"/>
    <w:rsid w:val="00BE26AD"/>
    <w:rsid w:val="00BE3A62"/>
    <w:rsid w:val="00BE3B05"/>
    <w:rsid w:val="00BE57FB"/>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FA3"/>
    <w:rsid w:val="00C02A52"/>
    <w:rsid w:val="00C02E99"/>
    <w:rsid w:val="00C03188"/>
    <w:rsid w:val="00C0353F"/>
    <w:rsid w:val="00C03EC0"/>
    <w:rsid w:val="00C05752"/>
    <w:rsid w:val="00C065C2"/>
    <w:rsid w:val="00C066C7"/>
    <w:rsid w:val="00C06D9B"/>
    <w:rsid w:val="00C072B8"/>
    <w:rsid w:val="00C07CB7"/>
    <w:rsid w:val="00C100C8"/>
    <w:rsid w:val="00C11124"/>
    <w:rsid w:val="00C1452A"/>
    <w:rsid w:val="00C14734"/>
    <w:rsid w:val="00C14837"/>
    <w:rsid w:val="00C1599F"/>
    <w:rsid w:val="00C16DB4"/>
    <w:rsid w:val="00C207A9"/>
    <w:rsid w:val="00C21856"/>
    <w:rsid w:val="00C218AB"/>
    <w:rsid w:val="00C229D4"/>
    <w:rsid w:val="00C233EB"/>
    <w:rsid w:val="00C23A72"/>
    <w:rsid w:val="00C24D52"/>
    <w:rsid w:val="00C25A19"/>
    <w:rsid w:val="00C25BD7"/>
    <w:rsid w:val="00C305D1"/>
    <w:rsid w:val="00C33360"/>
    <w:rsid w:val="00C34A50"/>
    <w:rsid w:val="00C35FF1"/>
    <w:rsid w:val="00C36ED9"/>
    <w:rsid w:val="00C37DC1"/>
    <w:rsid w:val="00C40292"/>
    <w:rsid w:val="00C40C4B"/>
    <w:rsid w:val="00C419DA"/>
    <w:rsid w:val="00C423F8"/>
    <w:rsid w:val="00C43A29"/>
    <w:rsid w:val="00C44E51"/>
    <w:rsid w:val="00C45696"/>
    <w:rsid w:val="00C46D45"/>
    <w:rsid w:val="00C47129"/>
    <w:rsid w:val="00C51242"/>
    <w:rsid w:val="00C51FFE"/>
    <w:rsid w:val="00C535DC"/>
    <w:rsid w:val="00C5423E"/>
    <w:rsid w:val="00C54321"/>
    <w:rsid w:val="00C545C9"/>
    <w:rsid w:val="00C54993"/>
    <w:rsid w:val="00C55CDA"/>
    <w:rsid w:val="00C55E12"/>
    <w:rsid w:val="00C57D34"/>
    <w:rsid w:val="00C61262"/>
    <w:rsid w:val="00C624A4"/>
    <w:rsid w:val="00C63A89"/>
    <w:rsid w:val="00C63AF0"/>
    <w:rsid w:val="00C644E1"/>
    <w:rsid w:val="00C647D2"/>
    <w:rsid w:val="00C65865"/>
    <w:rsid w:val="00C66E1E"/>
    <w:rsid w:val="00C701F3"/>
    <w:rsid w:val="00C71722"/>
    <w:rsid w:val="00C71772"/>
    <w:rsid w:val="00C72B44"/>
    <w:rsid w:val="00C72D1D"/>
    <w:rsid w:val="00C72DB4"/>
    <w:rsid w:val="00C72EC6"/>
    <w:rsid w:val="00C73186"/>
    <w:rsid w:val="00C74CE1"/>
    <w:rsid w:val="00C80360"/>
    <w:rsid w:val="00C81746"/>
    <w:rsid w:val="00C851C8"/>
    <w:rsid w:val="00C86F15"/>
    <w:rsid w:val="00C87166"/>
    <w:rsid w:val="00C874B1"/>
    <w:rsid w:val="00C90A14"/>
    <w:rsid w:val="00C91AC2"/>
    <w:rsid w:val="00C92F2F"/>
    <w:rsid w:val="00C93215"/>
    <w:rsid w:val="00C9434F"/>
    <w:rsid w:val="00C96D11"/>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C155F"/>
    <w:rsid w:val="00CC1985"/>
    <w:rsid w:val="00CC349B"/>
    <w:rsid w:val="00CC3AC8"/>
    <w:rsid w:val="00CC5A08"/>
    <w:rsid w:val="00CC62BC"/>
    <w:rsid w:val="00CC6304"/>
    <w:rsid w:val="00CC78F5"/>
    <w:rsid w:val="00CD03E3"/>
    <w:rsid w:val="00CD1D13"/>
    <w:rsid w:val="00CD2524"/>
    <w:rsid w:val="00CD38BC"/>
    <w:rsid w:val="00CD3A73"/>
    <w:rsid w:val="00CD4742"/>
    <w:rsid w:val="00CD6150"/>
    <w:rsid w:val="00CD69FF"/>
    <w:rsid w:val="00CD6C71"/>
    <w:rsid w:val="00CD7293"/>
    <w:rsid w:val="00CE25B4"/>
    <w:rsid w:val="00CE3561"/>
    <w:rsid w:val="00CE6052"/>
    <w:rsid w:val="00CE6610"/>
    <w:rsid w:val="00CE7A20"/>
    <w:rsid w:val="00CF1FFC"/>
    <w:rsid w:val="00CF4F2B"/>
    <w:rsid w:val="00D010F7"/>
    <w:rsid w:val="00D024B5"/>
    <w:rsid w:val="00D028CC"/>
    <w:rsid w:val="00D03578"/>
    <w:rsid w:val="00D03993"/>
    <w:rsid w:val="00D04A1B"/>
    <w:rsid w:val="00D05A1C"/>
    <w:rsid w:val="00D05B36"/>
    <w:rsid w:val="00D05F7B"/>
    <w:rsid w:val="00D06ADD"/>
    <w:rsid w:val="00D07011"/>
    <w:rsid w:val="00D0784A"/>
    <w:rsid w:val="00D10700"/>
    <w:rsid w:val="00D11792"/>
    <w:rsid w:val="00D11C4C"/>
    <w:rsid w:val="00D11D5A"/>
    <w:rsid w:val="00D120F8"/>
    <w:rsid w:val="00D12C91"/>
    <w:rsid w:val="00D13409"/>
    <w:rsid w:val="00D13795"/>
    <w:rsid w:val="00D14046"/>
    <w:rsid w:val="00D14B66"/>
    <w:rsid w:val="00D14F3D"/>
    <w:rsid w:val="00D15640"/>
    <w:rsid w:val="00D159AF"/>
    <w:rsid w:val="00D15E14"/>
    <w:rsid w:val="00D164C9"/>
    <w:rsid w:val="00D17D2E"/>
    <w:rsid w:val="00D2031C"/>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14D8"/>
    <w:rsid w:val="00D32C03"/>
    <w:rsid w:val="00D34319"/>
    <w:rsid w:val="00D355A6"/>
    <w:rsid w:val="00D36780"/>
    <w:rsid w:val="00D369A7"/>
    <w:rsid w:val="00D40169"/>
    <w:rsid w:val="00D40B7B"/>
    <w:rsid w:val="00D427B5"/>
    <w:rsid w:val="00D43CC9"/>
    <w:rsid w:val="00D44168"/>
    <w:rsid w:val="00D46427"/>
    <w:rsid w:val="00D47E01"/>
    <w:rsid w:val="00D5081D"/>
    <w:rsid w:val="00D51914"/>
    <w:rsid w:val="00D5270F"/>
    <w:rsid w:val="00D5407C"/>
    <w:rsid w:val="00D54C58"/>
    <w:rsid w:val="00D558FF"/>
    <w:rsid w:val="00D56FD0"/>
    <w:rsid w:val="00D57D21"/>
    <w:rsid w:val="00D61428"/>
    <w:rsid w:val="00D628E0"/>
    <w:rsid w:val="00D62B73"/>
    <w:rsid w:val="00D6316C"/>
    <w:rsid w:val="00D634EB"/>
    <w:rsid w:val="00D638D2"/>
    <w:rsid w:val="00D64524"/>
    <w:rsid w:val="00D64BA8"/>
    <w:rsid w:val="00D66B07"/>
    <w:rsid w:val="00D66C20"/>
    <w:rsid w:val="00D7041C"/>
    <w:rsid w:val="00D70CED"/>
    <w:rsid w:val="00D712FF"/>
    <w:rsid w:val="00D718B3"/>
    <w:rsid w:val="00D73A7A"/>
    <w:rsid w:val="00D73F2C"/>
    <w:rsid w:val="00D7423C"/>
    <w:rsid w:val="00D74473"/>
    <w:rsid w:val="00D74CD8"/>
    <w:rsid w:val="00D751C1"/>
    <w:rsid w:val="00D755DD"/>
    <w:rsid w:val="00D769EE"/>
    <w:rsid w:val="00D77FDE"/>
    <w:rsid w:val="00D82AB0"/>
    <w:rsid w:val="00D83429"/>
    <w:rsid w:val="00D855CA"/>
    <w:rsid w:val="00D85775"/>
    <w:rsid w:val="00D87E6C"/>
    <w:rsid w:val="00D90DC0"/>
    <w:rsid w:val="00D94C06"/>
    <w:rsid w:val="00D94C43"/>
    <w:rsid w:val="00D950C6"/>
    <w:rsid w:val="00D956A0"/>
    <w:rsid w:val="00D95A69"/>
    <w:rsid w:val="00D95F8A"/>
    <w:rsid w:val="00D96637"/>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410"/>
    <w:rsid w:val="00DB3E56"/>
    <w:rsid w:val="00DB52C7"/>
    <w:rsid w:val="00DB649F"/>
    <w:rsid w:val="00DB691A"/>
    <w:rsid w:val="00DB787A"/>
    <w:rsid w:val="00DC001B"/>
    <w:rsid w:val="00DC03B8"/>
    <w:rsid w:val="00DC06BF"/>
    <w:rsid w:val="00DC0BC6"/>
    <w:rsid w:val="00DC0EC4"/>
    <w:rsid w:val="00DC135D"/>
    <w:rsid w:val="00DC1DCB"/>
    <w:rsid w:val="00DC2E4D"/>
    <w:rsid w:val="00DC35B7"/>
    <w:rsid w:val="00DC3C28"/>
    <w:rsid w:val="00DC4401"/>
    <w:rsid w:val="00DC44A8"/>
    <w:rsid w:val="00DC4BFA"/>
    <w:rsid w:val="00DC4D74"/>
    <w:rsid w:val="00DC79F1"/>
    <w:rsid w:val="00DD0276"/>
    <w:rsid w:val="00DD17AE"/>
    <w:rsid w:val="00DD3ECD"/>
    <w:rsid w:val="00DD53E3"/>
    <w:rsid w:val="00DD53F4"/>
    <w:rsid w:val="00DD71C8"/>
    <w:rsid w:val="00DD75C9"/>
    <w:rsid w:val="00DE1EAD"/>
    <w:rsid w:val="00DE20F1"/>
    <w:rsid w:val="00DE30EB"/>
    <w:rsid w:val="00DE4B2F"/>
    <w:rsid w:val="00DE62F9"/>
    <w:rsid w:val="00DE772D"/>
    <w:rsid w:val="00DE7A7B"/>
    <w:rsid w:val="00DE7F88"/>
    <w:rsid w:val="00DF08D6"/>
    <w:rsid w:val="00DF12AC"/>
    <w:rsid w:val="00DF3656"/>
    <w:rsid w:val="00DF3FE9"/>
    <w:rsid w:val="00DF60C3"/>
    <w:rsid w:val="00DF666E"/>
    <w:rsid w:val="00DF6C42"/>
    <w:rsid w:val="00DF7254"/>
    <w:rsid w:val="00E0090A"/>
    <w:rsid w:val="00E020A0"/>
    <w:rsid w:val="00E0232A"/>
    <w:rsid w:val="00E02549"/>
    <w:rsid w:val="00E02E27"/>
    <w:rsid w:val="00E04529"/>
    <w:rsid w:val="00E049DC"/>
    <w:rsid w:val="00E07355"/>
    <w:rsid w:val="00E07A8D"/>
    <w:rsid w:val="00E11929"/>
    <w:rsid w:val="00E1195E"/>
    <w:rsid w:val="00E129F9"/>
    <w:rsid w:val="00E13A64"/>
    <w:rsid w:val="00E142FF"/>
    <w:rsid w:val="00E15CBA"/>
    <w:rsid w:val="00E169B8"/>
    <w:rsid w:val="00E225C2"/>
    <w:rsid w:val="00E23E23"/>
    <w:rsid w:val="00E256C9"/>
    <w:rsid w:val="00E26E38"/>
    <w:rsid w:val="00E313DD"/>
    <w:rsid w:val="00E31CCC"/>
    <w:rsid w:val="00E3232D"/>
    <w:rsid w:val="00E327E8"/>
    <w:rsid w:val="00E33765"/>
    <w:rsid w:val="00E3588E"/>
    <w:rsid w:val="00E359C6"/>
    <w:rsid w:val="00E35C4F"/>
    <w:rsid w:val="00E35C5C"/>
    <w:rsid w:val="00E35FC6"/>
    <w:rsid w:val="00E360B9"/>
    <w:rsid w:val="00E379DE"/>
    <w:rsid w:val="00E4013E"/>
    <w:rsid w:val="00E40889"/>
    <w:rsid w:val="00E4158D"/>
    <w:rsid w:val="00E41B87"/>
    <w:rsid w:val="00E4309C"/>
    <w:rsid w:val="00E43B44"/>
    <w:rsid w:val="00E453F1"/>
    <w:rsid w:val="00E463AB"/>
    <w:rsid w:val="00E46FF2"/>
    <w:rsid w:val="00E47B42"/>
    <w:rsid w:val="00E47EAB"/>
    <w:rsid w:val="00E5144F"/>
    <w:rsid w:val="00E52167"/>
    <w:rsid w:val="00E5567D"/>
    <w:rsid w:val="00E57BB1"/>
    <w:rsid w:val="00E6024B"/>
    <w:rsid w:val="00E62145"/>
    <w:rsid w:val="00E62975"/>
    <w:rsid w:val="00E62C02"/>
    <w:rsid w:val="00E65BC2"/>
    <w:rsid w:val="00E66280"/>
    <w:rsid w:val="00E666FA"/>
    <w:rsid w:val="00E66BC9"/>
    <w:rsid w:val="00E676D9"/>
    <w:rsid w:val="00E67F53"/>
    <w:rsid w:val="00E713C6"/>
    <w:rsid w:val="00E71DD9"/>
    <w:rsid w:val="00E723CA"/>
    <w:rsid w:val="00E73ED4"/>
    <w:rsid w:val="00E75BFF"/>
    <w:rsid w:val="00E7640F"/>
    <w:rsid w:val="00E7778B"/>
    <w:rsid w:val="00E805FB"/>
    <w:rsid w:val="00E81BE7"/>
    <w:rsid w:val="00E829B2"/>
    <w:rsid w:val="00E82ADE"/>
    <w:rsid w:val="00E82DE7"/>
    <w:rsid w:val="00E83173"/>
    <w:rsid w:val="00E83448"/>
    <w:rsid w:val="00E84F6E"/>
    <w:rsid w:val="00E85EEA"/>
    <w:rsid w:val="00E878BC"/>
    <w:rsid w:val="00E87D78"/>
    <w:rsid w:val="00E90498"/>
    <w:rsid w:val="00E90E53"/>
    <w:rsid w:val="00E913F0"/>
    <w:rsid w:val="00E95544"/>
    <w:rsid w:val="00E9762E"/>
    <w:rsid w:val="00EA12D3"/>
    <w:rsid w:val="00EA2479"/>
    <w:rsid w:val="00EA4267"/>
    <w:rsid w:val="00EA4288"/>
    <w:rsid w:val="00EA4DAE"/>
    <w:rsid w:val="00EA52A5"/>
    <w:rsid w:val="00EB0132"/>
    <w:rsid w:val="00EB0801"/>
    <w:rsid w:val="00EB0803"/>
    <w:rsid w:val="00EB14B3"/>
    <w:rsid w:val="00EB23C8"/>
    <w:rsid w:val="00EB3A88"/>
    <w:rsid w:val="00EB6CBC"/>
    <w:rsid w:val="00EB6DAB"/>
    <w:rsid w:val="00EB6E8D"/>
    <w:rsid w:val="00EB7E06"/>
    <w:rsid w:val="00EC2A81"/>
    <w:rsid w:val="00EC5284"/>
    <w:rsid w:val="00EC60A9"/>
    <w:rsid w:val="00EC75BF"/>
    <w:rsid w:val="00ED1DE0"/>
    <w:rsid w:val="00ED39BE"/>
    <w:rsid w:val="00ED59E4"/>
    <w:rsid w:val="00ED639E"/>
    <w:rsid w:val="00ED766F"/>
    <w:rsid w:val="00EE0A8E"/>
    <w:rsid w:val="00EE3B7A"/>
    <w:rsid w:val="00EE482E"/>
    <w:rsid w:val="00EE4AB4"/>
    <w:rsid w:val="00EE5450"/>
    <w:rsid w:val="00EE568E"/>
    <w:rsid w:val="00EF0F29"/>
    <w:rsid w:val="00EF1EBA"/>
    <w:rsid w:val="00EF45C4"/>
    <w:rsid w:val="00EF48F2"/>
    <w:rsid w:val="00EF559B"/>
    <w:rsid w:val="00EF6311"/>
    <w:rsid w:val="00EF7C34"/>
    <w:rsid w:val="00F007F6"/>
    <w:rsid w:val="00F01A96"/>
    <w:rsid w:val="00F01CCD"/>
    <w:rsid w:val="00F034D2"/>
    <w:rsid w:val="00F03E30"/>
    <w:rsid w:val="00F04CA4"/>
    <w:rsid w:val="00F05DDB"/>
    <w:rsid w:val="00F07137"/>
    <w:rsid w:val="00F10D06"/>
    <w:rsid w:val="00F115F0"/>
    <w:rsid w:val="00F131DB"/>
    <w:rsid w:val="00F147DE"/>
    <w:rsid w:val="00F14FC2"/>
    <w:rsid w:val="00F1612E"/>
    <w:rsid w:val="00F20CAB"/>
    <w:rsid w:val="00F21C8F"/>
    <w:rsid w:val="00F22254"/>
    <w:rsid w:val="00F236D3"/>
    <w:rsid w:val="00F247EC"/>
    <w:rsid w:val="00F25546"/>
    <w:rsid w:val="00F2554B"/>
    <w:rsid w:val="00F301BE"/>
    <w:rsid w:val="00F30290"/>
    <w:rsid w:val="00F30708"/>
    <w:rsid w:val="00F30852"/>
    <w:rsid w:val="00F30E56"/>
    <w:rsid w:val="00F3138B"/>
    <w:rsid w:val="00F34CEF"/>
    <w:rsid w:val="00F35545"/>
    <w:rsid w:val="00F37678"/>
    <w:rsid w:val="00F37C3A"/>
    <w:rsid w:val="00F40214"/>
    <w:rsid w:val="00F40A82"/>
    <w:rsid w:val="00F415F6"/>
    <w:rsid w:val="00F41633"/>
    <w:rsid w:val="00F4220F"/>
    <w:rsid w:val="00F43523"/>
    <w:rsid w:val="00F4411B"/>
    <w:rsid w:val="00F45C7E"/>
    <w:rsid w:val="00F50354"/>
    <w:rsid w:val="00F51401"/>
    <w:rsid w:val="00F52D54"/>
    <w:rsid w:val="00F53312"/>
    <w:rsid w:val="00F54F1C"/>
    <w:rsid w:val="00F54FBD"/>
    <w:rsid w:val="00F552B2"/>
    <w:rsid w:val="00F60CC6"/>
    <w:rsid w:val="00F6105B"/>
    <w:rsid w:val="00F61F21"/>
    <w:rsid w:val="00F6233C"/>
    <w:rsid w:val="00F629DA"/>
    <w:rsid w:val="00F63992"/>
    <w:rsid w:val="00F644CF"/>
    <w:rsid w:val="00F665FA"/>
    <w:rsid w:val="00F6773F"/>
    <w:rsid w:val="00F70378"/>
    <w:rsid w:val="00F70EE6"/>
    <w:rsid w:val="00F7195A"/>
    <w:rsid w:val="00F73045"/>
    <w:rsid w:val="00F731E2"/>
    <w:rsid w:val="00F73207"/>
    <w:rsid w:val="00F73A42"/>
    <w:rsid w:val="00F73ADA"/>
    <w:rsid w:val="00F75B1A"/>
    <w:rsid w:val="00F80C00"/>
    <w:rsid w:val="00F81088"/>
    <w:rsid w:val="00F82E9E"/>
    <w:rsid w:val="00F833BF"/>
    <w:rsid w:val="00F836C8"/>
    <w:rsid w:val="00F84401"/>
    <w:rsid w:val="00F84EB7"/>
    <w:rsid w:val="00F868AE"/>
    <w:rsid w:val="00F90184"/>
    <w:rsid w:val="00F90B00"/>
    <w:rsid w:val="00F915FC"/>
    <w:rsid w:val="00F9288E"/>
    <w:rsid w:val="00F92FC0"/>
    <w:rsid w:val="00F9390E"/>
    <w:rsid w:val="00F94265"/>
    <w:rsid w:val="00F94451"/>
    <w:rsid w:val="00F948CC"/>
    <w:rsid w:val="00F965F4"/>
    <w:rsid w:val="00FA1141"/>
    <w:rsid w:val="00FA2369"/>
    <w:rsid w:val="00FA56B8"/>
    <w:rsid w:val="00FB0B9D"/>
    <w:rsid w:val="00FB1383"/>
    <w:rsid w:val="00FB2C98"/>
    <w:rsid w:val="00FB7015"/>
    <w:rsid w:val="00FB725E"/>
    <w:rsid w:val="00FC1AA7"/>
    <w:rsid w:val="00FC1DA7"/>
    <w:rsid w:val="00FC3021"/>
    <w:rsid w:val="00FC3A71"/>
    <w:rsid w:val="00FC3C96"/>
    <w:rsid w:val="00FC4E6D"/>
    <w:rsid w:val="00FC5829"/>
    <w:rsid w:val="00FD0911"/>
    <w:rsid w:val="00FD0FF4"/>
    <w:rsid w:val="00FD1E9B"/>
    <w:rsid w:val="00FD2414"/>
    <w:rsid w:val="00FD2B70"/>
    <w:rsid w:val="00FD45B9"/>
    <w:rsid w:val="00FD51C0"/>
    <w:rsid w:val="00FD68E8"/>
    <w:rsid w:val="00FE20AE"/>
    <w:rsid w:val="00FE2DC5"/>
    <w:rsid w:val="00FE3FE0"/>
    <w:rsid w:val="00FE55C9"/>
    <w:rsid w:val="00FE599C"/>
    <w:rsid w:val="00FE6001"/>
    <w:rsid w:val="00FE618C"/>
    <w:rsid w:val="00FE6C2D"/>
    <w:rsid w:val="00FE6E7D"/>
    <w:rsid w:val="00FE732D"/>
    <w:rsid w:val="00FF1CD8"/>
    <w:rsid w:val="00FF1D47"/>
    <w:rsid w:val="00FF212F"/>
    <w:rsid w:val="00FF29BB"/>
    <w:rsid w:val="00FF3364"/>
    <w:rsid w:val="00FF3975"/>
    <w:rsid w:val="00FF41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B4B1B151-8493-4374-ABC0-39B2CE3F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7C"/>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2"/>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2"/>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uiPriority w:val="99"/>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uiPriority w:val="99"/>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uiPriority w:val="99"/>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uiPriority w:val="99"/>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uiPriority w:val="99"/>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uiPriority w:val="99"/>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11">
    <w:name w:val="Char Style 11"/>
    <w:basedOn w:val="DefaultParagraphFont"/>
    <w:link w:val="Style10"/>
    <w:rsid w:val="001A117D"/>
    <w:rPr>
      <w:shd w:val="clear" w:color="auto" w:fill="FFFFFF"/>
    </w:rPr>
  </w:style>
  <w:style w:type="paragraph" w:customStyle="1" w:styleId="Style10">
    <w:name w:val="Style 10"/>
    <w:basedOn w:val="Normal"/>
    <w:link w:val="CharStyle11"/>
    <w:rsid w:val="001A117D"/>
    <w:pPr>
      <w:widowControl w:val="0"/>
      <w:shd w:val="clear" w:color="auto" w:fill="FFFFFF"/>
      <w:spacing w:before="300" w:after="0" w:line="317" w:lineRule="exact"/>
      <w:jc w:val="both"/>
    </w:pPr>
  </w:style>
  <w:style w:type="table" w:customStyle="1" w:styleId="TableGrid2">
    <w:name w:val="Table Grid2"/>
    <w:basedOn w:val="TableNormal"/>
    <w:next w:val="TableGrid"/>
    <w:uiPriority w:val="39"/>
    <w:qFormat/>
    <w:rsid w:val="00E67F53"/>
    <w:pPr>
      <w:widowControl w:val="0"/>
      <w:spacing w:after="0" w:line="240" w:lineRule="auto"/>
    </w:pPr>
    <w:rPr>
      <w:rFonts w:ascii="Times New Roman" w:eastAsia="Times New Roman" w:hAnsi="Times New Roman" w:cs="Times New Roman"/>
      <w:sz w:val="24"/>
      <w:szCs w:val="24"/>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36050194">
      <w:bodyDiv w:val="1"/>
      <w:marLeft w:val="0"/>
      <w:marRight w:val="0"/>
      <w:marTop w:val="0"/>
      <w:marBottom w:val="0"/>
      <w:divBdr>
        <w:top w:val="none" w:sz="0" w:space="0" w:color="auto"/>
        <w:left w:val="none" w:sz="0" w:space="0" w:color="auto"/>
        <w:bottom w:val="none" w:sz="0" w:space="0" w:color="auto"/>
        <w:right w:val="none" w:sz="0" w:space="0" w:color="auto"/>
      </w:divBdr>
    </w:div>
    <w:div w:id="81025693">
      <w:bodyDiv w:val="1"/>
      <w:marLeft w:val="0"/>
      <w:marRight w:val="0"/>
      <w:marTop w:val="0"/>
      <w:marBottom w:val="0"/>
      <w:divBdr>
        <w:top w:val="none" w:sz="0" w:space="0" w:color="auto"/>
        <w:left w:val="none" w:sz="0" w:space="0" w:color="auto"/>
        <w:bottom w:val="none" w:sz="0" w:space="0" w:color="auto"/>
        <w:right w:val="none" w:sz="0" w:space="0" w:color="auto"/>
      </w:divBdr>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389884751">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617371609">
      <w:bodyDiv w:val="1"/>
      <w:marLeft w:val="0"/>
      <w:marRight w:val="0"/>
      <w:marTop w:val="0"/>
      <w:marBottom w:val="0"/>
      <w:divBdr>
        <w:top w:val="none" w:sz="0" w:space="0" w:color="auto"/>
        <w:left w:val="none" w:sz="0" w:space="0" w:color="auto"/>
        <w:bottom w:val="none" w:sz="0" w:space="0" w:color="auto"/>
        <w:right w:val="none" w:sz="0" w:space="0" w:color="auto"/>
      </w:divBdr>
    </w:div>
    <w:div w:id="641694639">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881400655">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196963061">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435662838">
      <w:bodyDiv w:val="1"/>
      <w:marLeft w:val="0"/>
      <w:marRight w:val="0"/>
      <w:marTop w:val="0"/>
      <w:marBottom w:val="0"/>
      <w:divBdr>
        <w:top w:val="none" w:sz="0" w:space="0" w:color="auto"/>
        <w:left w:val="none" w:sz="0" w:space="0" w:color="auto"/>
        <w:bottom w:val="none" w:sz="0" w:space="0" w:color="auto"/>
        <w:right w:val="none" w:sz="0" w:space="0" w:color="auto"/>
      </w:divBdr>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AED405BA0F05F447A6F435F8DB336A97" ma:contentTypeVersion="0" ma:contentTypeDescription="Izveidot jaunu dokumentu." ma:contentTypeScope="" ma:versionID="4282698a5cca4db02ebfb537b8e6fa3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8736A6-F25B-4C25-9309-002692168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4.xml><?xml version="1.0" encoding="utf-8"?>
<ds:datastoreItem xmlns:ds="http://schemas.openxmlformats.org/officeDocument/2006/customXml" ds:itemID="{7D242C0D-D3E2-494F-9DAF-D15A2AF43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13545</Words>
  <Characters>7721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Lāce</dc:creator>
  <cp:keywords/>
  <dc:description/>
  <cp:lastModifiedBy>Jeļena Vanceviča</cp:lastModifiedBy>
  <cp:revision>15</cp:revision>
  <cp:lastPrinted>2018-10-30T05:49:00Z</cp:lastPrinted>
  <dcterms:created xsi:type="dcterms:W3CDTF">2025-11-26T13:25:00Z</dcterms:created>
  <dcterms:modified xsi:type="dcterms:W3CDTF">2025-12-02T11:42:00Z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0x010100AED405BA0F05F447A6F435F8DB336A97</vt:lpwstr>
  </property>
</Properties>
</file>